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A7" w:rsidRPr="00E00FA7" w:rsidRDefault="004A69FA" w:rsidP="009D08D5">
      <w:pPr>
        <w:bidi w:val="0"/>
        <w:spacing w:line="360" w:lineRule="auto"/>
        <w:jc w:val="both"/>
        <w:rPr>
          <w:rFonts w:asciiTheme="majorBidi" w:hAnsiTheme="majorBidi" w:cstheme="majorBidi"/>
          <w:b/>
          <w:bCs/>
          <w:sz w:val="24"/>
          <w:szCs w:val="24"/>
          <w:lang w:val="fr-FR" w:bidi="ar-DZ"/>
        </w:rPr>
      </w:pPr>
      <w:bookmarkStart w:id="0" w:name="_GoBack"/>
      <w:bookmarkEnd w:id="0"/>
      <w:r w:rsidRPr="00E00FA7">
        <w:rPr>
          <w:rFonts w:asciiTheme="majorBidi" w:hAnsiTheme="majorBidi" w:cstheme="majorBidi"/>
          <w:b/>
          <w:bCs/>
          <w:sz w:val="24"/>
          <w:szCs w:val="24"/>
          <w:lang w:val="fr-FR" w:bidi="ar-DZ"/>
        </w:rPr>
        <w:t>Article:</w:t>
      </w:r>
    </w:p>
    <w:p w:rsidR="004E0A31" w:rsidRDefault="0040395A" w:rsidP="00E00FA7">
      <w:pPr>
        <w:bidi w:val="0"/>
        <w:spacing w:line="360" w:lineRule="auto"/>
        <w:jc w:val="center"/>
        <w:rPr>
          <w:rFonts w:asciiTheme="majorBidi" w:hAnsiTheme="majorBidi" w:cstheme="majorBidi"/>
          <w:b/>
          <w:bCs/>
          <w:sz w:val="24"/>
          <w:szCs w:val="24"/>
          <w:lang w:val="fr-FR" w:bidi="ar-DZ"/>
        </w:rPr>
      </w:pPr>
      <w:r w:rsidRPr="006B4FD4">
        <w:rPr>
          <w:rFonts w:asciiTheme="majorBidi" w:hAnsiTheme="majorBidi" w:cstheme="majorBidi"/>
          <w:b/>
          <w:bCs/>
          <w:sz w:val="24"/>
          <w:szCs w:val="24"/>
          <w:lang w:val="fr-FR" w:bidi="ar-DZ"/>
        </w:rPr>
        <w:t>La médiation par le socioculturel pour créer l'intuition linguis</w:t>
      </w:r>
      <w:r w:rsidR="00800C24" w:rsidRPr="006B4FD4">
        <w:rPr>
          <w:rFonts w:asciiTheme="majorBidi" w:hAnsiTheme="majorBidi" w:cstheme="majorBidi"/>
          <w:b/>
          <w:bCs/>
          <w:sz w:val="24"/>
          <w:szCs w:val="24"/>
          <w:lang w:val="fr-FR" w:bidi="ar-DZ"/>
        </w:rPr>
        <w:t xml:space="preserve">tique </w:t>
      </w:r>
      <w:r w:rsidRPr="006B4FD4">
        <w:rPr>
          <w:rFonts w:asciiTheme="majorBidi" w:hAnsiTheme="majorBidi" w:cstheme="majorBidi"/>
          <w:b/>
          <w:bCs/>
          <w:sz w:val="24"/>
          <w:szCs w:val="24"/>
          <w:lang w:val="fr-FR" w:bidi="ar-DZ"/>
        </w:rPr>
        <w:t>en vue d</w:t>
      </w:r>
      <w:r w:rsidR="0095253A">
        <w:rPr>
          <w:rFonts w:asciiTheme="majorBidi" w:hAnsiTheme="majorBidi" w:cstheme="majorBidi"/>
          <w:b/>
          <w:bCs/>
          <w:sz w:val="24"/>
          <w:szCs w:val="24"/>
          <w:lang w:val="fr-FR" w:bidi="ar-DZ"/>
        </w:rPr>
        <w:t>'acquérir une compétence d</w:t>
      </w:r>
      <w:r w:rsidRPr="006B4FD4">
        <w:rPr>
          <w:rFonts w:asciiTheme="majorBidi" w:hAnsiTheme="majorBidi" w:cstheme="majorBidi"/>
          <w:b/>
          <w:bCs/>
          <w:sz w:val="24"/>
          <w:szCs w:val="24"/>
          <w:lang w:val="fr-FR" w:bidi="ar-DZ"/>
        </w:rPr>
        <w:t>'E</w:t>
      </w:r>
      <w:r w:rsidR="007850DE">
        <w:rPr>
          <w:rFonts w:asciiTheme="majorBidi" w:hAnsiTheme="majorBidi" w:cstheme="majorBidi"/>
          <w:b/>
          <w:bCs/>
          <w:sz w:val="24"/>
          <w:szCs w:val="24"/>
          <w:lang w:val="fr-FR" w:bidi="ar-DZ"/>
        </w:rPr>
        <w:t xml:space="preserve">xpression </w:t>
      </w:r>
      <w:r w:rsidR="00800C24" w:rsidRPr="006B4FD4">
        <w:rPr>
          <w:rFonts w:asciiTheme="majorBidi" w:hAnsiTheme="majorBidi" w:cstheme="majorBidi"/>
          <w:b/>
          <w:bCs/>
          <w:sz w:val="24"/>
          <w:szCs w:val="24"/>
          <w:lang w:val="fr-FR" w:bidi="ar-DZ"/>
        </w:rPr>
        <w:t>O</w:t>
      </w:r>
      <w:r w:rsidR="007850DE">
        <w:rPr>
          <w:rFonts w:asciiTheme="majorBidi" w:hAnsiTheme="majorBidi" w:cstheme="majorBidi"/>
          <w:b/>
          <w:bCs/>
          <w:sz w:val="24"/>
          <w:szCs w:val="24"/>
          <w:lang w:val="fr-FR" w:bidi="ar-DZ"/>
        </w:rPr>
        <w:t>rale</w:t>
      </w:r>
      <w:r w:rsidR="0095253A">
        <w:rPr>
          <w:rFonts w:asciiTheme="majorBidi" w:hAnsiTheme="majorBidi" w:cstheme="majorBidi"/>
          <w:b/>
          <w:bCs/>
          <w:sz w:val="24"/>
          <w:szCs w:val="24"/>
          <w:lang w:val="fr-FR" w:bidi="ar-DZ"/>
        </w:rPr>
        <w:t xml:space="preserve"> en </w:t>
      </w:r>
      <w:r w:rsidRPr="006B4FD4">
        <w:rPr>
          <w:rFonts w:asciiTheme="majorBidi" w:hAnsiTheme="majorBidi" w:cstheme="majorBidi"/>
          <w:b/>
          <w:bCs/>
          <w:sz w:val="24"/>
          <w:szCs w:val="24"/>
          <w:lang w:val="fr-FR" w:bidi="ar-DZ"/>
        </w:rPr>
        <w:t>FLE</w:t>
      </w:r>
      <w:r w:rsidR="009D08D5">
        <w:rPr>
          <w:rFonts w:asciiTheme="majorBidi" w:hAnsiTheme="majorBidi" w:cstheme="majorBidi"/>
          <w:b/>
          <w:bCs/>
          <w:sz w:val="24"/>
          <w:szCs w:val="24"/>
          <w:lang w:val="fr-FR" w:bidi="ar-DZ"/>
        </w:rPr>
        <w:t>.</w:t>
      </w:r>
    </w:p>
    <w:p w:rsidR="009D08D5" w:rsidRDefault="009D08D5" w:rsidP="00E00FA7">
      <w:pPr>
        <w:bidi w:val="0"/>
        <w:spacing w:after="0" w:line="240" w:lineRule="auto"/>
        <w:jc w:val="center"/>
        <w:rPr>
          <w:rFonts w:asciiTheme="majorBidi" w:hAnsiTheme="majorBidi" w:cstheme="majorBidi"/>
          <w:b/>
          <w:bCs/>
          <w:sz w:val="24"/>
          <w:szCs w:val="24"/>
          <w:lang w:val="fr-FR" w:bidi="ar-DZ"/>
        </w:rPr>
      </w:pPr>
      <w:r>
        <w:rPr>
          <w:rFonts w:asciiTheme="majorBidi" w:hAnsiTheme="majorBidi" w:cstheme="majorBidi"/>
          <w:b/>
          <w:bCs/>
          <w:sz w:val="24"/>
          <w:szCs w:val="24"/>
          <w:lang w:val="fr-FR" w:bidi="ar-DZ"/>
        </w:rPr>
        <w:t>Berrabeh Affef</w:t>
      </w:r>
    </w:p>
    <w:p w:rsidR="009D08D5" w:rsidRDefault="009D08D5" w:rsidP="00FC57DF">
      <w:pPr>
        <w:bidi w:val="0"/>
        <w:spacing w:after="0" w:line="240" w:lineRule="auto"/>
        <w:jc w:val="center"/>
        <w:rPr>
          <w:rFonts w:asciiTheme="majorBidi" w:hAnsiTheme="majorBidi" w:cstheme="majorBidi"/>
          <w:b/>
          <w:bCs/>
          <w:sz w:val="24"/>
          <w:szCs w:val="24"/>
          <w:lang w:val="fr-FR" w:bidi="ar-DZ"/>
        </w:rPr>
      </w:pPr>
      <w:r>
        <w:rPr>
          <w:rFonts w:asciiTheme="majorBidi" w:hAnsiTheme="majorBidi" w:cstheme="majorBidi"/>
          <w:b/>
          <w:bCs/>
          <w:sz w:val="24"/>
          <w:szCs w:val="24"/>
          <w:lang w:val="fr-FR" w:bidi="ar-DZ"/>
        </w:rPr>
        <w:t xml:space="preserve">Doctorante, Université de </w:t>
      </w:r>
      <w:r w:rsidR="00FC57DF">
        <w:rPr>
          <w:rFonts w:asciiTheme="majorBidi" w:hAnsiTheme="majorBidi" w:cstheme="majorBidi"/>
          <w:b/>
          <w:bCs/>
          <w:sz w:val="24"/>
          <w:szCs w:val="24"/>
          <w:lang w:val="fr-FR" w:bidi="ar-DZ"/>
        </w:rPr>
        <w:t>Biskra</w:t>
      </w:r>
      <w:r>
        <w:rPr>
          <w:rFonts w:asciiTheme="majorBidi" w:hAnsiTheme="majorBidi" w:cstheme="majorBidi"/>
          <w:b/>
          <w:bCs/>
          <w:sz w:val="24"/>
          <w:szCs w:val="24"/>
          <w:lang w:val="fr-FR" w:bidi="ar-DZ"/>
        </w:rPr>
        <w:t>.</w:t>
      </w:r>
    </w:p>
    <w:p w:rsidR="00E00FA7" w:rsidRDefault="0096662C" w:rsidP="00AF71B5">
      <w:pPr>
        <w:bidi w:val="0"/>
        <w:spacing w:after="120" w:line="312" w:lineRule="auto"/>
        <w:jc w:val="both"/>
        <w:rPr>
          <w:rFonts w:ascii="Book Antiqua" w:hAnsi="Book Antiqua" w:cstheme="majorBidi"/>
          <w:b/>
          <w:bCs/>
          <w:i/>
          <w:iCs/>
          <w:sz w:val="24"/>
          <w:szCs w:val="24"/>
          <w:lang w:val="fr-FR" w:bidi="ar-DZ"/>
        </w:rPr>
      </w:pPr>
      <w:r w:rsidRPr="00423595">
        <w:rPr>
          <w:rFonts w:ascii="Book Antiqua" w:hAnsi="Book Antiqua" w:cstheme="majorBidi"/>
          <w:b/>
          <w:bCs/>
          <w:i/>
          <w:iCs/>
          <w:sz w:val="24"/>
          <w:szCs w:val="24"/>
          <w:lang w:val="fr-FR" w:bidi="ar-DZ"/>
        </w:rPr>
        <w:t>Résumé:</w:t>
      </w:r>
      <w:r w:rsidR="002714F9" w:rsidRPr="00423595">
        <w:rPr>
          <w:rFonts w:ascii="Book Antiqua" w:hAnsi="Book Antiqua" w:cstheme="majorBidi"/>
          <w:b/>
          <w:bCs/>
          <w:i/>
          <w:iCs/>
          <w:sz w:val="24"/>
          <w:szCs w:val="24"/>
          <w:lang w:val="fr-FR" w:bidi="ar-DZ"/>
        </w:rPr>
        <w:t xml:space="preserve"> </w:t>
      </w:r>
    </w:p>
    <w:p w:rsidR="00E00FA7" w:rsidRDefault="0095253A" w:rsidP="00AF71B5">
      <w:pPr>
        <w:bidi w:val="0"/>
        <w:spacing w:after="120" w:line="312" w:lineRule="auto"/>
        <w:ind w:firstLine="709"/>
        <w:jc w:val="both"/>
        <w:rPr>
          <w:rFonts w:ascii="Book Antiqua" w:hAnsi="Book Antiqua" w:cstheme="majorBidi"/>
          <w:i/>
          <w:iCs/>
          <w:sz w:val="24"/>
          <w:szCs w:val="24"/>
          <w:lang w:val="fr-FR" w:bidi="ar-DZ"/>
        </w:rPr>
      </w:pPr>
      <w:r w:rsidRPr="00423595">
        <w:rPr>
          <w:rFonts w:ascii="Book Antiqua" w:hAnsi="Book Antiqua" w:cstheme="majorBidi"/>
          <w:i/>
          <w:iCs/>
          <w:sz w:val="24"/>
          <w:szCs w:val="24"/>
          <w:lang w:val="fr-FR" w:bidi="ar-DZ"/>
        </w:rPr>
        <w:t xml:space="preserve">Face à la complexité de la tâche qu'un enseignant tant qu'apprenant doivent </w:t>
      </w:r>
      <w:r w:rsidR="003A27E9">
        <w:rPr>
          <w:rFonts w:ascii="Book Antiqua" w:hAnsi="Book Antiqua" w:cstheme="majorBidi"/>
          <w:i/>
          <w:iCs/>
          <w:sz w:val="24"/>
          <w:szCs w:val="24"/>
          <w:lang w:val="fr-FR" w:bidi="ar-DZ"/>
        </w:rPr>
        <w:t xml:space="preserve"> </w:t>
      </w:r>
      <w:r w:rsidRPr="00423595">
        <w:rPr>
          <w:rFonts w:ascii="Book Antiqua" w:hAnsi="Book Antiqua" w:cstheme="majorBidi"/>
          <w:i/>
          <w:iCs/>
          <w:sz w:val="24"/>
          <w:szCs w:val="24"/>
          <w:lang w:val="fr-FR" w:bidi="ar-DZ"/>
        </w:rPr>
        <w:t>accomplir pour perfectionner l'acquisition de l'E</w:t>
      </w:r>
      <w:r w:rsidR="007850DE">
        <w:rPr>
          <w:rFonts w:ascii="Book Antiqua" w:hAnsi="Book Antiqua" w:cstheme="majorBidi"/>
          <w:i/>
          <w:iCs/>
          <w:sz w:val="24"/>
          <w:szCs w:val="24"/>
          <w:lang w:val="fr-FR" w:bidi="ar-DZ"/>
        </w:rPr>
        <w:t xml:space="preserve">xpression </w:t>
      </w:r>
      <w:r w:rsidRPr="00423595">
        <w:rPr>
          <w:rFonts w:ascii="Book Antiqua" w:hAnsi="Book Antiqua" w:cstheme="majorBidi"/>
          <w:i/>
          <w:iCs/>
          <w:sz w:val="24"/>
          <w:szCs w:val="24"/>
          <w:lang w:val="fr-FR" w:bidi="ar-DZ"/>
        </w:rPr>
        <w:t>O</w:t>
      </w:r>
      <w:r w:rsidR="007850DE">
        <w:rPr>
          <w:rFonts w:ascii="Book Antiqua" w:hAnsi="Book Antiqua" w:cstheme="majorBidi"/>
          <w:i/>
          <w:iCs/>
          <w:sz w:val="24"/>
          <w:szCs w:val="24"/>
          <w:lang w:val="fr-FR" w:bidi="ar-DZ"/>
        </w:rPr>
        <w:t>rale</w:t>
      </w:r>
      <w:r w:rsidRPr="00423595">
        <w:rPr>
          <w:rFonts w:ascii="Book Antiqua" w:hAnsi="Book Antiqua" w:cstheme="majorBidi"/>
          <w:i/>
          <w:iCs/>
          <w:sz w:val="24"/>
          <w:szCs w:val="24"/>
          <w:lang w:val="fr-FR" w:bidi="ar-DZ"/>
        </w:rPr>
        <w:t xml:space="preserve"> en FLE. Nous avons explor</w:t>
      </w:r>
      <w:r w:rsidR="002714F9" w:rsidRPr="00423595">
        <w:rPr>
          <w:rFonts w:ascii="Book Antiqua" w:hAnsi="Book Antiqua" w:cstheme="majorBidi"/>
          <w:i/>
          <w:iCs/>
          <w:sz w:val="24"/>
          <w:szCs w:val="24"/>
          <w:lang w:val="fr-FR" w:bidi="ar-DZ"/>
        </w:rPr>
        <w:t>é</w:t>
      </w:r>
      <w:r w:rsidRPr="00423595">
        <w:rPr>
          <w:rFonts w:ascii="Book Antiqua" w:hAnsi="Book Antiqua" w:cstheme="majorBidi"/>
          <w:i/>
          <w:iCs/>
          <w:sz w:val="24"/>
          <w:szCs w:val="24"/>
          <w:lang w:val="fr-FR" w:bidi="ar-DZ"/>
        </w:rPr>
        <w:t xml:space="preserve"> le domaine de l'apprentissage guidé d'une langue étrangère avec tout ce qu'il implique comme contenu:</w:t>
      </w:r>
      <w:r w:rsidR="002714F9" w:rsidRPr="00423595">
        <w:rPr>
          <w:rFonts w:ascii="Book Antiqua" w:hAnsi="Book Antiqua" w:cstheme="majorBidi"/>
          <w:i/>
          <w:iCs/>
          <w:sz w:val="24"/>
          <w:szCs w:val="24"/>
          <w:lang w:val="fr-FR" w:bidi="ar-DZ"/>
        </w:rPr>
        <w:t xml:space="preserve"> linguistique, culturel, communicatif, stratégique et affectif </w:t>
      </w:r>
      <w:r w:rsidRPr="00423595">
        <w:rPr>
          <w:rFonts w:ascii="Book Antiqua" w:hAnsi="Book Antiqua" w:cstheme="majorBidi"/>
          <w:i/>
          <w:iCs/>
          <w:sz w:val="24"/>
          <w:szCs w:val="24"/>
          <w:lang w:val="fr-FR" w:bidi="ar-DZ"/>
        </w:rPr>
        <w:t xml:space="preserve">pour donner à l'apprenant les moyens </w:t>
      </w:r>
      <w:r w:rsidR="002714F9" w:rsidRPr="00423595">
        <w:rPr>
          <w:rFonts w:ascii="Book Antiqua" w:hAnsi="Book Antiqua" w:cstheme="majorBidi"/>
          <w:i/>
          <w:iCs/>
          <w:sz w:val="24"/>
          <w:szCs w:val="24"/>
          <w:lang w:val="fr-FR" w:bidi="ar-DZ"/>
        </w:rPr>
        <w:t>qui lui permettent de prendre la parole sans éprouver de gêne, c'est donc choisir ses expressions selon un processus</w:t>
      </w:r>
      <w:r w:rsidR="009878CB">
        <w:rPr>
          <w:rFonts w:ascii="Book Antiqua" w:hAnsi="Book Antiqua" w:cstheme="majorBidi"/>
          <w:i/>
          <w:iCs/>
          <w:sz w:val="24"/>
          <w:szCs w:val="24"/>
          <w:lang w:val="fr-FR" w:bidi="ar-DZ"/>
        </w:rPr>
        <w:t xml:space="preserve"> automatisé, pour ne pas menacer-</w:t>
      </w:r>
      <w:r w:rsidR="002714F9" w:rsidRPr="00423595">
        <w:rPr>
          <w:rFonts w:ascii="Book Antiqua" w:hAnsi="Book Antiqua" w:cstheme="majorBidi"/>
          <w:i/>
          <w:iCs/>
          <w:sz w:val="24"/>
          <w:szCs w:val="24"/>
          <w:lang w:val="fr-FR" w:bidi="ar-DZ"/>
        </w:rPr>
        <w:t xml:space="preserve"> par une recherche contrôlée</w:t>
      </w:r>
      <w:r w:rsidR="009878CB">
        <w:rPr>
          <w:rFonts w:ascii="Book Antiqua" w:hAnsi="Book Antiqua" w:cstheme="majorBidi"/>
          <w:i/>
          <w:iCs/>
          <w:sz w:val="24"/>
          <w:szCs w:val="24"/>
          <w:lang w:val="fr-FR" w:bidi="ar-DZ"/>
        </w:rPr>
        <w:t>-</w:t>
      </w:r>
      <w:r w:rsidR="002714F9" w:rsidRPr="00423595">
        <w:rPr>
          <w:rFonts w:ascii="Book Antiqua" w:hAnsi="Book Antiqua" w:cstheme="majorBidi"/>
          <w:i/>
          <w:iCs/>
          <w:sz w:val="24"/>
          <w:szCs w:val="24"/>
          <w:lang w:val="fr-FR" w:bidi="ar-DZ"/>
        </w:rPr>
        <w:t xml:space="preserve"> la fluidité de ses interventions à l'oral qui mobilisent à la fois plusieurs éléments</w:t>
      </w:r>
      <w:r w:rsidR="005F427C">
        <w:rPr>
          <w:rFonts w:ascii="Book Antiqua" w:hAnsi="Book Antiqua" w:cstheme="majorBidi"/>
          <w:i/>
          <w:iCs/>
          <w:sz w:val="24"/>
          <w:szCs w:val="24"/>
          <w:lang w:val="fr-FR" w:bidi="ar-DZ"/>
        </w:rPr>
        <w:t xml:space="preserve"> </w:t>
      </w:r>
      <w:r w:rsidR="002714F9" w:rsidRPr="00423595">
        <w:rPr>
          <w:rFonts w:ascii="Book Antiqua" w:hAnsi="Book Antiqua" w:cstheme="majorBidi"/>
          <w:i/>
          <w:iCs/>
          <w:sz w:val="24"/>
          <w:szCs w:val="24"/>
          <w:lang w:val="fr-FR" w:bidi="ar-DZ"/>
        </w:rPr>
        <w:t>(structures linguistiques, phonation, g</w:t>
      </w:r>
      <w:r w:rsidR="00CE6609">
        <w:rPr>
          <w:rFonts w:ascii="Book Antiqua" w:hAnsi="Book Antiqua" w:cstheme="majorBidi"/>
          <w:i/>
          <w:iCs/>
          <w:sz w:val="24"/>
          <w:szCs w:val="24"/>
          <w:lang w:val="fr-FR" w:bidi="ar-DZ"/>
        </w:rPr>
        <w:t>estuel, pragmatique,..)</w:t>
      </w:r>
      <w:r w:rsidR="005F427C">
        <w:rPr>
          <w:rFonts w:ascii="Book Antiqua" w:hAnsi="Book Antiqua" w:cstheme="majorBidi"/>
          <w:i/>
          <w:iCs/>
          <w:sz w:val="24"/>
          <w:szCs w:val="24"/>
          <w:lang w:val="fr-FR" w:bidi="ar-DZ"/>
        </w:rPr>
        <w:t>, souvent,</w:t>
      </w:r>
      <w:r w:rsidR="00CE6609">
        <w:rPr>
          <w:rFonts w:ascii="Book Antiqua" w:hAnsi="Book Antiqua" w:cstheme="majorBidi"/>
          <w:i/>
          <w:iCs/>
          <w:sz w:val="24"/>
          <w:szCs w:val="24"/>
          <w:lang w:val="fr-FR" w:bidi="ar-DZ"/>
        </w:rPr>
        <w:t xml:space="preserve"> dans des </w:t>
      </w:r>
      <w:r w:rsidR="002714F9" w:rsidRPr="00423595">
        <w:rPr>
          <w:rFonts w:ascii="Book Antiqua" w:hAnsi="Book Antiqua" w:cstheme="majorBidi"/>
          <w:i/>
          <w:iCs/>
          <w:sz w:val="24"/>
          <w:szCs w:val="24"/>
          <w:lang w:val="fr-FR" w:bidi="ar-DZ"/>
        </w:rPr>
        <w:t>situation</w:t>
      </w:r>
      <w:r w:rsidR="00E55FD8">
        <w:rPr>
          <w:rFonts w:ascii="Book Antiqua" w:hAnsi="Book Antiqua" w:cstheme="majorBidi"/>
          <w:i/>
          <w:iCs/>
          <w:sz w:val="24"/>
          <w:szCs w:val="24"/>
          <w:lang w:val="fr-FR" w:bidi="ar-DZ"/>
        </w:rPr>
        <w:t>s interactionnelles</w:t>
      </w:r>
      <w:r w:rsidR="002714F9" w:rsidRPr="00423595">
        <w:rPr>
          <w:rFonts w:ascii="Book Antiqua" w:hAnsi="Book Antiqua" w:cstheme="majorBidi"/>
          <w:i/>
          <w:iCs/>
          <w:sz w:val="24"/>
          <w:szCs w:val="24"/>
          <w:lang w:val="fr-FR" w:bidi="ar-DZ"/>
        </w:rPr>
        <w:t>.</w:t>
      </w:r>
      <w:r w:rsidRPr="00423595">
        <w:rPr>
          <w:rFonts w:ascii="Book Antiqua" w:hAnsi="Book Antiqua" w:cstheme="majorBidi"/>
          <w:i/>
          <w:iCs/>
          <w:sz w:val="24"/>
          <w:szCs w:val="24"/>
          <w:lang w:val="fr-FR" w:bidi="ar-DZ"/>
        </w:rPr>
        <w:t xml:space="preserve">  </w:t>
      </w:r>
      <w:r w:rsidR="0013288B" w:rsidRPr="00423595">
        <w:rPr>
          <w:rFonts w:ascii="Book Antiqua" w:hAnsi="Book Antiqua" w:cstheme="majorBidi"/>
          <w:i/>
          <w:iCs/>
          <w:sz w:val="24"/>
          <w:szCs w:val="24"/>
          <w:lang w:val="fr-FR" w:bidi="ar-DZ"/>
        </w:rPr>
        <w:t xml:space="preserve">  </w:t>
      </w:r>
    </w:p>
    <w:p w:rsidR="00E00FA7" w:rsidRDefault="0013288B" w:rsidP="00AF71B5">
      <w:pPr>
        <w:bidi w:val="0"/>
        <w:spacing w:after="120" w:line="312" w:lineRule="auto"/>
        <w:ind w:firstLine="709"/>
        <w:jc w:val="both"/>
        <w:rPr>
          <w:rFonts w:ascii="Book Antiqua" w:hAnsi="Book Antiqua" w:cstheme="majorBidi"/>
          <w:b/>
          <w:bCs/>
          <w:i/>
          <w:iCs/>
          <w:sz w:val="24"/>
          <w:szCs w:val="24"/>
          <w:lang w:val="fr-FR" w:bidi="ar-DZ"/>
        </w:rPr>
      </w:pPr>
      <w:r w:rsidRPr="00423595">
        <w:rPr>
          <w:rFonts w:ascii="Book Antiqua" w:hAnsi="Book Antiqua" w:cstheme="majorBidi"/>
          <w:i/>
          <w:iCs/>
          <w:sz w:val="24"/>
          <w:szCs w:val="24"/>
          <w:lang w:val="fr-FR" w:bidi="ar-DZ"/>
        </w:rPr>
        <w:t>Par la proposition d'une organisation modélisée des connaissances intégrées selon une dimension socioculturelle</w:t>
      </w:r>
      <w:r w:rsidR="00BF75DD">
        <w:rPr>
          <w:rFonts w:ascii="Book Antiqua" w:hAnsi="Book Antiqua" w:cstheme="majorBidi"/>
          <w:i/>
          <w:iCs/>
          <w:sz w:val="24"/>
          <w:szCs w:val="24"/>
          <w:lang w:val="fr-FR" w:bidi="ar-DZ"/>
        </w:rPr>
        <w:t xml:space="preserve"> et stratégique</w:t>
      </w:r>
      <w:r w:rsidRPr="00423595">
        <w:rPr>
          <w:rFonts w:ascii="Book Antiqua" w:hAnsi="Book Antiqua" w:cstheme="majorBidi"/>
          <w:i/>
          <w:iCs/>
          <w:sz w:val="24"/>
          <w:szCs w:val="24"/>
          <w:lang w:val="fr-FR" w:bidi="ar-DZ"/>
        </w:rPr>
        <w:t>, on tend</w:t>
      </w:r>
      <w:r w:rsidR="009878CB">
        <w:rPr>
          <w:rFonts w:ascii="Book Antiqua" w:hAnsi="Book Antiqua" w:cstheme="majorBidi"/>
          <w:i/>
          <w:iCs/>
          <w:sz w:val="24"/>
          <w:szCs w:val="24"/>
          <w:lang w:val="fr-FR" w:bidi="ar-DZ"/>
        </w:rPr>
        <w:t xml:space="preserve"> motiver l'apprenant avant de lui</w:t>
      </w:r>
      <w:r w:rsidRPr="00423595">
        <w:rPr>
          <w:rFonts w:ascii="Book Antiqua" w:hAnsi="Book Antiqua" w:cstheme="majorBidi"/>
          <w:i/>
          <w:iCs/>
          <w:sz w:val="24"/>
          <w:szCs w:val="24"/>
          <w:lang w:val="fr-FR" w:bidi="ar-DZ"/>
        </w:rPr>
        <w:t xml:space="preserve"> donner occasion de s'inscrire un acteur efficace dans la communauté discursive en français.</w:t>
      </w:r>
      <w:r w:rsidR="0096662C" w:rsidRPr="00423595">
        <w:rPr>
          <w:rFonts w:ascii="Book Antiqua" w:hAnsi="Book Antiqua" w:cstheme="majorBidi"/>
          <w:b/>
          <w:bCs/>
          <w:i/>
          <w:iCs/>
          <w:sz w:val="24"/>
          <w:szCs w:val="24"/>
          <w:lang w:val="fr-FR" w:bidi="ar-DZ"/>
        </w:rPr>
        <w:t xml:space="preserve">     </w:t>
      </w:r>
    </w:p>
    <w:p w:rsidR="0096662C" w:rsidRPr="00C90622" w:rsidRDefault="0096662C" w:rsidP="00AF71B5">
      <w:pPr>
        <w:bidi w:val="0"/>
        <w:spacing w:after="120" w:line="312" w:lineRule="auto"/>
        <w:jc w:val="both"/>
        <w:rPr>
          <w:rFonts w:ascii="Book Antiqua" w:hAnsi="Book Antiqua" w:cstheme="majorBidi"/>
          <w:b/>
          <w:bCs/>
          <w:i/>
          <w:iCs/>
          <w:sz w:val="24"/>
          <w:szCs w:val="24"/>
          <w:lang w:val="fr-FR" w:bidi="ar-DZ"/>
        </w:rPr>
      </w:pPr>
      <w:r w:rsidRPr="00423595">
        <w:rPr>
          <w:rFonts w:ascii="Book Antiqua" w:hAnsi="Book Antiqua" w:cstheme="majorBidi"/>
          <w:b/>
          <w:bCs/>
          <w:i/>
          <w:iCs/>
          <w:sz w:val="24"/>
          <w:szCs w:val="24"/>
          <w:lang w:val="fr-FR" w:bidi="ar-DZ"/>
        </w:rPr>
        <w:t>Mots-clés</w:t>
      </w:r>
      <w:r w:rsidR="008B376F" w:rsidRPr="00423595">
        <w:rPr>
          <w:rFonts w:ascii="Book Antiqua" w:hAnsi="Book Antiqua" w:cstheme="majorBidi"/>
          <w:b/>
          <w:bCs/>
          <w:i/>
          <w:iCs/>
          <w:sz w:val="24"/>
          <w:szCs w:val="24"/>
          <w:lang w:val="fr-FR" w:bidi="ar-DZ"/>
        </w:rPr>
        <w:t xml:space="preserve">: </w:t>
      </w:r>
      <w:r w:rsidR="008B376F" w:rsidRPr="00423595">
        <w:rPr>
          <w:rFonts w:ascii="Book Antiqua" w:hAnsi="Book Antiqua" w:cstheme="majorBidi"/>
          <w:i/>
          <w:iCs/>
          <w:sz w:val="24"/>
          <w:szCs w:val="24"/>
          <w:lang w:val="fr-FR" w:bidi="ar-DZ"/>
        </w:rPr>
        <w:t>l'affectivité</w:t>
      </w:r>
      <w:r w:rsidR="008B376F" w:rsidRPr="00423595">
        <w:rPr>
          <w:rFonts w:ascii="Book Antiqua" w:hAnsi="Book Antiqua" w:cstheme="majorBidi"/>
          <w:b/>
          <w:bCs/>
          <w:i/>
          <w:iCs/>
          <w:sz w:val="24"/>
          <w:szCs w:val="24"/>
          <w:lang w:val="fr-FR" w:bidi="ar-DZ"/>
        </w:rPr>
        <w:t xml:space="preserve">, </w:t>
      </w:r>
      <w:r w:rsidR="008B376F" w:rsidRPr="00423595">
        <w:rPr>
          <w:rFonts w:ascii="Book Antiqua" w:hAnsi="Book Antiqua" w:cstheme="majorBidi"/>
          <w:i/>
          <w:iCs/>
          <w:sz w:val="24"/>
          <w:szCs w:val="24"/>
          <w:lang w:val="fr-FR" w:bidi="ar-DZ"/>
        </w:rPr>
        <w:t xml:space="preserve">la médiation par le socioculturel, le contenu stratégique, le </w:t>
      </w:r>
      <w:r w:rsidR="008B376F" w:rsidRPr="00C90622">
        <w:rPr>
          <w:rFonts w:ascii="Book Antiqua" w:hAnsi="Book Antiqua" w:cstheme="majorBidi"/>
          <w:i/>
          <w:iCs/>
          <w:sz w:val="24"/>
          <w:szCs w:val="24"/>
          <w:lang w:val="fr-FR" w:bidi="ar-DZ"/>
        </w:rPr>
        <w:t>processus automatisé, la compétence d'EO, le FLE.</w:t>
      </w:r>
    </w:p>
    <w:p w:rsidR="00C90622" w:rsidRPr="00FC57DF" w:rsidRDefault="00C90622" w:rsidP="00AF71B5">
      <w:pPr>
        <w:spacing w:after="120" w:line="312" w:lineRule="auto"/>
        <w:jc w:val="center"/>
        <w:rPr>
          <w:rFonts w:ascii="Arabic Typesetting" w:hAnsi="Arabic Typesetting" w:cs="Arabic Typesetting"/>
          <w:sz w:val="28"/>
          <w:szCs w:val="28"/>
          <w:rtl/>
          <w:lang w:bidi="ar-DZ"/>
        </w:rPr>
      </w:pPr>
      <w:r w:rsidRPr="00FC57DF">
        <w:rPr>
          <w:rFonts w:ascii="Arabic Typesetting" w:hAnsi="Arabic Typesetting" w:cs="Arabic Typesetting"/>
          <w:b/>
          <w:bCs/>
          <w:sz w:val="28"/>
          <w:szCs w:val="28"/>
          <w:rtl/>
          <w:lang w:bidi="ar-DZ"/>
        </w:rPr>
        <w:t>الملخص</w:t>
      </w:r>
      <w:r w:rsidRPr="00FC57DF">
        <w:rPr>
          <w:rFonts w:ascii="Arabic Typesetting" w:hAnsi="Arabic Typesetting" w:cs="Arabic Typesetting"/>
          <w:sz w:val="28"/>
          <w:szCs w:val="28"/>
          <w:rtl/>
          <w:lang w:bidi="ar-DZ"/>
        </w:rPr>
        <w:t>:</w:t>
      </w:r>
    </w:p>
    <w:p w:rsidR="00C90622" w:rsidRPr="00FC57DF" w:rsidRDefault="00E00FA7" w:rsidP="00AF71B5">
      <w:pPr>
        <w:spacing w:after="120" w:line="312" w:lineRule="auto"/>
        <w:jc w:val="lowKashida"/>
        <w:rPr>
          <w:rFonts w:ascii="Arabic Typesetting" w:hAnsi="Arabic Typesetting" w:cs="Arabic Typesetting"/>
          <w:sz w:val="28"/>
          <w:szCs w:val="28"/>
          <w:rtl/>
          <w:lang w:bidi="ar-DZ"/>
        </w:rPr>
      </w:pPr>
      <w:r w:rsidRPr="00FC57DF">
        <w:rPr>
          <w:rFonts w:ascii="Arabic Typesetting" w:hAnsi="Arabic Typesetting" w:cs="Arabic Typesetting"/>
          <w:sz w:val="28"/>
          <w:szCs w:val="28"/>
          <w:rtl/>
          <w:lang w:bidi="ar-DZ"/>
        </w:rPr>
        <w:t xml:space="preserve">            </w:t>
      </w:r>
      <w:r w:rsidR="00C90622" w:rsidRPr="00FC57DF">
        <w:rPr>
          <w:rFonts w:ascii="Arabic Typesetting" w:hAnsi="Arabic Typesetting" w:cs="Arabic Typesetting"/>
          <w:sz w:val="28"/>
          <w:szCs w:val="28"/>
          <w:rtl/>
          <w:lang w:bidi="ar-DZ"/>
        </w:rPr>
        <w:t xml:space="preserve">أمام </w:t>
      </w:r>
      <w:r w:rsidR="00A82CFC" w:rsidRPr="00FC57DF">
        <w:rPr>
          <w:rFonts w:ascii="Arabic Typesetting" w:hAnsi="Arabic Typesetting" w:cs="Arabic Typesetting"/>
          <w:sz w:val="28"/>
          <w:szCs w:val="28"/>
          <w:rtl/>
          <w:lang w:bidi="ar-DZ"/>
        </w:rPr>
        <w:t>صعوبة</w:t>
      </w:r>
      <w:r w:rsidR="00C90622" w:rsidRPr="00FC57DF">
        <w:rPr>
          <w:rFonts w:ascii="Arabic Typesetting" w:hAnsi="Arabic Typesetting" w:cs="Arabic Typesetting"/>
          <w:sz w:val="28"/>
          <w:szCs w:val="28"/>
          <w:rtl/>
          <w:lang w:bidi="ar-DZ"/>
        </w:rPr>
        <w:t xml:space="preserve"> مهمة الأستاذ والمتعلم على حد سواء من أجل تحسين التعبير الشفهي عند تعلم اللغة الفرنسية كلغة أجنبية. </w:t>
      </w:r>
      <w:r w:rsidR="00F967EC" w:rsidRPr="00FC57DF">
        <w:rPr>
          <w:rFonts w:ascii="Arabic Typesetting" w:hAnsi="Arabic Typesetting" w:cs="Arabic Typesetting"/>
          <w:sz w:val="28"/>
          <w:szCs w:val="28"/>
          <w:rtl/>
          <w:lang w:bidi="ar-DZ"/>
        </w:rPr>
        <w:t>تعمقنا</w:t>
      </w:r>
      <w:r w:rsidR="00B54962" w:rsidRPr="00FC57DF">
        <w:rPr>
          <w:rFonts w:ascii="Arabic Typesetting" w:hAnsi="Arabic Typesetting" w:cs="Arabic Typesetting"/>
          <w:sz w:val="28"/>
          <w:szCs w:val="28"/>
          <w:rtl/>
          <w:lang w:bidi="ar-DZ"/>
        </w:rPr>
        <w:t xml:space="preserve"> في</w:t>
      </w:r>
      <w:r w:rsidR="00C90622" w:rsidRPr="00FC57DF">
        <w:rPr>
          <w:rFonts w:ascii="Arabic Typesetting" w:hAnsi="Arabic Typesetting" w:cs="Arabic Typesetting"/>
          <w:sz w:val="28"/>
          <w:szCs w:val="28"/>
          <w:rtl/>
          <w:lang w:bidi="ar-DZ"/>
        </w:rPr>
        <w:t xml:space="preserve"> أغوار ميدان التعلم الموجه للغة أجنبية مع كل ما يتضمنه من محتوى: اللغوي والثقافي والاتصالي والاستراتيجي والتأثيري من أجل توفير الوسائل التي تسمح للمتعلم بتناول الكلمة دون أي تضايق، ليختار بذلك عباراته وفقا لطريقة آلية، دون أن </w:t>
      </w:r>
      <w:r w:rsidR="00630691" w:rsidRPr="00FC57DF">
        <w:rPr>
          <w:rFonts w:ascii="Arabic Typesetting" w:hAnsi="Arabic Typesetting" w:cs="Arabic Typesetting"/>
          <w:sz w:val="28"/>
          <w:szCs w:val="28"/>
          <w:rtl/>
          <w:lang w:bidi="ar-DZ"/>
        </w:rPr>
        <w:t>يهدد</w:t>
      </w:r>
      <w:r w:rsidR="007D562D" w:rsidRPr="00FC57DF">
        <w:rPr>
          <w:rFonts w:ascii="Arabic Typesetting" w:hAnsi="Arabic Typesetting" w:cs="Arabic Typesetting"/>
          <w:sz w:val="28"/>
          <w:szCs w:val="28"/>
          <w:rtl/>
          <w:lang w:bidi="ar-DZ"/>
        </w:rPr>
        <w:t>(بطريقة</w:t>
      </w:r>
      <w:r w:rsidR="00C90622" w:rsidRPr="00FC57DF">
        <w:rPr>
          <w:rFonts w:ascii="Arabic Typesetting" w:hAnsi="Arabic Typesetting" w:cs="Arabic Typesetting"/>
          <w:sz w:val="28"/>
          <w:szCs w:val="28"/>
          <w:rtl/>
          <w:lang w:bidi="ar-DZ"/>
        </w:rPr>
        <w:t xml:space="preserve"> البحث المقيد</w:t>
      </w:r>
      <w:r w:rsidR="0045394D" w:rsidRPr="00FC57DF">
        <w:rPr>
          <w:rFonts w:ascii="Arabic Typesetting" w:hAnsi="Arabic Typesetting" w:cs="Arabic Typesetting"/>
          <w:sz w:val="28"/>
          <w:szCs w:val="28"/>
          <w:rtl/>
          <w:lang w:bidi="ar-DZ"/>
        </w:rPr>
        <w:t>)</w:t>
      </w:r>
      <w:r w:rsidR="00C90622" w:rsidRPr="00FC57DF">
        <w:rPr>
          <w:rFonts w:ascii="Arabic Typesetting" w:hAnsi="Arabic Typesetting" w:cs="Arabic Typesetting"/>
          <w:sz w:val="28"/>
          <w:szCs w:val="28"/>
          <w:rtl/>
          <w:lang w:bidi="ar-DZ"/>
        </w:rPr>
        <w:t xml:space="preserve"> سلاسة تدخلاته الشفوية التي تضم عدة </w:t>
      </w:r>
      <w:r w:rsidR="0045394D" w:rsidRPr="00FC57DF">
        <w:rPr>
          <w:rFonts w:ascii="Arabic Typesetting" w:hAnsi="Arabic Typesetting" w:cs="Arabic Typesetting"/>
          <w:sz w:val="28"/>
          <w:szCs w:val="28"/>
          <w:rtl/>
          <w:lang w:bidi="ar-DZ"/>
        </w:rPr>
        <w:t>مظاهر</w:t>
      </w:r>
      <w:r w:rsidR="00C90622" w:rsidRPr="00FC57DF">
        <w:rPr>
          <w:rFonts w:ascii="Arabic Typesetting" w:hAnsi="Arabic Typesetting" w:cs="Arabic Typesetting"/>
          <w:sz w:val="28"/>
          <w:szCs w:val="28"/>
          <w:rtl/>
          <w:lang w:bidi="ar-DZ"/>
        </w:rPr>
        <w:t xml:space="preserve"> في آن واحد (البنيات اللغوية، إنتاج الصوت والكلام، الإيماء، ا</w:t>
      </w:r>
      <w:r w:rsidR="00103009" w:rsidRPr="00FC57DF">
        <w:rPr>
          <w:rFonts w:ascii="Arabic Typesetting" w:hAnsi="Arabic Typesetting" w:cs="Arabic Typesetting"/>
          <w:sz w:val="28"/>
          <w:szCs w:val="28"/>
          <w:rtl/>
          <w:lang w:bidi="ar-DZ"/>
        </w:rPr>
        <w:t>لبرغماتي ...) في وضعية مقابلة شفوية</w:t>
      </w:r>
      <w:r w:rsidRPr="00FC57DF">
        <w:rPr>
          <w:rFonts w:ascii="Arabic Typesetting" w:hAnsi="Arabic Typesetting" w:cs="Arabic Typesetting"/>
          <w:sz w:val="28"/>
          <w:szCs w:val="28"/>
          <w:rtl/>
          <w:lang w:bidi="ar-DZ"/>
        </w:rPr>
        <w:t xml:space="preserve"> في أغلب الاحيان</w:t>
      </w:r>
      <w:r w:rsidR="00C90622" w:rsidRPr="00FC57DF">
        <w:rPr>
          <w:rFonts w:ascii="Arabic Typesetting" w:hAnsi="Arabic Typesetting" w:cs="Arabic Typesetting"/>
          <w:sz w:val="28"/>
          <w:szCs w:val="28"/>
          <w:rtl/>
          <w:lang w:bidi="ar-DZ"/>
        </w:rPr>
        <w:t>.</w:t>
      </w:r>
    </w:p>
    <w:p w:rsidR="00C90622" w:rsidRPr="00FC57DF" w:rsidRDefault="00C90622" w:rsidP="00AF71B5">
      <w:pPr>
        <w:spacing w:after="120" w:line="312" w:lineRule="auto"/>
        <w:jc w:val="lowKashida"/>
        <w:rPr>
          <w:rFonts w:ascii="Arabic Typesetting" w:hAnsi="Arabic Typesetting" w:cs="Arabic Typesetting"/>
          <w:sz w:val="28"/>
          <w:szCs w:val="28"/>
          <w:rtl/>
          <w:lang w:bidi="ar-DZ"/>
        </w:rPr>
      </w:pPr>
      <w:r w:rsidRPr="00FC57DF">
        <w:rPr>
          <w:rFonts w:ascii="Arabic Typesetting" w:hAnsi="Arabic Typesetting" w:cs="Arabic Typesetting"/>
          <w:sz w:val="28"/>
          <w:szCs w:val="28"/>
          <w:rtl/>
          <w:lang w:bidi="ar-DZ"/>
        </w:rPr>
        <w:t xml:space="preserve">من خلال اقتراح تنظيم نموذجي للمعارف المدمجة في بعد اجتماعي-ثقافي، سنعمد إلى منح الفرصة للمتعلم ليكون </w:t>
      </w:r>
      <w:r w:rsidR="00103009" w:rsidRPr="00FC57DF">
        <w:rPr>
          <w:rFonts w:ascii="Arabic Typesetting" w:hAnsi="Arabic Typesetting" w:cs="Arabic Typesetting"/>
          <w:sz w:val="28"/>
          <w:szCs w:val="28"/>
          <w:rtl/>
          <w:lang w:bidi="ar-DZ"/>
        </w:rPr>
        <w:t>عضو</w:t>
      </w:r>
      <w:r w:rsidR="00AF6E66" w:rsidRPr="00FC57DF">
        <w:rPr>
          <w:rFonts w:ascii="Arabic Typesetting" w:hAnsi="Arabic Typesetting" w:cs="Arabic Typesetting"/>
          <w:sz w:val="28"/>
          <w:szCs w:val="28"/>
          <w:rtl/>
          <w:lang w:bidi="ar-DZ"/>
        </w:rPr>
        <w:t>ا</w:t>
      </w:r>
      <w:r w:rsidRPr="00FC57DF">
        <w:rPr>
          <w:rFonts w:ascii="Arabic Typesetting" w:hAnsi="Arabic Typesetting" w:cs="Arabic Typesetting"/>
          <w:sz w:val="28"/>
          <w:szCs w:val="28"/>
          <w:rtl/>
          <w:lang w:bidi="ar-DZ"/>
        </w:rPr>
        <w:t xml:space="preserve"> فعالا في الجماعة </w:t>
      </w:r>
      <w:r w:rsidR="000A0BF5" w:rsidRPr="00FC57DF">
        <w:rPr>
          <w:rFonts w:ascii="Arabic Typesetting" w:hAnsi="Arabic Typesetting" w:cs="Arabic Typesetting"/>
          <w:sz w:val="28"/>
          <w:szCs w:val="28"/>
          <w:rtl/>
          <w:lang w:bidi="ar-DZ"/>
        </w:rPr>
        <w:t>المتعاملة</w:t>
      </w:r>
      <w:r w:rsidRPr="00FC57DF">
        <w:rPr>
          <w:rFonts w:ascii="Arabic Typesetting" w:hAnsi="Arabic Typesetting" w:cs="Arabic Typesetting"/>
          <w:sz w:val="28"/>
          <w:szCs w:val="28"/>
          <w:rtl/>
          <w:lang w:bidi="ar-DZ"/>
        </w:rPr>
        <w:t xml:space="preserve"> باللغة الفرنسية.  </w:t>
      </w:r>
    </w:p>
    <w:p w:rsidR="00C90622" w:rsidRPr="00FC57DF" w:rsidRDefault="00C90622" w:rsidP="00AF71B5">
      <w:pPr>
        <w:spacing w:after="120" w:line="312" w:lineRule="auto"/>
        <w:jc w:val="lowKashida"/>
        <w:rPr>
          <w:rFonts w:ascii="Arabic Typesetting" w:hAnsi="Arabic Typesetting" w:cs="Arabic Typesetting"/>
          <w:sz w:val="28"/>
          <w:szCs w:val="28"/>
          <w:rtl/>
          <w:lang w:bidi="ar-DZ"/>
        </w:rPr>
      </w:pPr>
      <w:r w:rsidRPr="00FC57DF">
        <w:rPr>
          <w:rFonts w:ascii="Arabic Typesetting" w:hAnsi="Arabic Typesetting" w:cs="Arabic Typesetting"/>
          <w:sz w:val="28"/>
          <w:szCs w:val="28"/>
          <w:rtl/>
          <w:lang w:bidi="ar-DZ"/>
        </w:rPr>
        <w:t xml:space="preserve">كلمات </w:t>
      </w:r>
      <w:r w:rsidR="00DF0168" w:rsidRPr="00FC57DF">
        <w:rPr>
          <w:rFonts w:ascii="Arabic Typesetting" w:hAnsi="Arabic Typesetting" w:cs="Arabic Typesetting"/>
          <w:sz w:val="28"/>
          <w:szCs w:val="28"/>
          <w:rtl/>
          <w:lang w:bidi="ar-DZ"/>
        </w:rPr>
        <w:t>مفتاحيه</w:t>
      </w:r>
      <w:r w:rsidRPr="00FC57DF">
        <w:rPr>
          <w:rFonts w:ascii="Arabic Typesetting" w:hAnsi="Arabic Typesetting" w:cs="Arabic Typesetting"/>
          <w:sz w:val="28"/>
          <w:szCs w:val="28"/>
          <w:rtl/>
          <w:lang w:bidi="ar-DZ"/>
        </w:rPr>
        <w:t xml:space="preserve">: </w:t>
      </w:r>
      <w:r w:rsidR="00150BBF" w:rsidRPr="00FC57DF">
        <w:rPr>
          <w:rFonts w:ascii="Arabic Typesetting" w:hAnsi="Arabic Typesetting" w:cs="Arabic Typesetting"/>
          <w:sz w:val="28"/>
          <w:szCs w:val="28"/>
          <w:rtl/>
          <w:lang w:bidi="ar-DZ"/>
        </w:rPr>
        <w:t>التأثيري</w:t>
      </w:r>
      <w:r w:rsidRPr="00FC57DF">
        <w:rPr>
          <w:rFonts w:ascii="Arabic Typesetting" w:hAnsi="Arabic Typesetting" w:cs="Arabic Typesetting"/>
          <w:sz w:val="28"/>
          <w:szCs w:val="28"/>
          <w:rtl/>
          <w:lang w:bidi="ar-DZ"/>
        </w:rPr>
        <w:t xml:space="preserve">، الوساطة بالعامل الاجتماعي-الثقافي، المحتوى الاستراتيجي، العملية الآلية، </w:t>
      </w:r>
      <w:r w:rsidR="00DF0168" w:rsidRPr="00FC57DF">
        <w:rPr>
          <w:rFonts w:ascii="Arabic Typesetting" w:hAnsi="Arabic Typesetting" w:cs="Arabic Typesetting"/>
          <w:sz w:val="28"/>
          <w:szCs w:val="28"/>
          <w:rtl/>
          <w:lang w:bidi="ar-DZ"/>
        </w:rPr>
        <w:t>الكفاءة</w:t>
      </w:r>
      <w:r w:rsidRPr="00FC57DF">
        <w:rPr>
          <w:rFonts w:ascii="Arabic Typesetting" w:hAnsi="Arabic Typesetting" w:cs="Arabic Typesetting"/>
          <w:sz w:val="28"/>
          <w:szCs w:val="28"/>
          <w:rtl/>
          <w:lang w:bidi="ar-DZ"/>
        </w:rPr>
        <w:t xml:space="preserve"> في التعبير الشفهي </w:t>
      </w:r>
      <w:r w:rsidR="00DF0168" w:rsidRPr="00FC57DF">
        <w:rPr>
          <w:rFonts w:ascii="Arabic Typesetting" w:hAnsi="Arabic Typesetting" w:cs="Arabic Typesetting"/>
          <w:sz w:val="28"/>
          <w:szCs w:val="28"/>
          <w:rtl/>
          <w:lang w:bidi="ar-DZ"/>
        </w:rPr>
        <w:t>ب</w:t>
      </w:r>
      <w:r w:rsidRPr="00FC57DF">
        <w:rPr>
          <w:rFonts w:ascii="Arabic Typesetting" w:hAnsi="Arabic Typesetting" w:cs="Arabic Typesetting"/>
          <w:sz w:val="28"/>
          <w:szCs w:val="28"/>
          <w:rtl/>
          <w:lang w:bidi="ar-DZ"/>
        </w:rPr>
        <w:t>اللغة الفرنسية كلغة أجنبية.</w:t>
      </w:r>
    </w:p>
    <w:p w:rsidR="00C90622" w:rsidRDefault="00C90622" w:rsidP="00AF71B5">
      <w:pPr>
        <w:spacing w:after="120" w:line="312" w:lineRule="auto"/>
        <w:rPr>
          <w:rFonts w:asciiTheme="majorBidi" w:hAnsiTheme="majorBidi" w:cstheme="majorBidi"/>
          <w:sz w:val="24"/>
          <w:szCs w:val="24"/>
          <w:lang w:bidi="ar-DZ"/>
        </w:rPr>
      </w:pPr>
    </w:p>
    <w:p w:rsidR="00FC57DF" w:rsidRDefault="00FC57DF" w:rsidP="00AF71B5">
      <w:pPr>
        <w:spacing w:after="120" w:line="312" w:lineRule="auto"/>
        <w:rPr>
          <w:rFonts w:asciiTheme="majorBidi" w:hAnsiTheme="majorBidi" w:cstheme="majorBidi"/>
          <w:sz w:val="24"/>
          <w:szCs w:val="24"/>
          <w:lang w:bidi="ar-DZ"/>
        </w:rPr>
      </w:pPr>
    </w:p>
    <w:p w:rsidR="00FC57DF" w:rsidRDefault="00FC57DF" w:rsidP="00AF71B5">
      <w:pPr>
        <w:spacing w:after="120" w:line="312" w:lineRule="auto"/>
        <w:rPr>
          <w:rFonts w:asciiTheme="majorBidi" w:hAnsiTheme="majorBidi" w:cstheme="majorBidi"/>
          <w:sz w:val="24"/>
          <w:szCs w:val="24"/>
          <w:lang w:bidi="ar-DZ"/>
        </w:rPr>
      </w:pPr>
    </w:p>
    <w:p w:rsidR="00FC57DF" w:rsidRDefault="00FC57DF" w:rsidP="00AF71B5">
      <w:pPr>
        <w:spacing w:after="120" w:line="312" w:lineRule="auto"/>
        <w:rPr>
          <w:rFonts w:asciiTheme="majorBidi" w:hAnsiTheme="majorBidi" w:cstheme="majorBidi"/>
          <w:sz w:val="24"/>
          <w:szCs w:val="24"/>
          <w:lang w:bidi="ar-DZ"/>
        </w:rPr>
      </w:pPr>
    </w:p>
    <w:p w:rsidR="00FC57DF" w:rsidRDefault="00FC57DF" w:rsidP="00AF71B5">
      <w:pPr>
        <w:spacing w:after="120" w:line="312" w:lineRule="auto"/>
        <w:rPr>
          <w:rFonts w:asciiTheme="majorBidi" w:hAnsiTheme="majorBidi" w:cstheme="majorBidi"/>
          <w:sz w:val="24"/>
          <w:szCs w:val="24"/>
          <w:lang w:bidi="ar-DZ"/>
        </w:rPr>
      </w:pPr>
    </w:p>
    <w:p w:rsidR="00FC57DF" w:rsidRDefault="00FC57DF" w:rsidP="00AF71B5">
      <w:pPr>
        <w:spacing w:after="120" w:line="312" w:lineRule="auto"/>
        <w:rPr>
          <w:rFonts w:asciiTheme="majorBidi" w:hAnsiTheme="majorBidi" w:cstheme="majorBidi"/>
          <w:sz w:val="24"/>
          <w:szCs w:val="24"/>
          <w:lang w:bidi="ar-DZ"/>
        </w:rPr>
      </w:pPr>
    </w:p>
    <w:p w:rsidR="00C90622" w:rsidRPr="00582C89" w:rsidRDefault="00C90622" w:rsidP="00AF71B5">
      <w:pPr>
        <w:spacing w:after="120" w:line="312" w:lineRule="auto"/>
        <w:rPr>
          <w:rFonts w:ascii="Garamond" w:hAnsi="Garamond" w:cstheme="majorBidi"/>
          <w:b/>
          <w:bCs/>
          <w:sz w:val="24"/>
          <w:szCs w:val="24"/>
          <w:lang w:val="fr-FR" w:bidi="ar-DZ"/>
        </w:rPr>
      </w:pPr>
      <w:r w:rsidRPr="00C90622">
        <w:rPr>
          <w:rFonts w:ascii="Garamond" w:hAnsi="Garamond" w:cstheme="majorBidi"/>
          <w:b/>
          <w:bCs/>
          <w:sz w:val="24"/>
          <w:szCs w:val="24"/>
          <w:lang w:bidi="ar-DZ"/>
        </w:rPr>
        <w:lastRenderedPageBreak/>
        <w:t>ABSTRACT :</w:t>
      </w:r>
    </w:p>
    <w:p w:rsidR="00AF71B5" w:rsidRDefault="00C90622" w:rsidP="00AF71B5">
      <w:pPr>
        <w:bidi w:val="0"/>
        <w:spacing w:after="120" w:line="312" w:lineRule="auto"/>
        <w:ind w:firstLine="709"/>
        <w:jc w:val="both"/>
        <w:rPr>
          <w:rFonts w:ascii="Book Antiqua" w:hAnsi="Book Antiqua" w:cstheme="majorBidi"/>
          <w:i/>
          <w:iCs/>
          <w:sz w:val="24"/>
          <w:szCs w:val="24"/>
          <w:lang w:val="fr-FR" w:bidi="ar-DZ"/>
        </w:rPr>
      </w:pPr>
      <w:r w:rsidRPr="00C90622">
        <w:rPr>
          <w:rFonts w:ascii="Book Antiqua" w:hAnsi="Book Antiqua" w:cstheme="majorBidi"/>
          <w:i/>
          <w:iCs/>
          <w:sz w:val="24"/>
          <w:szCs w:val="24"/>
          <w:lang w:val="fr-FR" w:bidi="ar-DZ"/>
        </w:rPr>
        <w:t>Faced with the complexity of the task that both teacher and learner must accomplish in order to improve the acquisition of the oral expression in learning French as a foreign language, We explored the field of guided-learning of a foreign language with all that it implies as a content: linguistic, cultural, communicative, strategic and affective in order to supply the learner with the means that allow him to comfortably take the floor, its then selecting his/her expressions within an automated process, to not threaten, by a controlled research, the fluidity of his/her oral interventions that mobilize, at the same time, several elements (linguistic structures, phonation, gestural, pragmatic, ..) in face to face situation.</w:t>
      </w:r>
    </w:p>
    <w:p w:rsidR="00AF71B5" w:rsidRDefault="00C90622" w:rsidP="00AF71B5">
      <w:pPr>
        <w:bidi w:val="0"/>
        <w:spacing w:after="120" w:line="312" w:lineRule="auto"/>
        <w:ind w:firstLine="709"/>
        <w:jc w:val="both"/>
        <w:rPr>
          <w:rFonts w:ascii="Book Antiqua" w:hAnsi="Book Antiqua"/>
          <w:i/>
          <w:iCs/>
          <w:sz w:val="24"/>
          <w:szCs w:val="24"/>
          <w:lang w:val="fr-FR" w:bidi="ar-DZ"/>
        </w:rPr>
      </w:pPr>
      <w:r w:rsidRPr="00C90622">
        <w:rPr>
          <w:rFonts w:ascii="Book Antiqua" w:hAnsi="Book Antiqua" w:cstheme="majorBidi"/>
          <w:i/>
          <w:iCs/>
          <w:sz w:val="24"/>
          <w:szCs w:val="24"/>
          <w:lang w:val="fr-FR" w:bidi="ar-DZ"/>
        </w:rPr>
        <w:t xml:space="preserve">By suggesting a modeled organization of acknowledgment </w:t>
      </w:r>
      <w:r w:rsidRPr="00C90622">
        <w:rPr>
          <w:rFonts w:ascii="Book Antiqua" w:hAnsi="Book Antiqua"/>
          <w:i/>
          <w:iCs/>
          <w:sz w:val="24"/>
          <w:szCs w:val="24"/>
          <w:lang w:val="fr-FR" w:bidi="ar-DZ"/>
        </w:rPr>
        <w:t>embedded</w:t>
      </w:r>
      <w:r w:rsidRPr="00C90622">
        <w:rPr>
          <w:rFonts w:ascii="Book Antiqua" w:hAnsi="Book Antiqua" w:cstheme="majorBidi"/>
          <w:i/>
          <w:iCs/>
          <w:sz w:val="24"/>
          <w:szCs w:val="24"/>
          <w:lang w:val="fr-FR" w:bidi="ar-DZ"/>
        </w:rPr>
        <w:t xml:space="preserve"> </w:t>
      </w:r>
      <w:r w:rsidRPr="00C90622">
        <w:rPr>
          <w:rFonts w:ascii="Book Antiqua" w:hAnsi="Book Antiqua"/>
          <w:i/>
          <w:iCs/>
          <w:sz w:val="24"/>
          <w:szCs w:val="24"/>
          <w:lang w:val="fr-FR" w:bidi="ar-DZ"/>
        </w:rPr>
        <w:t>in a</w:t>
      </w:r>
      <w:r w:rsidRPr="00C90622">
        <w:rPr>
          <w:rFonts w:ascii="Book Antiqua" w:hAnsi="Book Antiqua" w:cstheme="majorBidi"/>
          <w:i/>
          <w:iCs/>
          <w:sz w:val="24"/>
          <w:szCs w:val="24"/>
          <w:lang w:val="fr-FR" w:bidi="ar-DZ"/>
        </w:rPr>
        <w:t xml:space="preserve"> </w:t>
      </w:r>
      <w:r w:rsidRPr="00C90622">
        <w:rPr>
          <w:rFonts w:ascii="Book Antiqua" w:hAnsi="Book Antiqua"/>
          <w:i/>
          <w:iCs/>
          <w:sz w:val="24"/>
          <w:szCs w:val="24"/>
          <w:lang w:val="fr-FR" w:bidi="ar-DZ"/>
        </w:rPr>
        <w:t>socio-cultural dimension</w:t>
      </w:r>
      <w:r w:rsidRPr="00C90622">
        <w:rPr>
          <w:rFonts w:ascii="Book Antiqua" w:hAnsi="Book Antiqua" w:cstheme="majorBidi"/>
          <w:i/>
          <w:iCs/>
          <w:sz w:val="24"/>
          <w:szCs w:val="24"/>
          <w:lang w:val="fr-FR" w:bidi="ar-DZ"/>
        </w:rPr>
        <w:t xml:space="preserve">, </w:t>
      </w:r>
      <w:r w:rsidRPr="00C90622">
        <w:rPr>
          <w:rFonts w:ascii="Book Antiqua" w:hAnsi="Book Antiqua"/>
          <w:i/>
          <w:iCs/>
          <w:sz w:val="24"/>
          <w:szCs w:val="24"/>
          <w:lang w:val="fr-FR" w:bidi="ar-DZ"/>
        </w:rPr>
        <w:t>we tend</w:t>
      </w:r>
      <w:r w:rsidRPr="00C90622">
        <w:rPr>
          <w:rFonts w:ascii="Book Antiqua" w:hAnsi="Book Antiqua" w:cstheme="majorBidi"/>
          <w:i/>
          <w:iCs/>
          <w:sz w:val="24"/>
          <w:szCs w:val="24"/>
          <w:lang w:val="fr-FR" w:bidi="ar-DZ"/>
        </w:rPr>
        <w:t xml:space="preserve"> </w:t>
      </w:r>
      <w:r w:rsidRPr="00C90622">
        <w:rPr>
          <w:rFonts w:ascii="Book Antiqua" w:hAnsi="Book Antiqua"/>
          <w:i/>
          <w:iCs/>
          <w:sz w:val="24"/>
          <w:szCs w:val="24"/>
          <w:lang w:val="fr-FR" w:bidi="ar-DZ"/>
        </w:rPr>
        <w:t>to give</w:t>
      </w:r>
      <w:r w:rsidRPr="00C90622">
        <w:rPr>
          <w:rFonts w:ascii="Book Antiqua" w:hAnsi="Book Antiqua" w:cstheme="majorBidi"/>
          <w:i/>
          <w:iCs/>
          <w:sz w:val="24"/>
          <w:szCs w:val="24"/>
          <w:lang w:val="fr-FR" w:bidi="ar-DZ"/>
        </w:rPr>
        <w:t xml:space="preserve"> an </w:t>
      </w:r>
      <w:r w:rsidRPr="00C90622">
        <w:rPr>
          <w:rFonts w:ascii="Book Antiqua" w:hAnsi="Book Antiqua"/>
          <w:i/>
          <w:iCs/>
          <w:sz w:val="24"/>
          <w:szCs w:val="24"/>
          <w:lang w:val="fr-FR" w:bidi="ar-DZ"/>
        </w:rPr>
        <w:t>opportunity</w:t>
      </w:r>
      <w:r w:rsidRPr="00C90622">
        <w:rPr>
          <w:rFonts w:ascii="Book Antiqua" w:hAnsi="Book Antiqua" w:cstheme="majorBidi"/>
          <w:i/>
          <w:iCs/>
          <w:sz w:val="24"/>
          <w:szCs w:val="24"/>
          <w:lang w:val="fr-FR" w:bidi="ar-DZ"/>
        </w:rPr>
        <w:t xml:space="preserve"> </w:t>
      </w:r>
      <w:r w:rsidRPr="00C90622">
        <w:rPr>
          <w:rFonts w:ascii="Book Antiqua" w:hAnsi="Book Antiqua"/>
          <w:i/>
          <w:iCs/>
          <w:sz w:val="24"/>
          <w:szCs w:val="24"/>
          <w:lang w:val="fr-FR" w:bidi="ar-DZ"/>
        </w:rPr>
        <w:t>to the learner</w:t>
      </w:r>
      <w:r w:rsidRPr="00C90622">
        <w:rPr>
          <w:rFonts w:ascii="Book Antiqua" w:hAnsi="Book Antiqua" w:cstheme="majorBidi"/>
          <w:i/>
          <w:iCs/>
          <w:sz w:val="24"/>
          <w:szCs w:val="24"/>
          <w:lang w:val="fr-FR" w:bidi="ar-DZ"/>
        </w:rPr>
        <w:t xml:space="preserve"> </w:t>
      </w:r>
      <w:r w:rsidRPr="00C90622">
        <w:rPr>
          <w:rFonts w:ascii="Book Antiqua" w:hAnsi="Book Antiqua"/>
          <w:i/>
          <w:iCs/>
          <w:sz w:val="24"/>
          <w:szCs w:val="24"/>
          <w:lang w:val="fr-FR" w:bidi="ar-DZ"/>
        </w:rPr>
        <w:t>to be</w:t>
      </w:r>
      <w:r w:rsidRPr="00C90622">
        <w:rPr>
          <w:rFonts w:ascii="Book Antiqua" w:hAnsi="Book Antiqua" w:cstheme="majorBidi"/>
          <w:i/>
          <w:iCs/>
          <w:sz w:val="24"/>
          <w:szCs w:val="24"/>
          <w:lang w:val="fr-FR" w:bidi="ar-DZ"/>
        </w:rPr>
        <w:t xml:space="preserve"> </w:t>
      </w:r>
      <w:r w:rsidRPr="00C90622">
        <w:rPr>
          <w:rFonts w:ascii="Book Antiqua" w:hAnsi="Book Antiqua"/>
          <w:i/>
          <w:iCs/>
          <w:sz w:val="24"/>
          <w:szCs w:val="24"/>
          <w:lang w:val="fr-FR" w:bidi="ar-DZ"/>
        </w:rPr>
        <w:t>an effective player</w:t>
      </w:r>
      <w:r w:rsidRPr="00C90622">
        <w:rPr>
          <w:rFonts w:ascii="Book Antiqua" w:hAnsi="Book Antiqua" w:cstheme="majorBidi"/>
          <w:i/>
          <w:iCs/>
          <w:sz w:val="24"/>
          <w:szCs w:val="24"/>
          <w:lang w:val="fr-FR" w:bidi="ar-DZ"/>
        </w:rPr>
        <w:t xml:space="preserve"> </w:t>
      </w:r>
      <w:r w:rsidRPr="00C90622">
        <w:rPr>
          <w:rFonts w:ascii="Book Antiqua" w:hAnsi="Book Antiqua"/>
          <w:i/>
          <w:iCs/>
          <w:sz w:val="24"/>
          <w:szCs w:val="24"/>
          <w:lang w:val="fr-FR" w:bidi="ar-DZ"/>
        </w:rPr>
        <w:t>in the discursive</w:t>
      </w:r>
      <w:r w:rsidRPr="00C90622">
        <w:rPr>
          <w:rFonts w:ascii="Book Antiqua" w:hAnsi="Book Antiqua" w:cstheme="majorBidi"/>
          <w:i/>
          <w:iCs/>
          <w:sz w:val="24"/>
          <w:szCs w:val="24"/>
          <w:lang w:val="fr-FR" w:bidi="ar-DZ"/>
        </w:rPr>
        <w:t xml:space="preserve"> </w:t>
      </w:r>
      <w:r w:rsidRPr="00C90622">
        <w:rPr>
          <w:rFonts w:ascii="Book Antiqua" w:hAnsi="Book Antiqua"/>
          <w:i/>
          <w:iCs/>
          <w:sz w:val="24"/>
          <w:szCs w:val="24"/>
          <w:lang w:val="fr-FR" w:bidi="ar-DZ"/>
        </w:rPr>
        <w:t>community in French</w:t>
      </w:r>
      <w:r w:rsidRPr="00C90622">
        <w:rPr>
          <w:rFonts w:ascii="Book Antiqua" w:hAnsi="Book Antiqua" w:cstheme="majorBidi"/>
          <w:i/>
          <w:iCs/>
          <w:sz w:val="24"/>
          <w:szCs w:val="24"/>
          <w:lang w:val="fr-FR" w:bidi="ar-DZ"/>
        </w:rPr>
        <w:t xml:space="preserve">.     </w:t>
      </w:r>
    </w:p>
    <w:p w:rsidR="00C90622" w:rsidRPr="00C90622" w:rsidRDefault="00C90622" w:rsidP="00AF71B5">
      <w:pPr>
        <w:bidi w:val="0"/>
        <w:spacing w:after="120" w:line="312" w:lineRule="auto"/>
        <w:ind w:firstLine="709"/>
        <w:jc w:val="both"/>
        <w:rPr>
          <w:rFonts w:ascii="Book Antiqua" w:hAnsi="Book Antiqua"/>
          <w:i/>
          <w:iCs/>
          <w:sz w:val="24"/>
          <w:szCs w:val="24"/>
          <w:lang w:val="fr-FR" w:bidi="ar-DZ"/>
        </w:rPr>
      </w:pPr>
      <w:r w:rsidRPr="00C90622">
        <w:rPr>
          <w:rFonts w:ascii="Book Antiqua" w:hAnsi="Book Antiqua"/>
          <w:i/>
          <w:iCs/>
          <w:sz w:val="24"/>
          <w:szCs w:val="24"/>
          <w:lang w:val="fr-FR" w:bidi="ar-DZ"/>
        </w:rPr>
        <w:t>Keywords: Affectivity, mediation by the socio-cultural, strategic content, automated processes, oral-expression competence, French as a foreign language.</w:t>
      </w:r>
    </w:p>
    <w:p w:rsidR="0096662C" w:rsidRDefault="0096662C" w:rsidP="00AF71B5">
      <w:pPr>
        <w:bidi w:val="0"/>
        <w:spacing w:after="120" w:line="312" w:lineRule="auto"/>
        <w:jc w:val="both"/>
        <w:rPr>
          <w:rFonts w:asciiTheme="majorBidi" w:hAnsiTheme="majorBidi" w:cstheme="majorBidi"/>
          <w:b/>
          <w:bCs/>
          <w:sz w:val="24"/>
          <w:szCs w:val="24"/>
          <w:lang w:val="fr-FR" w:bidi="ar-DZ"/>
        </w:rPr>
      </w:pPr>
      <w:r>
        <w:rPr>
          <w:rFonts w:asciiTheme="majorBidi" w:hAnsiTheme="majorBidi" w:cstheme="majorBidi"/>
          <w:b/>
          <w:bCs/>
          <w:sz w:val="24"/>
          <w:szCs w:val="24"/>
          <w:lang w:val="fr-FR" w:bidi="ar-DZ"/>
        </w:rPr>
        <w:t xml:space="preserve">  Introduction:</w:t>
      </w:r>
    </w:p>
    <w:p w:rsidR="00AF71B5" w:rsidRDefault="00917EC4" w:rsidP="00AF71B5">
      <w:pPr>
        <w:bidi w:val="0"/>
        <w:spacing w:after="120" w:line="312" w:lineRule="auto"/>
        <w:ind w:firstLine="709"/>
        <w:jc w:val="both"/>
        <w:rPr>
          <w:rFonts w:asciiTheme="majorBidi" w:hAnsiTheme="majorBidi" w:cstheme="majorBidi"/>
          <w:sz w:val="24"/>
          <w:szCs w:val="24"/>
          <w:lang w:val="fr-FR" w:bidi="ar-DZ"/>
        </w:rPr>
      </w:pPr>
      <w:r w:rsidRPr="00917EC4">
        <w:rPr>
          <w:rFonts w:asciiTheme="majorBidi" w:hAnsiTheme="majorBidi" w:cstheme="majorBidi"/>
          <w:sz w:val="24"/>
          <w:szCs w:val="24"/>
          <w:lang w:val="fr-FR" w:bidi="ar-DZ"/>
        </w:rPr>
        <w:t>Au</w:t>
      </w:r>
      <w:r>
        <w:rPr>
          <w:rFonts w:asciiTheme="majorBidi" w:hAnsiTheme="majorBidi" w:cstheme="majorBidi"/>
          <w:sz w:val="24"/>
          <w:szCs w:val="24"/>
          <w:lang w:val="fr-FR" w:bidi="ar-DZ"/>
        </w:rPr>
        <w:t xml:space="preserve"> carrefour d'une multitude</w:t>
      </w:r>
      <w:r w:rsidR="001A4629">
        <w:rPr>
          <w:rFonts w:asciiTheme="majorBidi" w:hAnsiTheme="majorBidi" w:cstheme="majorBidi"/>
          <w:sz w:val="24"/>
          <w:szCs w:val="24"/>
          <w:lang w:val="fr-FR" w:bidi="ar-DZ"/>
        </w:rPr>
        <w:t xml:space="preserve"> de perspectives didactiques et d'une diversité d'orientations méthodologiques, on porte un nouveau regard sur l'enseignement/apprentissage du FLE qui tend vers la connaissance </w:t>
      </w:r>
      <w:r w:rsidR="00284765">
        <w:rPr>
          <w:rFonts w:asciiTheme="majorBidi" w:hAnsiTheme="majorBidi" w:cstheme="majorBidi"/>
          <w:sz w:val="24"/>
          <w:szCs w:val="24"/>
          <w:lang w:val="fr-FR" w:bidi="ar-DZ"/>
        </w:rPr>
        <w:t>"</w:t>
      </w:r>
      <w:r w:rsidR="001A4629">
        <w:rPr>
          <w:rFonts w:asciiTheme="majorBidi" w:hAnsiTheme="majorBidi" w:cstheme="majorBidi"/>
          <w:sz w:val="24"/>
          <w:szCs w:val="24"/>
          <w:lang w:val="fr-FR" w:bidi="ar-DZ"/>
        </w:rPr>
        <w:t>des règles d'usage</w:t>
      </w:r>
      <w:r w:rsidR="00284765">
        <w:rPr>
          <w:rFonts w:asciiTheme="majorBidi" w:hAnsiTheme="majorBidi" w:cstheme="majorBidi"/>
          <w:sz w:val="24"/>
          <w:szCs w:val="24"/>
          <w:lang w:val="fr-FR" w:bidi="ar-DZ"/>
        </w:rPr>
        <w:t>"</w:t>
      </w:r>
      <w:r w:rsidR="001A4629">
        <w:rPr>
          <w:rFonts w:asciiTheme="majorBidi" w:hAnsiTheme="majorBidi" w:cstheme="majorBidi"/>
          <w:sz w:val="24"/>
          <w:szCs w:val="24"/>
          <w:lang w:val="fr-FR" w:bidi="ar-DZ"/>
        </w:rPr>
        <w:t xml:space="preserve"> et</w:t>
      </w:r>
      <w:r w:rsidR="0013288B">
        <w:rPr>
          <w:rFonts w:asciiTheme="majorBidi" w:hAnsiTheme="majorBidi" w:cstheme="majorBidi"/>
          <w:sz w:val="24"/>
          <w:szCs w:val="24"/>
          <w:lang w:val="fr-FR" w:bidi="ar-DZ"/>
        </w:rPr>
        <w:t xml:space="preserve"> qui</w:t>
      </w:r>
      <w:r w:rsidR="001A4629">
        <w:rPr>
          <w:rFonts w:asciiTheme="majorBidi" w:hAnsiTheme="majorBidi" w:cstheme="majorBidi"/>
          <w:sz w:val="24"/>
          <w:szCs w:val="24"/>
          <w:lang w:val="fr-FR" w:bidi="ar-DZ"/>
        </w:rPr>
        <w:t xml:space="preserve"> vise la langue quand elle est </w:t>
      </w:r>
      <w:r w:rsidR="00284765">
        <w:rPr>
          <w:rFonts w:asciiTheme="majorBidi" w:hAnsiTheme="majorBidi" w:cstheme="majorBidi"/>
          <w:sz w:val="24"/>
          <w:szCs w:val="24"/>
          <w:lang w:val="fr-FR" w:bidi="ar-DZ"/>
        </w:rPr>
        <w:t>"</w:t>
      </w:r>
      <w:r w:rsidR="001A4629">
        <w:rPr>
          <w:rFonts w:asciiTheme="majorBidi" w:hAnsiTheme="majorBidi" w:cstheme="majorBidi"/>
          <w:sz w:val="24"/>
          <w:szCs w:val="24"/>
          <w:lang w:val="fr-FR" w:bidi="ar-DZ"/>
        </w:rPr>
        <w:t>réellement utilisée pour communiquer</w:t>
      </w:r>
      <w:r w:rsidR="00284765">
        <w:rPr>
          <w:rFonts w:asciiTheme="majorBidi" w:hAnsiTheme="majorBidi" w:cstheme="majorBidi"/>
          <w:sz w:val="24"/>
          <w:szCs w:val="24"/>
          <w:lang w:val="fr-FR" w:bidi="ar-DZ"/>
        </w:rPr>
        <w:t xml:space="preserve">". L'objectif ultime </w:t>
      </w:r>
      <w:r w:rsidR="001A4629">
        <w:rPr>
          <w:rFonts w:asciiTheme="majorBidi" w:hAnsiTheme="majorBidi" w:cstheme="majorBidi"/>
          <w:sz w:val="24"/>
          <w:szCs w:val="24"/>
          <w:lang w:val="fr-FR" w:bidi="ar-DZ"/>
        </w:rPr>
        <w:t>est donc</w:t>
      </w:r>
      <w:r w:rsidR="00284765">
        <w:rPr>
          <w:rFonts w:asciiTheme="majorBidi" w:hAnsiTheme="majorBidi" w:cstheme="majorBidi"/>
          <w:sz w:val="24"/>
          <w:szCs w:val="24"/>
          <w:lang w:val="fr-FR" w:bidi="ar-DZ"/>
        </w:rPr>
        <w:t>,</w:t>
      </w:r>
      <w:r w:rsidR="001A4629">
        <w:rPr>
          <w:rFonts w:asciiTheme="majorBidi" w:hAnsiTheme="majorBidi" w:cstheme="majorBidi"/>
          <w:sz w:val="24"/>
          <w:szCs w:val="24"/>
          <w:lang w:val="fr-FR" w:bidi="ar-DZ"/>
        </w:rPr>
        <w:t xml:space="preserve"> communiquer en FLE et non communiquer le FLE</w:t>
      </w:r>
      <w:r w:rsidR="00284765">
        <w:rPr>
          <w:rFonts w:asciiTheme="majorBidi" w:hAnsiTheme="majorBidi" w:cstheme="majorBidi"/>
          <w:sz w:val="24"/>
          <w:szCs w:val="24"/>
          <w:lang w:val="fr-FR" w:bidi="ar-DZ"/>
        </w:rPr>
        <w:t>.</w:t>
      </w:r>
    </w:p>
    <w:p w:rsidR="00AF71B5" w:rsidRDefault="00284765" w:rsidP="00AF71B5">
      <w:pPr>
        <w:bidi w:val="0"/>
        <w:spacing w:after="120" w:line="312" w:lineRule="auto"/>
        <w:ind w:firstLine="709"/>
        <w:jc w:val="both"/>
        <w:rPr>
          <w:rFonts w:asciiTheme="majorBidi" w:hAnsiTheme="majorBidi" w:cstheme="majorBidi"/>
          <w:sz w:val="24"/>
          <w:szCs w:val="24"/>
          <w:lang w:val="fr-FR" w:bidi="ar-DZ"/>
        </w:rPr>
      </w:pPr>
      <w:r>
        <w:rPr>
          <w:rFonts w:asciiTheme="majorBidi" w:hAnsiTheme="majorBidi" w:cstheme="majorBidi"/>
          <w:sz w:val="24"/>
          <w:szCs w:val="24"/>
          <w:lang w:val="fr-FR" w:bidi="ar-DZ"/>
        </w:rPr>
        <w:t xml:space="preserve">Pour "faire acquérir" une compétence d'expression orale en FLE, l'enseignant est incité à diversifier ses pratiques, pour donner à ses apprenants l'occasion de s'approprier d'un contenu </w:t>
      </w:r>
      <w:r w:rsidR="0026546C">
        <w:rPr>
          <w:rFonts w:asciiTheme="majorBidi" w:hAnsiTheme="majorBidi" w:cstheme="majorBidi"/>
          <w:sz w:val="24"/>
          <w:szCs w:val="24"/>
          <w:lang w:val="fr-FR" w:bidi="ar-DZ"/>
        </w:rPr>
        <w:t>suffisant pour</w:t>
      </w:r>
      <w:r w:rsidR="00E55FD8">
        <w:rPr>
          <w:rFonts w:asciiTheme="majorBidi" w:hAnsiTheme="majorBidi" w:cstheme="majorBidi"/>
          <w:sz w:val="24"/>
          <w:szCs w:val="24"/>
          <w:lang w:val="fr-FR" w:bidi="ar-DZ"/>
        </w:rPr>
        <w:t xml:space="preserve"> soutenir leur</w:t>
      </w:r>
      <w:r>
        <w:rPr>
          <w:rFonts w:asciiTheme="majorBidi" w:hAnsiTheme="majorBidi" w:cstheme="majorBidi"/>
          <w:sz w:val="24"/>
          <w:szCs w:val="24"/>
          <w:lang w:val="fr-FR" w:bidi="ar-DZ"/>
        </w:rPr>
        <w:t>s paroles à l'oral</w:t>
      </w:r>
      <w:r w:rsidR="0026546C">
        <w:rPr>
          <w:rFonts w:asciiTheme="majorBidi" w:hAnsiTheme="majorBidi" w:cstheme="majorBidi"/>
          <w:sz w:val="24"/>
          <w:szCs w:val="24"/>
          <w:lang w:val="fr-FR" w:bidi="ar-DZ"/>
        </w:rPr>
        <w:t xml:space="preserve"> par les connaissances </w:t>
      </w:r>
      <w:r w:rsidR="0026546C" w:rsidRPr="0026546C">
        <w:rPr>
          <w:rFonts w:asciiTheme="majorBidi" w:hAnsiTheme="majorBidi" w:cstheme="majorBidi"/>
          <w:b/>
          <w:bCs/>
          <w:sz w:val="24"/>
          <w:szCs w:val="24"/>
          <w:lang w:val="fr-FR" w:bidi="ar-DZ"/>
        </w:rPr>
        <w:t>linguistiques</w:t>
      </w:r>
      <w:r w:rsidR="0028737E">
        <w:rPr>
          <w:rFonts w:asciiTheme="majorBidi" w:hAnsiTheme="majorBidi" w:cstheme="majorBidi"/>
          <w:sz w:val="24"/>
          <w:szCs w:val="24"/>
          <w:lang w:val="fr-FR" w:bidi="ar-DZ"/>
        </w:rPr>
        <w:t xml:space="preserve"> adéquates. En plus, </w:t>
      </w:r>
      <w:r w:rsidR="005F427C">
        <w:rPr>
          <w:rFonts w:asciiTheme="majorBidi" w:hAnsiTheme="majorBidi" w:cstheme="majorBidi"/>
          <w:sz w:val="24"/>
          <w:szCs w:val="24"/>
          <w:lang w:val="fr-FR" w:bidi="ar-DZ"/>
        </w:rPr>
        <w:t xml:space="preserve">il doit </w:t>
      </w:r>
      <w:r w:rsidR="0028737E">
        <w:rPr>
          <w:rFonts w:asciiTheme="majorBidi" w:hAnsiTheme="majorBidi" w:cstheme="majorBidi"/>
          <w:sz w:val="24"/>
          <w:szCs w:val="24"/>
          <w:lang w:val="fr-FR" w:bidi="ar-DZ"/>
        </w:rPr>
        <w:t>explorer l'univers</w:t>
      </w:r>
      <w:r w:rsidR="00BF75DD">
        <w:rPr>
          <w:rFonts w:asciiTheme="majorBidi" w:hAnsiTheme="majorBidi" w:cstheme="majorBidi"/>
          <w:sz w:val="24"/>
          <w:szCs w:val="24"/>
          <w:lang w:val="fr-FR" w:bidi="ar-DZ"/>
        </w:rPr>
        <w:t xml:space="preserve"> </w:t>
      </w:r>
      <w:r w:rsidR="00BF75DD" w:rsidRPr="00BF75DD">
        <w:rPr>
          <w:rFonts w:asciiTheme="majorBidi" w:hAnsiTheme="majorBidi" w:cstheme="majorBidi"/>
          <w:b/>
          <w:bCs/>
          <w:sz w:val="24"/>
          <w:szCs w:val="24"/>
          <w:lang w:val="fr-FR" w:bidi="ar-DZ"/>
        </w:rPr>
        <w:t>sociolinguistique</w:t>
      </w:r>
      <w:r w:rsidR="00BF75DD">
        <w:rPr>
          <w:rFonts w:asciiTheme="majorBidi" w:hAnsiTheme="majorBidi" w:cstheme="majorBidi"/>
          <w:sz w:val="24"/>
          <w:szCs w:val="24"/>
          <w:lang w:val="fr-FR" w:bidi="ar-DZ"/>
        </w:rPr>
        <w:t xml:space="preserve"> et</w:t>
      </w:r>
      <w:r w:rsidR="0028737E">
        <w:rPr>
          <w:rFonts w:asciiTheme="majorBidi" w:hAnsiTheme="majorBidi" w:cstheme="majorBidi"/>
          <w:sz w:val="24"/>
          <w:szCs w:val="24"/>
          <w:lang w:val="fr-FR" w:bidi="ar-DZ"/>
        </w:rPr>
        <w:t xml:space="preserve"> </w:t>
      </w:r>
      <w:r w:rsidR="0028737E" w:rsidRPr="0028737E">
        <w:rPr>
          <w:rFonts w:asciiTheme="majorBidi" w:hAnsiTheme="majorBidi" w:cstheme="majorBidi"/>
          <w:b/>
          <w:bCs/>
          <w:sz w:val="24"/>
          <w:szCs w:val="24"/>
          <w:lang w:val="fr-FR" w:bidi="ar-DZ"/>
        </w:rPr>
        <w:t>culturel</w:t>
      </w:r>
      <w:r w:rsidR="0028737E">
        <w:rPr>
          <w:rFonts w:asciiTheme="majorBidi" w:hAnsiTheme="majorBidi" w:cstheme="majorBidi"/>
          <w:sz w:val="24"/>
          <w:szCs w:val="24"/>
          <w:lang w:val="fr-FR" w:bidi="ar-DZ"/>
        </w:rPr>
        <w:t xml:space="preserve"> de la langue à apprendre,</w:t>
      </w:r>
      <w:r w:rsidR="005F427C">
        <w:rPr>
          <w:rFonts w:asciiTheme="majorBidi" w:hAnsiTheme="majorBidi" w:cstheme="majorBidi"/>
          <w:sz w:val="24"/>
          <w:szCs w:val="24"/>
          <w:lang w:val="fr-FR" w:bidi="ar-DZ"/>
        </w:rPr>
        <w:t xml:space="preserve"> pour</w:t>
      </w:r>
      <w:r w:rsidR="0028737E">
        <w:rPr>
          <w:rFonts w:asciiTheme="majorBidi" w:hAnsiTheme="majorBidi" w:cstheme="majorBidi"/>
          <w:sz w:val="24"/>
          <w:szCs w:val="24"/>
          <w:lang w:val="fr-FR" w:bidi="ar-DZ"/>
        </w:rPr>
        <w:t xml:space="preserve"> donne</w:t>
      </w:r>
      <w:r w:rsidR="005F427C">
        <w:rPr>
          <w:rFonts w:asciiTheme="majorBidi" w:hAnsiTheme="majorBidi" w:cstheme="majorBidi"/>
          <w:sz w:val="24"/>
          <w:szCs w:val="24"/>
          <w:lang w:val="fr-FR" w:bidi="ar-DZ"/>
        </w:rPr>
        <w:t>r</w:t>
      </w:r>
      <w:r w:rsidR="0028737E">
        <w:rPr>
          <w:rFonts w:asciiTheme="majorBidi" w:hAnsiTheme="majorBidi" w:cstheme="majorBidi"/>
          <w:sz w:val="24"/>
          <w:szCs w:val="24"/>
          <w:lang w:val="fr-FR" w:bidi="ar-DZ"/>
        </w:rPr>
        <w:t xml:space="preserve"> plus de vivacité à l</w:t>
      </w:r>
      <w:r w:rsidR="008634E6">
        <w:rPr>
          <w:rFonts w:asciiTheme="majorBidi" w:hAnsiTheme="majorBidi" w:cstheme="majorBidi"/>
          <w:sz w:val="24"/>
          <w:szCs w:val="24"/>
          <w:lang w:val="fr-FR" w:bidi="ar-DZ"/>
        </w:rPr>
        <w:t>a langue de l'emploi réel et quotidien.</w:t>
      </w:r>
      <w:r w:rsidR="0028737E">
        <w:rPr>
          <w:rFonts w:asciiTheme="majorBidi" w:hAnsiTheme="majorBidi" w:cstheme="majorBidi"/>
          <w:sz w:val="24"/>
          <w:szCs w:val="24"/>
          <w:lang w:val="fr-FR" w:bidi="ar-DZ"/>
        </w:rPr>
        <w:t xml:space="preserve"> A</w:t>
      </w:r>
      <w:r w:rsidR="00CE6609">
        <w:rPr>
          <w:rFonts w:asciiTheme="majorBidi" w:hAnsiTheme="majorBidi" w:cstheme="majorBidi"/>
          <w:sz w:val="24"/>
          <w:szCs w:val="24"/>
          <w:lang w:val="fr-FR" w:bidi="ar-DZ"/>
        </w:rPr>
        <w:t>in</w:t>
      </w:r>
      <w:r w:rsidR="0028737E">
        <w:rPr>
          <w:rFonts w:asciiTheme="majorBidi" w:hAnsiTheme="majorBidi" w:cstheme="majorBidi"/>
          <w:sz w:val="24"/>
          <w:szCs w:val="24"/>
          <w:lang w:val="fr-FR" w:bidi="ar-DZ"/>
        </w:rPr>
        <w:t>si</w:t>
      </w:r>
      <w:r w:rsidR="005F427C">
        <w:rPr>
          <w:rFonts w:asciiTheme="majorBidi" w:hAnsiTheme="majorBidi" w:cstheme="majorBidi"/>
          <w:sz w:val="24"/>
          <w:szCs w:val="24"/>
          <w:lang w:val="fr-FR" w:bidi="ar-DZ"/>
        </w:rPr>
        <w:t>, il amène ses apprenants à</w:t>
      </w:r>
      <w:r w:rsidR="0028737E">
        <w:rPr>
          <w:rFonts w:asciiTheme="majorBidi" w:hAnsiTheme="majorBidi" w:cstheme="majorBidi"/>
          <w:sz w:val="24"/>
          <w:szCs w:val="24"/>
          <w:lang w:val="fr-FR" w:bidi="ar-DZ"/>
        </w:rPr>
        <w:t xml:space="preserve"> </w:t>
      </w:r>
      <w:r w:rsidR="0026546C">
        <w:rPr>
          <w:rFonts w:asciiTheme="majorBidi" w:hAnsiTheme="majorBidi" w:cstheme="majorBidi"/>
          <w:sz w:val="24"/>
          <w:szCs w:val="24"/>
          <w:lang w:val="fr-FR" w:bidi="ar-DZ"/>
        </w:rPr>
        <w:t xml:space="preserve">s'enraciner dans </w:t>
      </w:r>
      <w:r w:rsidR="0026546C" w:rsidRPr="0026546C">
        <w:rPr>
          <w:rFonts w:asciiTheme="majorBidi" w:hAnsiTheme="majorBidi" w:cstheme="majorBidi"/>
          <w:b/>
          <w:bCs/>
          <w:sz w:val="24"/>
          <w:szCs w:val="24"/>
          <w:lang w:val="fr-FR" w:bidi="ar-DZ"/>
        </w:rPr>
        <w:t>l'affectivité</w:t>
      </w:r>
      <w:r w:rsidR="0026546C">
        <w:rPr>
          <w:rFonts w:asciiTheme="majorBidi" w:hAnsiTheme="majorBidi" w:cstheme="majorBidi"/>
          <w:sz w:val="24"/>
          <w:szCs w:val="24"/>
          <w:lang w:val="fr-FR" w:bidi="ar-DZ"/>
        </w:rPr>
        <w:t xml:space="preserve"> pour se sentir le besoin de communiquer oralement en FLE</w:t>
      </w:r>
      <w:r w:rsidR="00BE0783">
        <w:rPr>
          <w:rFonts w:asciiTheme="majorBidi" w:hAnsiTheme="majorBidi" w:cstheme="majorBidi"/>
          <w:sz w:val="24"/>
          <w:szCs w:val="24"/>
          <w:lang w:val="fr-FR" w:bidi="ar-DZ"/>
        </w:rPr>
        <w:t>. Et surtout</w:t>
      </w:r>
      <w:r w:rsidR="00DB17FF">
        <w:rPr>
          <w:rFonts w:asciiTheme="majorBidi" w:hAnsiTheme="majorBidi" w:cstheme="majorBidi"/>
          <w:sz w:val="24"/>
          <w:szCs w:val="24"/>
          <w:lang w:val="fr-FR" w:bidi="ar-DZ"/>
        </w:rPr>
        <w:t>, il leur permet de</w:t>
      </w:r>
      <w:r w:rsidR="00BE0783">
        <w:rPr>
          <w:rFonts w:asciiTheme="majorBidi" w:hAnsiTheme="majorBidi" w:cstheme="majorBidi"/>
          <w:sz w:val="24"/>
          <w:szCs w:val="24"/>
          <w:lang w:val="fr-FR" w:bidi="ar-DZ"/>
        </w:rPr>
        <w:t xml:space="preserve"> </w:t>
      </w:r>
      <w:r w:rsidR="0028737E">
        <w:rPr>
          <w:rFonts w:asciiTheme="majorBidi" w:hAnsiTheme="majorBidi" w:cstheme="majorBidi"/>
          <w:sz w:val="24"/>
          <w:szCs w:val="24"/>
          <w:lang w:val="fr-FR" w:bidi="ar-DZ"/>
        </w:rPr>
        <w:t xml:space="preserve">s'enrichir d'un contenu </w:t>
      </w:r>
      <w:r w:rsidR="0028737E" w:rsidRPr="0028737E">
        <w:rPr>
          <w:rFonts w:asciiTheme="majorBidi" w:hAnsiTheme="majorBidi" w:cstheme="majorBidi"/>
          <w:b/>
          <w:bCs/>
          <w:sz w:val="24"/>
          <w:szCs w:val="24"/>
          <w:lang w:val="fr-FR" w:bidi="ar-DZ"/>
        </w:rPr>
        <w:t>stratégique</w:t>
      </w:r>
      <w:r w:rsidR="0028737E">
        <w:rPr>
          <w:rFonts w:asciiTheme="majorBidi" w:hAnsiTheme="majorBidi" w:cstheme="majorBidi"/>
          <w:sz w:val="24"/>
          <w:szCs w:val="24"/>
          <w:lang w:val="fr-FR" w:bidi="ar-DZ"/>
        </w:rPr>
        <w:t xml:space="preserve"> </w:t>
      </w:r>
      <w:r w:rsidR="005F427C">
        <w:rPr>
          <w:rFonts w:asciiTheme="majorBidi" w:hAnsiTheme="majorBidi" w:cstheme="majorBidi"/>
          <w:sz w:val="24"/>
          <w:szCs w:val="24"/>
          <w:lang w:val="fr-FR" w:bidi="ar-DZ"/>
        </w:rPr>
        <w:t xml:space="preserve">pour pouvoir </w:t>
      </w:r>
      <w:r w:rsidR="0028737E">
        <w:rPr>
          <w:rFonts w:asciiTheme="majorBidi" w:hAnsiTheme="majorBidi" w:cstheme="majorBidi"/>
          <w:sz w:val="24"/>
          <w:szCs w:val="24"/>
          <w:lang w:val="fr-FR" w:bidi="ar-DZ"/>
        </w:rPr>
        <w:t xml:space="preserve">extérioriser </w:t>
      </w:r>
      <w:r w:rsidR="00693125">
        <w:rPr>
          <w:rFonts w:asciiTheme="majorBidi" w:hAnsiTheme="majorBidi" w:cstheme="majorBidi"/>
          <w:sz w:val="24"/>
          <w:szCs w:val="24"/>
          <w:lang w:val="fr-FR" w:bidi="ar-DZ"/>
        </w:rPr>
        <w:t>leur</w:t>
      </w:r>
      <w:r w:rsidR="0028737E">
        <w:rPr>
          <w:rFonts w:asciiTheme="majorBidi" w:hAnsiTheme="majorBidi" w:cstheme="majorBidi"/>
          <w:sz w:val="24"/>
          <w:szCs w:val="24"/>
          <w:lang w:val="fr-FR" w:bidi="ar-DZ"/>
        </w:rPr>
        <w:t>s acquis à d'autres situations de communication scolaires ou extrascolaire</w:t>
      </w:r>
      <w:r w:rsidR="003A27E9">
        <w:rPr>
          <w:rFonts w:asciiTheme="majorBidi" w:hAnsiTheme="majorBidi" w:cstheme="majorBidi"/>
          <w:sz w:val="24"/>
          <w:szCs w:val="24"/>
          <w:lang w:val="fr-FR" w:bidi="ar-DZ"/>
        </w:rPr>
        <w:t>s</w:t>
      </w:r>
      <w:r w:rsidR="0028737E">
        <w:rPr>
          <w:rFonts w:asciiTheme="majorBidi" w:hAnsiTheme="majorBidi" w:cstheme="majorBidi"/>
          <w:sz w:val="24"/>
          <w:szCs w:val="24"/>
          <w:lang w:val="fr-FR" w:bidi="ar-DZ"/>
        </w:rPr>
        <w:t>.</w:t>
      </w:r>
    </w:p>
    <w:p w:rsidR="00D3331B" w:rsidRDefault="008634E6" w:rsidP="00AF71B5">
      <w:pPr>
        <w:bidi w:val="0"/>
        <w:spacing w:after="120" w:line="312" w:lineRule="auto"/>
        <w:ind w:firstLine="709"/>
        <w:jc w:val="both"/>
        <w:rPr>
          <w:rFonts w:asciiTheme="majorBidi" w:hAnsiTheme="majorBidi" w:cstheme="majorBidi"/>
          <w:sz w:val="24"/>
          <w:szCs w:val="24"/>
          <w:lang w:val="fr-FR" w:bidi="ar-DZ"/>
        </w:rPr>
      </w:pPr>
      <w:r>
        <w:rPr>
          <w:rFonts w:asciiTheme="majorBidi" w:hAnsiTheme="majorBidi" w:cstheme="majorBidi"/>
          <w:sz w:val="24"/>
          <w:szCs w:val="24"/>
          <w:lang w:val="fr-FR" w:bidi="ar-DZ"/>
        </w:rPr>
        <w:t>Pour atteindre ce</w:t>
      </w:r>
      <w:r w:rsidR="00DB17FF">
        <w:rPr>
          <w:rFonts w:asciiTheme="majorBidi" w:hAnsiTheme="majorBidi" w:cstheme="majorBidi"/>
          <w:sz w:val="24"/>
          <w:szCs w:val="24"/>
          <w:lang w:val="fr-FR" w:bidi="ar-DZ"/>
        </w:rPr>
        <w:t xml:space="preserve"> contenu, l'enseignant de FLE </w:t>
      </w:r>
      <w:r>
        <w:rPr>
          <w:rFonts w:asciiTheme="majorBidi" w:hAnsiTheme="majorBidi" w:cstheme="majorBidi"/>
          <w:sz w:val="24"/>
          <w:szCs w:val="24"/>
          <w:lang w:val="fr-FR" w:bidi="ar-DZ"/>
        </w:rPr>
        <w:t>propose des activités d</w:t>
      </w:r>
      <w:r w:rsidRPr="00F95E88">
        <w:rPr>
          <w:rFonts w:asciiTheme="majorBidi" w:hAnsiTheme="majorBidi" w:cstheme="majorBidi"/>
          <w:b/>
          <w:bCs/>
          <w:sz w:val="24"/>
          <w:szCs w:val="24"/>
          <w:lang w:val="fr-FR" w:bidi="ar-DZ"/>
        </w:rPr>
        <w:t>'intégration</w:t>
      </w:r>
      <w:r>
        <w:rPr>
          <w:rFonts w:asciiTheme="majorBidi" w:hAnsiTheme="majorBidi" w:cstheme="majorBidi"/>
          <w:sz w:val="24"/>
          <w:szCs w:val="24"/>
          <w:lang w:val="fr-FR" w:bidi="ar-DZ"/>
        </w:rPr>
        <w:t xml:space="preserve"> des connaissances de différents types qui prennent en charge tout aspect de l'oral. Et d'autres</w:t>
      </w:r>
      <w:r w:rsidR="00693125">
        <w:rPr>
          <w:rFonts w:asciiTheme="majorBidi" w:hAnsiTheme="majorBidi" w:cstheme="majorBidi"/>
          <w:sz w:val="24"/>
          <w:szCs w:val="24"/>
          <w:lang w:val="fr-FR" w:bidi="ar-DZ"/>
        </w:rPr>
        <w:t xml:space="preserve"> activités</w:t>
      </w:r>
      <w:r>
        <w:rPr>
          <w:rFonts w:asciiTheme="majorBidi" w:hAnsiTheme="majorBidi" w:cstheme="majorBidi"/>
          <w:sz w:val="24"/>
          <w:szCs w:val="24"/>
          <w:lang w:val="fr-FR" w:bidi="ar-DZ"/>
        </w:rPr>
        <w:t xml:space="preserve"> de </w:t>
      </w:r>
      <w:r w:rsidRPr="00F95E88">
        <w:rPr>
          <w:rFonts w:asciiTheme="majorBidi" w:hAnsiTheme="majorBidi" w:cstheme="majorBidi"/>
          <w:b/>
          <w:bCs/>
          <w:sz w:val="24"/>
          <w:szCs w:val="24"/>
          <w:lang w:val="fr-FR" w:bidi="ar-DZ"/>
        </w:rPr>
        <w:t>réinvestissement</w:t>
      </w:r>
      <w:r>
        <w:rPr>
          <w:rFonts w:asciiTheme="majorBidi" w:hAnsiTheme="majorBidi" w:cstheme="majorBidi"/>
          <w:sz w:val="24"/>
          <w:szCs w:val="24"/>
          <w:lang w:val="fr-FR" w:bidi="ar-DZ"/>
        </w:rPr>
        <w:t xml:space="preserve"> </w:t>
      </w:r>
      <w:r w:rsidR="00693125">
        <w:rPr>
          <w:rFonts w:asciiTheme="majorBidi" w:hAnsiTheme="majorBidi" w:cstheme="majorBidi"/>
          <w:sz w:val="24"/>
          <w:szCs w:val="24"/>
          <w:lang w:val="fr-FR" w:bidi="ar-DZ"/>
        </w:rPr>
        <w:t>d</w:t>
      </w:r>
      <w:r w:rsidR="009878CB">
        <w:rPr>
          <w:rFonts w:asciiTheme="majorBidi" w:hAnsiTheme="majorBidi" w:cstheme="majorBidi"/>
          <w:sz w:val="24"/>
          <w:szCs w:val="24"/>
          <w:lang w:val="fr-FR" w:bidi="ar-DZ"/>
        </w:rPr>
        <w:t>e</w:t>
      </w:r>
      <w:r w:rsidR="00BF75DD">
        <w:rPr>
          <w:rFonts w:asciiTheme="majorBidi" w:hAnsiTheme="majorBidi" w:cstheme="majorBidi"/>
          <w:sz w:val="24"/>
          <w:szCs w:val="24"/>
          <w:lang w:val="fr-FR" w:bidi="ar-DZ"/>
        </w:rPr>
        <w:t xml:space="preserve"> c</w:t>
      </w:r>
      <w:r w:rsidR="00693125">
        <w:rPr>
          <w:rFonts w:asciiTheme="majorBidi" w:hAnsiTheme="majorBidi" w:cstheme="majorBidi"/>
          <w:sz w:val="24"/>
          <w:szCs w:val="24"/>
          <w:lang w:val="fr-FR" w:bidi="ar-DZ"/>
        </w:rPr>
        <w:t xml:space="preserve">es connaissances intégrées </w:t>
      </w:r>
      <w:r>
        <w:rPr>
          <w:rFonts w:asciiTheme="majorBidi" w:hAnsiTheme="majorBidi" w:cstheme="majorBidi"/>
          <w:sz w:val="24"/>
          <w:szCs w:val="24"/>
          <w:lang w:val="fr-FR" w:bidi="ar-DZ"/>
        </w:rPr>
        <w:t xml:space="preserve">dont on propose </w:t>
      </w:r>
      <w:r w:rsidRPr="009878CB">
        <w:rPr>
          <w:rFonts w:asciiTheme="majorBidi" w:hAnsiTheme="majorBidi" w:cstheme="majorBidi"/>
          <w:b/>
          <w:bCs/>
          <w:sz w:val="24"/>
          <w:szCs w:val="24"/>
          <w:lang w:val="fr-FR" w:bidi="ar-DZ"/>
        </w:rPr>
        <w:t>la</w:t>
      </w:r>
      <w:r w:rsidR="009878CB" w:rsidRPr="009878CB">
        <w:rPr>
          <w:rFonts w:asciiTheme="majorBidi" w:hAnsiTheme="majorBidi" w:cstheme="majorBidi"/>
          <w:b/>
          <w:bCs/>
          <w:sz w:val="24"/>
          <w:szCs w:val="24"/>
          <w:lang w:val="fr-FR" w:bidi="ar-DZ"/>
        </w:rPr>
        <w:t xml:space="preserve"> stratégie</w:t>
      </w:r>
      <w:r w:rsidR="00FF5366">
        <w:rPr>
          <w:rFonts w:asciiTheme="majorBidi" w:hAnsiTheme="majorBidi" w:cstheme="majorBidi"/>
          <w:b/>
          <w:bCs/>
          <w:sz w:val="24"/>
          <w:szCs w:val="24"/>
          <w:lang w:val="fr-FR" w:bidi="ar-DZ"/>
        </w:rPr>
        <w:t xml:space="preserve"> </w:t>
      </w:r>
      <w:r w:rsidR="00FF5366" w:rsidRPr="00FF5366">
        <w:rPr>
          <w:rFonts w:asciiTheme="majorBidi" w:hAnsiTheme="majorBidi" w:cstheme="majorBidi"/>
          <w:bCs/>
          <w:sz w:val="24"/>
          <w:szCs w:val="24"/>
          <w:lang w:val="fr-FR" w:bidi="ar-DZ"/>
        </w:rPr>
        <w:t>de</w:t>
      </w:r>
      <w:r>
        <w:rPr>
          <w:rFonts w:asciiTheme="majorBidi" w:hAnsiTheme="majorBidi" w:cstheme="majorBidi"/>
          <w:sz w:val="24"/>
          <w:szCs w:val="24"/>
          <w:lang w:val="fr-FR" w:bidi="ar-DZ"/>
        </w:rPr>
        <w:t xml:space="preserve"> </w:t>
      </w:r>
      <w:r w:rsidR="003A27E9">
        <w:rPr>
          <w:rFonts w:asciiTheme="majorBidi" w:hAnsiTheme="majorBidi" w:cstheme="majorBidi"/>
          <w:b/>
          <w:sz w:val="24"/>
          <w:szCs w:val="24"/>
          <w:lang w:val="fr-FR" w:bidi="ar-DZ"/>
        </w:rPr>
        <w:t>reproduction médiatisé</w:t>
      </w:r>
      <w:r w:rsidRPr="00FF5366">
        <w:rPr>
          <w:rFonts w:asciiTheme="majorBidi" w:hAnsiTheme="majorBidi" w:cstheme="majorBidi"/>
          <w:b/>
          <w:sz w:val="24"/>
          <w:szCs w:val="24"/>
          <w:lang w:val="fr-FR" w:bidi="ar-DZ"/>
        </w:rPr>
        <w:t>e</w:t>
      </w:r>
      <w:r w:rsidR="003A27E9">
        <w:rPr>
          <w:rFonts w:asciiTheme="majorBidi" w:hAnsiTheme="majorBidi" w:cstheme="majorBidi"/>
          <w:b/>
          <w:sz w:val="24"/>
          <w:szCs w:val="24"/>
          <w:lang w:val="fr-FR" w:bidi="ar-DZ"/>
        </w:rPr>
        <w:t>,</w:t>
      </w:r>
      <w:r w:rsidR="003A27E9">
        <w:rPr>
          <w:rFonts w:asciiTheme="majorBidi" w:hAnsiTheme="majorBidi" w:cstheme="majorBidi"/>
          <w:sz w:val="24"/>
          <w:szCs w:val="24"/>
          <w:lang w:val="fr-FR" w:bidi="ar-DZ"/>
        </w:rPr>
        <w:t xml:space="preserve"> </w:t>
      </w:r>
      <w:r>
        <w:rPr>
          <w:rFonts w:asciiTheme="majorBidi" w:hAnsiTheme="majorBidi" w:cstheme="majorBidi"/>
          <w:sz w:val="24"/>
          <w:szCs w:val="24"/>
          <w:lang w:val="fr-FR" w:bidi="ar-DZ"/>
        </w:rPr>
        <w:t xml:space="preserve">par </w:t>
      </w:r>
      <w:r w:rsidR="00BE0783">
        <w:rPr>
          <w:rFonts w:asciiTheme="majorBidi" w:hAnsiTheme="majorBidi" w:cstheme="majorBidi"/>
          <w:sz w:val="24"/>
          <w:szCs w:val="24"/>
          <w:lang w:val="fr-FR" w:bidi="ar-DZ"/>
        </w:rPr>
        <w:t xml:space="preserve">des </w:t>
      </w:r>
      <w:r>
        <w:rPr>
          <w:rFonts w:asciiTheme="majorBidi" w:hAnsiTheme="majorBidi" w:cstheme="majorBidi"/>
          <w:sz w:val="24"/>
          <w:szCs w:val="24"/>
          <w:lang w:val="fr-FR" w:bidi="ar-DZ"/>
        </w:rPr>
        <w:t>pratiques</w:t>
      </w:r>
      <w:r w:rsidR="009878CB">
        <w:rPr>
          <w:rFonts w:asciiTheme="majorBidi" w:hAnsiTheme="majorBidi" w:cstheme="majorBidi"/>
          <w:sz w:val="24"/>
          <w:szCs w:val="24"/>
          <w:lang w:val="fr-FR" w:bidi="ar-DZ"/>
        </w:rPr>
        <w:t xml:space="preserve"> à </w:t>
      </w:r>
      <w:r w:rsidR="009878CB" w:rsidRPr="009878CB">
        <w:rPr>
          <w:rFonts w:asciiTheme="majorBidi" w:hAnsiTheme="majorBidi" w:cstheme="majorBidi"/>
          <w:b/>
          <w:bCs/>
          <w:sz w:val="24"/>
          <w:szCs w:val="24"/>
          <w:lang w:val="fr-FR" w:bidi="ar-DZ"/>
        </w:rPr>
        <w:t>un contenu socioculturel</w:t>
      </w:r>
      <w:r w:rsidR="009878CB">
        <w:rPr>
          <w:rFonts w:asciiTheme="majorBidi" w:hAnsiTheme="majorBidi" w:cstheme="majorBidi"/>
          <w:b/>
          <w:bCs/>
          <w:sz w:val="24"/>
          <w:szCs w:val="24"/>
          <w:lang w:val="fr-FR" w:bidi="ar-DZ"/>
        </w:rPr>
        <w:t>,</w:t>
      </w:r>
      <w:r>
        <w:rPr>
          <w:rFonts w:asciiTheme="majorBidi" w:hAnsiTheme="majorBidi" w:cstheme="majorBidi"/>
          <w:sz w:val="24"/>
          <w:szCs w:val="24"/>
          <w:lang w:val="fr-FR" w:bidi="ar-DZ"/>
        </w:rPr>
        <w:t xml:space="preserve"> assurant des actes intellectuels</w:t>
      </w:r>
      <w:r w:rsidR="003A27E9">
        <w:rPr>
          <w:rFonts w:asciiTheme="majorBidi" w:hAnsiTheme="majorBidi" w:cstheme="majorBidi"/>
          <w:sz w:val="24"/>
          <w:szCs w:val="24"/>
          <w:lang w:val="fr-FR" w:bidi="ar-DZ"/>
        </w:rPr>
        <w:t xml:space="preserve">, </w:t>
      </w:r>
      <w:r>
        <w:rPr>
          <w:rFonts w:asciiTheme="majorBidi" w:hAnsiTheme="majorBidi" w:cstheme="majorBidi"/>
          <w:sz w:val="24"/>
          <w:szCs w:val="24"/>
          <w:lang w:val="fr-FR" w:bidi="ar-DZ"/>
        </w:rPr>
        <w:t>pour faciliter la mémorisation au niveau de</w:t>
      </w:r>
      <w:r w:rsidR="00BF75DD" w:rsidRPr="00BF75DD">
        <w:rPr>
          <w:rFonts w:asciiTheme="majorBidi" w:hAnsiTheme="majorBidi" w:cstheme="majorBidi"/>
          <w:b/>
          <w:bCs/>
          <w:sz w:val="24"/>
          <w:szCs w:val="24"/>
          <w:lang w:val="fr-FR" w:bidi="ar-DZ"/>
        </w:rPr>
        <w:t xml:space="preserve"> </w:t>
      </w:r>
      <w:r w:rsidR="003A27E9" w:rsidRPr="003A27E9">
        <w:rPr>
          <w:rFonts w:asciiTheme="majorBidi" w:hAnsiTheme="majorBidi" w:cstheme="majorBidi"/>
          <w:sz w:val="24"/>
          <w:szCs w:val="24"/>
          <w:lang w:val="fr-FR" w:bidi="ar-DZ"/>
        </w:rPr>
        <w:t xml:space="preserve">la </w:t>
      </w:r>
      <w:r w:rsidR="00BF75DD" w:rsidRPr="00BF75DD">
        <w:rPr>
          <w:rFonts w:asciiTheme="majorBidi" w:hAnsiTheme="majorBidi" w:cstheme="majorBidi"/>
          <w:b/>
          <w:bCs/>
          <w:sz w:val="24"/>
          <w:szCs w:val="24"/>
          <w:lang w:val="fr-FR" w:bidi="ar-DZ"/>
        </w:rPr>
        <w:t>MLT</w:t>
      </w:r>
      <w:r w:rsidR="00BF75DD">
        <w:rPr>
          <w:rFonts w:asciiTheme="majorBidi" w:hAnsiTheme="majorBidi" w:cstheme="majorBidi"/>
          <w:sz w:val="24"/>
          <w:szCs w:val="24"/>
          <w:lang w:val="fr-FR" w:bidi="ar-DZ"/>
        </w:rPr>
        <w:t xml:space="preserve"> (Mémoire à Long Terme)</w:t>
      </w:r>
      <w:r>
        <w:rPr>
          <w:rFonts w:asciiTheme="majorBidi" w:hAnsiTheme="majorBidi" w:cstheme="majorBidi"/>
          <w:sz w:val="24"/>
          <w:szCs w:val="24"/>
          <w:lang w:val="fr-FR" w:bidi="ar-DZ"/>
        </w:rPr>
        <w:t xml:space="preserve"> et la réutilisation dans des situations à vivre prochainement. Aussi, il est important d'établir des activités d'</w:t>
      </w:r>
      <w:r w:rsidRPr="00F95E88">
        <w:rPr>
          <w:rFonts w:asciiTheme="majorBidi" w:hAnsiTheme="majorBidi" w:cstheme="majorBidi"/>
          <w:b/>
          <w:bCs/>
          <w:sz w:val="24"/>
          <w:szCs w:val="24"/>
          <w:lang w:val="fr-FR" w:bidi="ar-DZ"/>
        </w:rPr>
        <w:t>évaluation</w:t>
      </w:r>
      <w:r>
        <w:rPr>
          <w:rFonts w:asciiTheme="majorBidi" w:hAnsiTheme="majorBidi" w:cstheme="majorBidi"/>
          <w:sz w:val="24"/>
          <w:szCs w:val="24"/>
          <w:lang w:val="fr-FR" w:bidi="ar-DZ"/>
        </w:rPr>
        <w:t xml:space="preserve"> susceptibles de mesurer et de consolider le progrès </w:t>
      </w:r>
      <w:r w:rsidR="00284765">
        <w:rPr>
          <w:rFonts w:asciiTheme="majorBidi" w:hAnsiTheme="majorBidi" w:cstheme="majorBidi"/>
          <w:sz w:val="24"/>
          <w:szCs w:val="24"/>
          <w:lang w:val="fr-FR" w:bidi="ar-DZ"/>
        </w:rPr>
        <w:t xml:space="preserve"> </w:t>
      </w:r>
      <w:r w:rsidR="00F95E88">
        <w:rPr>
          <w:rFonts w:asciiTheme="majorBidi" w:hAnsiTheme="majorBidi" w:cstheme="majorBidi"/>
          <w:sz w:val="24"/>
          <w:szCs w:val="24"/>
          <w:lang w:val="fr-FR" w:bidi="ar-DZ"/>
        </w:rPr>
        <w:t xml:space="preserve">par des activités de </w:t>
      </w:r>
      <w:r w:rsidR="00F95E88" w:rsidRPr="00F95E88">
        <w:rPr>
          <w:rFonts w:asciiTheme="majorBidi" w:hAnsiTheme="majorBidi" w:cstheme="majorBidi"/>
          <w:b/>
          <w:bCs/>
          <w:sz w:val="24"/>
          <w:szCs w:val="24"/>
          <w:lang w:val="fr-FR" w:bidi="ar-DZ"/>
        </w:rPr>
        <w:t>remédiation</w:t>
      </w:r>
      <w:r w:rsidR="00F95E88">
        <w:rPr>
          <w:rFonts w:asciiTheme="majorBidi" w:hAnsiTheme="majorBidi" w:cstheme="majorBidi"/>
          <w:sz w:val="24"/>
          <w:szCs w:val="24"/>
          <w:lang w:val="fr-FR" w:bidi="ar-DZ"/>
        </w:rPr>
        <w:t xml:space="preserve"> aux lacunes et</w:t>
      </w:r>
      <w:r w:rsidR="003F74A9">
        <w:rPr>
          <w:rFonts w:asciiTheme="majorBidi" w:hAnsiTheme="majorBidi" w:cstheme="majorBidi"/>
          <w:sz w:val="24"/>
          <w:szCs w:val="24"/>
          <w:lang w:val="fr-FR" w:bidi="ar-DZ"/>
        </w:rPr>
        <w:t xml:space="preserve"> aux</w:t>
      </w:r>
      <w:r w:rsidR="00F95E88">
        <w:rPr>
          <w:rFonts w:asciiTheme="majorBidi" w:hAnsiTheme="majorBidi" w:cstheme="majorBidi"/>
          <w:sz w:val="24"/>
          <w:szCs w:val="24"/>
          <w:lang w:val="fr-FR" w:bidi="ar-DZ"/>
        </w:rPr>
        <w:t xml:space="preserve"> manques envisagés.</w:t>
      </w:r>
    </w:p>
    <w:p w:rsidR="00917EC4" w:rsidRPr="006B4FD4" w:rsidRDefault="00F95E88" w:rsidP="00D3331B">
      <w:pPr>
        <w:bidi w:val="0"/>
        <w:spacing w:after="120" w:line="312" w:lineRule="auto"/>
        <w:ind w:firstLine="709"/>
        <w:jc w:val="both"/>
        <w:rPr>
          <w:rFonts w:asciiTheme="majorBidi" w:hAnsiTheme="majorBidi" w:cstheme="majorBidi"/>
          <w:b/>
          <w:bCs/>
          <w:sz w:val="24"/>
          <w:szCs w:val="24"/>
          <w:lang w:val="fr-FR" w:bidi="ar-DZ"/>
        </w:rPr>
      </w:pPr>
      <w:r>
        <w:rPr>
          <w:rFonts w:asciiTheme="majorBidi" w:hAnsiTheme="majorBidi" w:cstheme="majorBidi"/>
          <w:sz w:val="24"/>
          <w:szCs w:val="24"/>
          <w:lang w:val="fr-FR" w:bidi="ar-DZ"/>
        </w:rPr>
        <w:t xml:space="preserve"> </w:t>
      </w:r>
    </w:p>
    <w:p w:rsidR="00400122" w:rsidRPr="006B4FD4" w:rsidRDefault="008B376F" w:rsidP="00AF71B5">
      <w:pPr>
        <w:bidi w:val="0"/>
        <w:spacing w:after="120" w:line="312" w:lineRule="auto"/>
        <w:jc w:val="both"/>
        <w:rPr>
          <w:rFonts w:asciiTheme="majorBidi" w:hAnsiTheme="majorBidi" w:cstheme="majorBidi"/>
          <w:b/>
          <w:bCs/>
          <w:sz w:val="24"/>
          <w:szCs w:val="24"/>
          <w:lang w:val="fr-FR" w:bidi="ar-DZ"/>
        </w:rPr>
      </w:pPr>
      <w:r>
        <w:rPr>
          <w:rFonts w:asciiTheme="majorBidi" w:hAnsiTheme="majorBidi" w:cstheme="majorBidi"/>
          <w:b/>
          <w:bCs/>
          <w:sz w:val="24"/>
          <w:szCs w:val="24"/>
          <w:lang w:val="fr-FR" w:bidi="ar-DZ"/>
        </w:rPr>
        <w:lastRenderedPageBreak/>
        <w:t>1-</w:t>
      </w:r>
      <w:r w:rsidR="00400122" w:rsidRPr="006B4FD4">
        <w:rPr>
          <w:rFonts w:asciiTheme="majorBidi" w:hAnsiTheme="majorBidi" w:cstheme="majorBidi"/>
          <w:b/>
          <w:bCs/>
          <w:sz w:val="24"/>
          <w:szCs w:val="24"/>
          <w:lang w:val="fr-FR" w:bidi="ar-DZ"/>
        </w:rPr>
        <w:t>La compétence d'expression orale</w:t>
      </w:r>
      <w:r w:rsidR="006456E9" w:rsidRPr="006B4FD4">
        <w:rPr>
          <w:rFonts w:asciiTheme="majorBidi" w:hAnsiTheme="majorBidi" w:cstheme="majorBidi"/>
          <w:b/>
          <w:bCs/>
          <w:sz w:val="24"/>
          <w:szCs w:val="24"/>
          <w:lang w:val="fr-FR" w:bidi="ar-DZ"/>
        </w:rPr>
        <w:t xml:space="preserve"> "</w:t>
      </w:r>
      <w:r w:rsidR="00400122" w:rsidRPr="006B4FD4">
        <w:rPr>
          <w:rFonts w:asciiTheme="majorBidi" w:hAnsiTheme="majorBidi" w:cstheme="majorBidi"/>
          <w:b/>
          <w:bCs/>
          <w:sz w:val="24"/>
          <w:szCs w:val="24"/>
          <w:lang w:val="fr-FR" w:bidi="ar-DZ"/>
        </w:rPr>
        <w:t>de l'apprentissage à l'acquisition</w:t>
      </w:r>
      <w:r w:rsidR="006456E9" w:rsidRPr="006B4FD4">
        <w:rPr>
          <w:rFonts w:asciiTheme="majorBidi" w:hAnsiTheme="majorBidi" w:cstheme="majorBidi"/>
          <w:b/>
          <w:bCs/>
          <w:sz w:val="24"/>
          <w:szCs w:val="24"/>
          <w:lang w:val="fr-FR" w:bidi="ar-DZ"/>
        </w:rPr>
        <w:t>"</w:t>
      </w:r>
      <w:r w:rsidR="00400122" w:rsidRPr="006B4FD4">
        <w:rPr>
          <w:rFonts w:asciiTheme="majorBidi" w:hAnsiTheme="majorBidi" w:cstheme="majorBidi"/>
          <w:b/>
          <w:bCs/>
          <w:sz w:val="24"/>
          <w:szCs w:val="24"/>
          <w:lang w:val="fr-FR" w:bidi="ar-DZ"/>
        </w:rPr>
        <w:t>:</w:t>
      </w:r>
    </w:p>
    <w:p w:rsidR="00D3331B" w:rsidRDefault="00711DBE" w:rsidP="00D3331B">
      <w:pPr>
        <w:bidi w:val="0"/>
        <w:spacing w:after="120" w:line="312" w:lineRule="auto"/>
        <w:ind w:firstLine="709"/>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En cursus d'apprentissage, s</w:t>
      </w:r>
      <w:r w:rsidR="00CD60C3" w:rsidRPr="006B4FD4">
        <w:rPr>
          <w:rFonts w:asciiTheme="majorBidi" w:hAnsiTheme="majorBidi" w:cstheme="majorBidi"/>
          <w:sz w:val="24"/>
          <w:szCs w:val="24"/>
          <w:lang w:val="fr-FR" w:bidi="ar-DZ"/>
        </w:rPr>
        <w:t>'approprier d'un</w:t>
      </w:r>
      <w:r w:rsidR="00400122" w:rsidRPr="006B4FD4">
        <w:rPr>
          <w:rFonts w:asciiTheme="majorBidi" w:hAnsiTheme="majorBidi" w:cstheme="majorBidi"/>
          <w:sz w:val="24"/>
          <w:szCs w:val="24"/>
          <w:lang w:val="fr-FR" w:bidi="ar-DZ"/>
        </w:rPr>
        <w:t xml:space="preserve"> </w:t>
      </w:r>
      <w:r w:rsidR="00CD60C3" w:rsidRPr="006B4FD4">
        <w:rPr>
          <w:rFonts w:asciiTheme="majorBidi" w:hAnsiTheme="majorBidi" w:cstheme="majorBidi"/>
          <w:sz w:val="24"/>
          <w:szCs w:val="24"/>
          <w:lang w:val="fr-FR" w:bidi="ar-DZ"/>
        </w:rPr>
        <w:t>e</w:t>
      </w:r>
      <w:r w:rsidR="00400122" w:rsidRPr="006B4FD4">
        <w:rPr>
          <w:rFonts w:asciiTheme="majorBidi" w:hAnsiTheme="majorBidi" w:cstheme="majorBidi"/>
          <w:sz w:val="24"/>
          <w:szCs w:val="24"/>
          <w:lang w:val="fr-FR" w:bidi="ar-DZ"/>
        </w:rPr>
        <w:t>nsemble de</w:t>
      </w:r>
      <w:r w:rsidR="00CD60C3" w:rsidRPr="006B4FD4">
        <w:rPr>
          <w:rFonts w:asciiTheme="majorBidi" w:hAnsiTheme="majorBidi" w:cstheme="majorBidi"/>
          <w:sz w:val="24"/>
          <w:szCs w:val="24"/>
          <w:lang w:val="fr-FR" w:bidi="ar-DZ"/>
        </w:rPr>
        <w:t xml:space="preserve"> stratégie</w:t>
      </w:r>
      <w:r w:rsidR="00400122" w:rsidRPr="006B4FD4">
        <w:rPr>
          <w:rFonts w:asciiTheme="majorBidi" w:hAnsiTheme="majorBidi" w:cstheme="majorBidi"/>
          <w:sz w:val="24"/>
          <w:szCs w:val="24"/>
          <w:lang w:val="fr-FR" w:bidi="ar-DZ"/>
        </w:rPr>
        <w:t>s</w:t>
      </w:r>
      <w:r w:rsidR="00CD60C3" w:rsidRPr="006B4FD4">
        <w:rPr>
          <w:rFonts w:asciiTheme="majorBidi" w:hAnsiTheme="majorBidi" w:cstheme="majorBidi"/>
          <w:sz w:val="24"/>
          <w:szCs w:val="24"/>
          <w:lang w:val="fr-FR" w:bidi="ar-DZ"/>
        </w:rPr>
        <w:t xml:space="preserve"> est plus indispensable qu'apprendre un ensemble de données, parce</w:t>
      </w:r>
      <w:r w:rsidR="00400122" w:rsidRPr="006B4FD4">
        <w:rPr>
          <w:rFonts w:asciiTheme="majorBidi" w:hAnsiTheme="majorBidi" w:cstheme="majorBidi"/>
          <w:sz w:val="24"/>
          <w:szCs w:val="24"/>
          <w:lang w:val="fr-FR" w:bidi="ar-DZ"/>
        </w:rPr>
        <w:t xml:space="preserve"> </w:t>
      </w:r>
      <w:r w:rsidR="00CD60C3" w:rsidRPr="006B4FD4">
        <w:rPr>
          <w:rFonts w:asciiTheme="majorBidi" w:hAnsiTheme="majorBidi" w:cstheme="majorBidi"/>
          <w:sz w:val="24"/>
          <w:szCs w:val="24"/>
          <w:lang w:val="fr-FR" w:bidi="ar-DZ"/>
        </w:rPr>
        <w:t xml:space="preserve">qu'un apprenant qui garde ses informations </w:t>
      </w:r>
      <w:r w:rsidR="00CE6609">
        <w:rPr>
          <w:rFonts w:asciiTheme="majorBidi" w:hAnsiTheme="majorBidi" w:cstheme="majorBidi"/>
          <w:sz w:val="24"/>
          <w:szCs w:val="24"/>
          <w:lang w:val="fr-FR" w:bidi="ar-DZ"/>
        </w:rPr>
        <w:t xml:space="preserve">intégrées </w:t>
      </w:r>
      <w:r w:rsidR="00CD60C3" w:rsidRPr="006B4FD4">
        <w:rPr>
          <w:rFonts w:asciiTheme="majorBidi" w:hAnsiTheme="majorBidi" w:cstheme="majorBidi"/>
          <w:sz w:val="24"/>
          <w:szCs w:val="24"/>
          <w:lang w:val="fr-FR" w:bidi="ar-DZ"/>
        </w:rPr>
        <w:t>dans leur état brut et essaye de les emmagasiner d'une façon machinale, sans la mo</w:t>
      </w:r>
      <w:r w:rsidR="00AC47A2" w:rsidRPr="006B4FD4">
        <w:rPr>
          <w:rFonts w:asciiTheme="majorBidi" w:hAnsiTheme="majorBidi" w:cstheme="majorBidi"/>
          <w:sz w:val="24"/>
          <w:szCs w:val="24"/>
          <w:lang w:val="fr-FR" w:bidi="ar-DZ"/>
        </w:rPr>
        <w:t xml:space="preserve">indre </w:t>
      </w:r>
      <w:r w:rsidR="00CD60C3" w:rsidRPr="006B4FD4">
        <w:rPr>
          <w:rFonts w:asciiTheme="majorBidi" w:hAnsiTheme="majorBidi" w:cstheme="majorBidi"/>
          <w:sz w:val="24"/>
          <w:szCs w:val="24"/>
          <w:lang w:val="fr-FR" w:bidi="ar-DZ"/>
        </w:rPr>
        <w:t>organisation modélisée risque d'oublier les deux tiers de ce qu'il apprend</w:t>
      </w:r>
      <w:r w:rsidR="00B9128D" w:rsidRPr="006B4FD4">
        <w:rPr>
          <w:rFonts w:asciiTheme="majorBidi" w:hAnsiTheme="majorBidi" w:cstheme="majorBidi"/>
          <w:sz w:val="24"/>
          <w:szCs w:val="24"/>
          <w:lang w:val="fr-FR" w:bidi="ar-DZ"/>
        </w:rPr>
        <w:t>,</w:t>
      </w:r>
      <w:r w:rsidR="00CD60C3" w:rsidRPr="006B4FD4">
        <w:rPr>
          <w:rFonts w:asciiTheme="majorBidi" w:hAnsiTheme="majorBidi" w:cstheme="majorBidi"/>
          <w:sz w:val="24"/>
          <w:szCs w:val="24"/>
          <w:lang w:val="fr-FR" w:bidi="ar-DZ"/>
        </w:rPr>
        <w:t xml:space="preserve"> ce</w:t>
      </w:r>
      <w:r w:rsidRPr="006B4FD4">
        <w:rPr>
          <w:rFonts w:asciiTheme="majorBidi" w:hAnsiTheme="majorBidi" w:cstheme="majorBidi"/>
          <w:sz w:val="24"/>
          <w:szCs w:val="24"/>
          <w:lang w:val="fr-FR" w:bidi="ar-DZ"/>
        </w:rPr>
        <w:t>la</w:t>
      </w:r>
      <w:r w:rsidR="003B7031" w:rsidRPr="006B4FD4">
        <w:rPr>
          <w:rFonts w:asciiTheme="majorBidi" w:hAnsiTheme="majorBidi" w:cstheme="majorBidi"/>
          <w:sz w:val="24"/>
          <w:szCs w:val="24"/>
          <w:lang w:val="fr-FR" w:bidi="ar-DZ"/>
        </w:rPr>
        <w:t xml:space="preserve"> parasite ses interventions à l'oral qui se réalisent</w:t>
      </w:r>
      <w:r w:rsidR="003F74A9">
        <w:rPr>
          <w:rFonts w:asciiTheme="majorBidi" w:hAnsiTheme="majorBidi" w:cstheme="majorBidi"/>
          <w:sz w:val="24"/>
          <w:szCs w:val="24"/>
          <w:lang w:val="fr-FR" w:bidi="ar-DZ"/>
        </w:rPr>
        <w:t>,</w:t>
      </w:r>
      <w:r w:rsidR="003B7031" w:rsidRPr="006B4FD4">
        <w:rPr>
          <w:rFonts w:asciiTheme="majorBidi" w:hAnsiTheme="majorBidi" w:cstheme="majorBidi"/>
          <w:sz w:val="24"/>
          <w:szCs w:val="24"/>
          <w:lang w:val="fr-FR" w:bidi="ar-DZ"/>
        </w:rPr>
        <w:t xml:space="preserve"> spontanément</w:t>
      </w:r>
      <w:r w:rsidR="003F74A9">
        <w:rPr>
          <w:rFonts w:asciiTheme="majorBidi" w:hAnsiTheme="majorBidi" w:cstheme="majorBidi"/>
          <w:sz w:val="24"/>
          <w:szCs w:val="24"/>
          <w:lang w:val="fr-FR" w:bidi="ar-DZ"/>
        </w:rPr>
        <w:t>,</w:t>
      </w:r>
      <w:r w:rsidR="003B7031" w:rsidRPr="006B4FD4">
        <w:rPr>
          <w:rFonts w:asciiTheme="majorBidi" w:hAnsiTheme="majorBidi" w:cstheme="majorBidi"/>
          <w:sz w:val="24"/>
          <w:szCs w:val="24"/>
          <w:lang w:val="fr-FR" w:bidi="ar-DZ"/>
        </w:rPr>
        <w:t xml:space="preserve"> dans une </w:t>
      </w:r>
      <w:r w:rsidR="00A9672C">
        <w:rPr>
          <w:rFonts w:asciiTheme="majorBidi" w:hAnsiTheme="majorBidi" w:cstheme="majorBidi"/>
          <w:sz w:val="24"/>
          <w:szCs w:val="24"/>
          <w:lang w:val="fr-FR" w:bidi="ar-DZ"/>
        </w:rPr>
        <w:t xml:space="preserve">situation </w:t>
      </w:r>
      <w:r w:rsidR="00E66EC1">
        <w:rPr>
          <w:rFonts w:asciiTheme="majorBidi" w:hAnsiTheme="majorBidi" w:cstheme="majorBidi"/>
          <w:sz w:val="24"/>
          <w:szCs w:val="24"/>
          <w:lang w:val="fr-FR" w:bidi="ar-DZ"/>
        </w:rPr>
        <w:t>de face à face, en</w:t>
      </w:r>
      <w:r w:rsidR="00DB17FF">
        <w:rPr>
          <w:rFonts w:asciiTheme="majorBidi" w:hAnsiTheme="majorBidi" w:cstheme="majorBidi"/>
          <w:sz w:val="24"/>
          <w:szCs w:val="24"/>
          <w:lang w:val="fr-FR" w:bidi="ar-DZ"/>
        </w:rPr>
        <w:t xml:space="preserve"> </w:t>
      </w:r>
      <w:r w:rsidRPr="006B4FD4">
        <w:rPr>
          <w:rFonts w:asciiTheme="majorBidi" w:hAnsiTheme="majorBidi" w:cstheme="majorBidi"/>
          <w:sz w:val="24"/>
          <w:szCs w:val="24"/>
          <w:lang w:val="fr-FR" w:bidi="ar-DZ"/>
        </w:rPr>
        <w:t>mett</w:t>
      </w:r>
      <w:r w:rsidR="00CE6609">
        <w:rPr>
          <w:rFonts w:asciiTheme="majorBidi" w:hAnsiTheme="majorBidi" w:cstheme="majorBidi"/>
          <w:sz w:val="24"/>
          <w:szCs w:val="24"/>
          <w:lang w:val="fr-FR" w:bidi="ar-DZ"/>
        </w:rPr>
        <w:t>a</w:t>
      </w:r>
      <w:r w:rsidRPr="006B4FD4">
        <w:rPr>
          <w:rFonts w:asciiTheme="majorBidi" w:hAnsiTheme="majorBidi" w:cstheme="majorBidi"/>
          <w:sz w:val="24"/>
          <w:szCs w:val="24"/>
          <w:lang w:val="fr-FR" w:bidi="ar-DZ"/>
        </w:rPr>
        <w:t>nt en pratique plusieurs éléments</w:t>
      </w:r>
      <w:r w:rsidR="0056464F">
        <w:rPr>
          <w:rFonts w:asciiTheme="majorBidi" w:hAnsiTheme="majorBidi" w:cstheme="majorBidi"/>
          <w:sz w:val="24"/>
          <w:szCs w:val="24"/>
          <w:lang w:val="fr-FR" w:bidi="ar-DZ"/>
        </w:rPr>
        <w:t>(verbaux, paraverbaux et non verbaux)</w:t>
      </w:r>
      <w:r w:rsidR="00AC47A2" w:rsidRPr="006B4FD4">
        <w:rPr>
          <w:rFonts w:asciiTheme="majorBidi" w:hAnsiTheme="majorBidi" w:cstheme="majorBidi"/>
          <w:sz w:val="24"/>
          <w:szCs w:val="24"/>
          <w:lang w:val="fr-FR" w:bidi="ar-DZ"/>
        </w:rPr>
        <w:t xml:space="preserve"> à la fois</w:t>
      </w:r>
      <w:r w:rsidR="00CD60C3" w:rsidRPr="006B4FD4">
        <w:rPr>
          <w:rFonts w:asciiTheme="majorBidi" w:hAnsiTheme="majorBidi" w:cstheme="majorBidi"/>
          <w:sz w:val="24"/>
          <w:szCs w:val="24"/>
          <w:lang w:val="fr-FR" w:bidi="ar-DZ"/>
        </w:rPr>
        <w:t>.</w:t>
      </w:r>
      <w:r w:rsidR="00FA3618" w:rsidRPr="006B4FD4">
        <w:rPr>
          <w:rFonts w:asciiTheme="majorBidi" w:hAnsiTheme="majorBidi" w:cstheme="majorBidi"/>
          <w:sz w:val="24"/>
          <w:szCs w:val="24"/>
          <w:lang w:val="fr-FR" w:bidi="ar-DZ"/>
        </w:rPr>
        <w:t xml:space="preserve"> </w:t>
      </w:r>
    </w:p>
    <w:p w:rsidR="00D3331B" w:rsidRDefault="00711DBE" w:rsidP="00D3331B">
      <w:pPr>
        <w:bidi w:val="0"/>
        <w:spacing w:after="120" w:line="312" w:lineRule="auto"/>
        <w:ind w:firstLine="709"/>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Selon Michel Saint-Onge:</w:t>
      </w:r>
      <w:r w:rsidR="00FA3618" w:rsidRPr="006B4FD4">
        <w:rPr>
          <w:rFonts w:asciiTheme="majorBidi" w:hAnsiTheme="majorBidi" w:cstheme="majorBidi"/>
          <w:sz w:val="24"/>
          <w:szCs w:val="24"/>
          <w:lang w:val="fr-FR" w:bidi="ar-DZ"/>
        </w:rPr>
        <w:t xml:space="preserve"> "L'apprentissage est l'acte volontaire d'étude d'un ensemble donné d'informations qui permet  d'en dégager des modèles retrouvables à volonté et utilisables avec habileté"</w:t>
      </w:r>
      <w:r w:rsidR="0088557A" w:rsidRPr="006B4FD4">
        <w:rPr>
          <w:rFonts w:asciiTheme="majorBidi" w:hAnsiTheme="majorBidi" w:cstheme="majorBidi"/>
          <w:sz w:val="24"/>
          <w:szCs w:val="24"/>
          <w:lang w:val="fr-FR" w:bidi="ar-DZ"/>
        </w:rPr>
        <w:t>.</w:t>
      </w:r>
      <w:r w:rsidR="00E07766">
        <w:rPr>
          <w:rStyle w:val="Appelnotedebasdep"/>
          <w:rFonts w:asciiTheme="majorBidi" w:hAnsiTheme="majorBidi" w:cstheme="majorBidi"/>
          <w:sz w:val="24"/>
          <w:szCs w:val="24"/>
          <w:lang w:val="fr-FR" w:bidi="ar-DZ"/>
        </w:rPr>
        <w:footnoteReference w:id="1"/>
      </w:r>
      <w:r w:rsidR="00FA3618" w:rsidRPr="006B4FD4">
        <w:rPr>
          <w:rFonts w:asciiTheme="majorBidi" w:hAnsiTheme="majorBidi" w:cstheme="majorBidi"/>
          <w:sz w:val="24"/>
          <w:szCs w:val="24"/>
          <w:lang w:val="fr-FR" w:bidi="ar-DZ"/>
        </w:rPr>
        <w:t xml:space="preserve">  </w:t>
      </w:r>
    </w:p>
    <w:p w:rsidR="00D3331B" w:rsidRDefault="0056464F" w:rsidP="00D3331B">
      <w:pPr>
        <w:bidi w:val="0"/>
        <w:spacing w:after="120" w:line="312" w:lineRule="auto"/>
        <w:ind w:firstLine="709"/>
        <w:jc w:val="both"/>
        <w:rPr>
          <w:rFonts w:asciiTheme="majorBidi" w:hAnsiTheme="majorBidi" w:cstheme="majorBidi"/>
          <w:sz w:val="24"/>
          <w:szCs w:val="24"/>
          <w:lang w:val="fr-FR" w:bidi="ar-DZ"/>
        </w:rPr>
      </w:pPr>
      <w:r>
        <w:rPr>
          <w:rFonts w:asciiTheme="majorBidi" w:hAnsiTheme="majorBidi" w:cstheme="majorBidi"/>
          <w:sz w:val="24"/>
          <w:szCs w:val="24"/>
          <w:lang w:val="fr-FR" w:bidi="ar-DZ"/>
        </w:rPr>
        <w:t>D'après cette définition</w:t>
      </w:r>
      <w:r w:rsidR="00B9128D" w:rsidRPr="006B4FD4">
        <w:rPr>
          <w:rFonts w:asciiTheme="majorBidi" w:hAnsiTheme="majorBidi" w:cstheme="majorBidi"/>
          <w:sz w:val="24"/>
          <w:szCs w:val="24"/>
          <w:lang w:val="fr-FR" w:bidi="ar-DZ"/>
        </w:rPr>
        <w:t>,</w:t>
      </w:r>
      <w:r w:rsidR="00875804" w:rsidRPr="006B4FD4">
        <w:rPr>
          <w:rFonts w:asciiTheme="majorBidi" w:hAnsiTheme="majorBidi" w:cstheme="majorBidi"/>
          <w:sz w:val="24"/>
          <w:szCs w:val="24"/>
          <w:lang w:val="fr-FR" w:bidi="ar-DZ"/>
        </w:rPr>
        <w:t xml:space="preserve"> l'a</w:t>
      </w:r>
      <w:r w:rsidR="002064D0" w:rsidRPr="006B4FD4">
        <w:rPr>
          <w:rFonts w:asciiTheme="majorBidi" w:hAnsiTheme="majorBidi" w:cstheme="majorBidi"/>
          <w:sz w:val="24"/>
          <w:szCs w:val="24"/>
          <w:lang w:val="fr-FR" w:bidi="ar-DZ"/>
        </w:rPr>
        <w:t>pprentissage</w:t>
      </w:r>
      <w:r w:rsidR="00875804" w:rsidRPr="006B4FD4">
        <w:rPr>
          <w:rFonts w:asciiTheme="majorBidi" w:hAnsiTheme="majorBidi" w:cstheme="majorBidi"/>
          <w:sz w:val="24"/>
          <w:szCs w:val="24"/>
          <w:lang w:val="fr-FR" w:bidi="ar-DZ"/>
        </w:rPr>
        <w:t xml:space="preserve"> d'une compétence de production orale </w:t>
      </w:r>
      <w:r w:rsidR="002064D0" w:rsidRPr="006B4FD4">
        <w:rPr>
          <w:rFonts w:asciiTheme="majorBidi" w:hAnsiTheme="majorBidi" w:cstheme="majorBidi"/>
          <w:sz w:val="24"/>
          <w:szCs w:val="24"/>
          <w:lang w:val="fr-FR" w:bidi="ar-DZ"/>
        </w:rPr>
        <w:t>deviendrait</w:t>
      </w:r>
      <w:r w:rsidR="00875804" w:rsidRPr="006B4FD4">
        <w:rPr>
          <w:rFonts w:asciiTheme="majorBidi" w:hAnsiTheme="majorBidi" w:cstheme="majorBidi"/>
          <w:sz w:val="24"/>
          <w:szCs w:val="24"/>
          <w:lang w:val="fr-FR" w:bidi="ar-DZ"/>
        </w:rPr>
        <w:t xml:space="preserve"> l'appropriation d'un ensemble</w:t>
      </w:r>
      <w:r w:rsidR="002064D0" w:rsidRPr="006B4FD4">
        <w:rPr>
          <w:rFonts w:asciiTheme="majorBidi" w:hAnsiTheme="majorBidi" w:cstheme="majorBidi"/>
          <w:sz w:val="24"/>
          <w:szCs w:val="24"/>
          <w:lang w:val="fr-FR" w:bidi="ar-DZ"/>
        </w:rPr>
        <w:t xml:space="preserve"> de modèles</w:t>
      </w:r>
      <w:r w:rsidR="00875804" w:rsidRPr="006B4FD4">
        <w:rPr>
          <w:rFonts w:asciiTheme="majorBidi" w:hAnsiTheme="majorBidi" w:cstheme="majorBidi"/>
          <w:sz w:val="24"/>
          <w:szCs w:val="24"/>
          <w:lang w:val="fr-FR" w:bidi="ar-DZ"/>
        </w:rPr>
        <w:t xml:space="preserve"> riche</w:t>
      </w:r>
      <w:r w:rsidR="002064D0" w:rsidRPr="006B4FD4">
        <w:rPr>
          <w:rFonts w:asciiTheme="majorBidi" w:hAnsiTheme="majorBidi" w:cstheme="majorBidi"/>
          <w:sz w:val="24"/>
          <w:szCs w:val="24"/>
          <w:lang w:val="fr-FR" w:bidi="ar-DZ"/>
        </w:rPr>
        <w:t>s</w:t>
      </w:r>
      <w:r w:rsidR="00875804" w:rsidRPr="006B4FD4">
        <w:rPr>
          <w:rFonts w:asciiTheme="majorBidi" w:hAnsiTheme="majorBidi" w:cstheme="majorBidi"/>
          <w:sz w:val="24"/>
          <w:szCs w:val="24"/>
          <w:lang w:val="fr-FR" w:bidi="ar-DZ"/>
        </w:rPr>
        <w:t xml:space="preserve"> et diversifié</w:t>
      </w:r>
      <w:r w:rsidR="002064D0" w:rsidRPr="006B4FD4">
        <w:rPr>
          <w:rFonts w:asciiTheme="majorBidi" w:hAnsiTheme="majorBidi" w:cstheme="majorBidi"/>
          <w:sz w:val="24"/>
          <w:szCs w:val="24"/>
          <w:lang w:val="fr-FR" w:bidi="ar-DZ"/>
        </w:rPr>
        <w:t>s</w:t>
      </w:r>
      <w:r w:rsidR="00875804" w:rsidRPr="006B4FD4">
        <w:rPr>
          <w:rFonts w:asciiTheme="majorBidi" w:hAnsiTheme="majorBidi" w:cstheme="majorBidi"/>
          <w:sz w:val="24"/>
          <w:szCs w:val="24"/>
          <w:lang w:val="fr-FR" w:bidi="ar-DZ"/>
        </w:rPr>
        <w:t xml:space="preserve"> des échanges oraux qui sert l'apprenant une banque d'outils permettant de s'inscrire un acteur efficace dans une communauté discursive</w:t>
      </w:r>
      <w:r w:rsidR="00BF5068" w:rsidRPr="006B4FD4">
        <w:rPr>
          <w:rFonts w:asciiTheme="majorBidi" w:hAnsiTheme="majorBidi" w:cstheme="majorBidi"/>
          <w:sz w:val="24"/>
          <w:szCs w:val="24"/>
          <w:lang w:val="fr-FR" w:bidi="ar-DZ"/>
        </w:rPr>
        <w:t xml:space="preserve"> dans la langue cible-</w:t>
      </w:r>
      <w:r w:rsidR="00B411A1" w:rsidRPr="006B4FD4">
        <w:rPr>
          <w:rFonts w:asciiTheme="majorBidi" w:hAnsiTheme="majorBidi" w:cstheme="majorBidi"/>
          <w:sz w:val="24"/>
          <w:szCs w:val="24"/>
          <w:lang w:val="fr-FR" w:bidi="ar-DZ"/>
        </w:rPr>
        <w:t xml:space="preserve"> le FLE, dans notre cas d'étude</w:t>
      </w:r>
      <w:r w:rsidR="00BF5068" w:rsidRPr="006B4FD4">
        <w:rPr>
          <w:rFonts w:asciiTheme="majorBidi" w:hAnsiTheme="majorBidi" w:cstheme="majorBidi"/>
          <w:sz w:val="24"/>
          <w:szCs w:val="24"/>
          <w:lang w:val="fr-FR" w:bidi="ar-DZ"/>
        </w:rPr>
        <w:t>-</w:t>
      </w:r>
      <w:r w:rsidR="00711DBE" w:rsidRPr="006B4FD4">
        <w:rPr>
          <w:rFonts w:asciiTheme="majorBidi" w:hAnsiTheme="majorBidi" w:cstheme="majorBidi"/>
          <w:sz w:val="24"/>
          <w:szCs w:val="24"/>
          <w:lang w:val="fr-FR" w:bidi="ar-DZ"/>
        </w:rPr>
        <w:t xml:space="preserve"> </w:t>
      </w:r>
      <w:r>
        <w:rPr>
          <w:rFonts w:asciiTheme="majorBidi" w:hAnsiTheme="majorBidi" w:cstheme="majorBidi"/>
          <w:sz w:val="24"/>
          <w:szCs w:val="24"/>
          <w:lang w:val="fr-FR" w:bidi="ar-DZ"/>
        </w:rPr>
        <w:t>quand il s'engage</w:t>
      </w:r>
      <w:r w:rsidR="004E5314" w:rsidRPr="006B4FD4">
        <w:rPr>
          <w:rFonts w:asciiTheme="majorBidi" w:hAnsiTheme="majorBidi" w:cstheme="majorBidi"/>
          <w:sz w:val="24"/>
          <w:szCs w:val="24"/>
          <w:lang w:val="fr-FR" w:bidi="ar-DZ"/>
        </w:rPr>
        <w:t xml:space="preserve"> à</w:t>
      </w:r>
      <w:r w:rsidR="00CD60C3" w:rsidRPr="006B4FD4">
        <w:rPr>
          <w:rFonts w:asciiTheme="majorBidi" w:hAnsiTheme="majorBidi" w:cstheme="majorBidi"/>
          <w:sz w:val="24"/>
          <w:szCs w:val="24"/>
          <w:lang w:val="fr-FR" w:bidi="ar-DZ"/>
        </w:rPr>
        <w:t xml:space="preserve"> n'importe quelle situation de communication ora</w:t>
      </w:r>
      <w:r w:rsidR="001B713F">
        <w:rPr>
          <w:rFonts w:asciiTheme="majorBidi" w:hAnsiTheme="majorBidi" w:cstheme="majorBidi"/>
          <w:sz w:val="24"/>
          <w:szCs w:val="24"/>
          <w:lang w:val="fr-FR" w:bidi="ar-DZ"/>
        </w:rPr>
        <w:t>le</w:t>
      </w:r>
      <w:r w:rsidR="00BF5068" w:rsidRPr="006B4FD4">
        <w:rPr>
          <w:rFonts w:asciiTheme="majorBidi" w:hAnsiTheme="majorBidi" w:cstheme="majorBidi"/>
          <w:sz w:val="24"/>
          <w:szCs w:val="24"/>
          <w:lang w:val="fr-FR" w:bidi="ar-DZ"/>
        </w:rPr>
        <w:t>.</w:t>
      </w:r>
    </w:p>
    <w:p w:rsidR="00D3331B" w:rsidRDefault="004755A1" w:rsidP="00D3331B">
      <w:pPr>
        <w:bidi w:val="0"/>
        <w:spacing w:after="120" w:line="312" w:lineRule="auto"/>
        <w:ind w:firstLine="709"/>
        <w:jc w:val="both"/>
        <w:rPr>
          <w:rFonts w:asciiTheme="majorBidi" w:hAnsiTheme="majorBidi" w:cstheme="majorBidi"/>
          <w:sz w:val="24"/>
          <w:szCs w:val="24"/>
          <w:lang w:val="fr-FR" w:bidi="ar-DZ"/>
        </w:rPr>
      </w:pPr>
      <w:r>
        <w:rPr>
          <w:rFonts w:asciiTheme="majorBidi" w:hAnsiTheme="majorBidi" w:cstheme="majorBidi"/>
          <w:sz w:val="24"/>
          <w:szCs w:val="24"/>
          <w:lang w:val="fr-FR" w:bidi="ar-DZ"/>
        </w:rPr>
        <w:t>Dans une prise de parole,</w:t>
      </w:r>
      <w:r w:rsidRPr="002A0EE5">
        <w:rPr>
          <w:rFonts w:asciiTheme="majorBidi" w:hAnsiTheme="majorBidi" w:cstheme="majorBidi"/>
          <w:sz w:val="24"/>
          <w:szCs w:val="24"/>
          <w:lang w:val="fr-FR" w:bidi="ar-DZ"/>
        </w:rPr>
        <w:t xml:space="preserve"> </w:t>
      </w:r>
      <w:r w:rsidR="00245133" w:rsidRPr="002A0EE5">
        <w:rPr>
          <w:rFonts w:asciiTheme="majorBidi" w:hAnsiTheme="majorBidi" w:cstheme="majorBidi"/>
          <w:sz w:val="24"/>
          <w:szCs w:val="24"/>
          <w:lang w:val="fr-FR" w:bidi="ar-DZ"/>
        </w:rPr>
        <w:t xml:space="preserve">les modèles </w:t>
      </w:r>
      <w:r w:rsidRPr="002A0EE5">
        <w:rPr>
          <w:rFonts w:asciiTheme="majorBidi" w:hAnsiTheme="majorBidi" w:cstheme="majorBidi"/>
          <w:sz w:val="24"/>
          <w:szCs w:val="24"/>
          <w:lang w:val="fr-FR" w:bidi="ar-DZ"/>
        </w:rPr>
        <w:t>déjà intégrés</w:t>
      </w:r>
      <w:r w:rsidR="00245133" w:rsidRPr="002A0EE5">
        <w:rPr>
          <w:rFonts w:asciiTheme="majorBidi" w:hAnsiTheme="majorBidi" w:cstheme="majorBidi"/>
          <w:sz w:val="24"/>
          <w:szCs w:val="24"/>
          <w:lang w:val="fr-FR" w:bidi="ar-DZ"/>
        </w:rPr>
        <w:t xml:space="preserve"> sont à ré</w:t>
      </w:r>
      <w:r w:rsidRPr="002A0EE5">
        <w:rPr>
          <w:rFonts w:asciiTheme="majorBidi" w:hAnsiTheme="majorBidi" w:cstheme="majorBidi"/>
          <w:sz w:val="24"/>
          <w:szCs w:val="24"/>
          <w:lang w:val="fr-FR" w:bidi="ar-DZ"/>
        </w:rPr>
        <w:t>utilise</w:t>
      </w:r>
      <w:r w:rsidR="00245133" w:rsidRPr="002A0EE5">
        <w:rPr>
          <w:rFonts w:asciiTheme="majorBidi" w:hAnsiTheme="majorBidi" w:cstheme="majorBidi"/>
          <w:sz w:val="24"/>
          <w:szCs w:val="24"/>
          <w:lang w:val="fr-FR" w:bidi="ar-DZ"/>
        </w:rPr>
        <w:t>r</w:t>
      </w:r>
      <w:r w:rsidRPr="002A0EE5">
        <w:rPr>
          <w:rFonts w:asciiTheme="majorBidi" w:hAnsiTheme="majorBidi" w:cstheme="majorBidi"/>
          <w:sz w:val="24"/>
          <w:szCs w:val="24"/>
          <w:lang w:val="fr-FR" w:bidi="ar-DZ"/>
        </w:rPr>
        <w:t>. Puisqu'</w:t>
      </w:r>
      <w:r w:rsidR="0015343B" w:rsidRPr="002A0EE5">
        <w:rPr>
          <w:rFonts w:asciiTheme="majorBidi" w:hAnsiTheme="majorBidi" w:cstheme="majorBidi"/>
          <w:sz w:val="24"/>
          <w:szCs w:val="24"/>
          <w:lang w:val="fr-FR" w:bidi="ar-DZ"/>
        </w:rPr>
        <w:t>il est impossible de préparer l'apprenant à toutes les</w:t>
      </w:r>
      <w:r w:rsidR="00BA737D" w:rsidRPr="002A0EE5">
        <w:rPr>
          <w:rFonts w:asciiTheme="majorBidi" w:hAnsiTheme="majorBidi" w:cstheme="majorBidi"/>
          <w:sz w:val="24"/>
          <w:szCs w:val="24"/>
          <w:lang w:val="fr-FR" w:bidi="ar-DZ"/>
        </w:rPr>
        <w:t xml:space="preserve"> situation</w:t>
      </w:r>
      <w:r w:rsidR="0015343B" w:rsidRPr="002A0EE5">
        <w:rPr>
          <w:rFonts w:asciiTheme="majorBidi" w:hAnsiTheme="majorBidi" w:cstheme="majorBidi"/>
          <w:sz w:val="24"/>
          <w:szCs w:val="24"/>
          <w:lang w:val="fr-FR" w:bidi="ar-DZ"/>
        </w:rPr>
        <w:t>s de communication</w:t>
      </w:r>
      <w:r w:rsidRPr="002A0EE5">
        <w:rPr>
          <w:rFonts w:asciiTheme="majorBidi" w:hAnsiTheme="majorBidi" w:cstheme="majorBidi"/>
          <w:sz w:val="24"/>
          <w:szCs w:val="24"/>
          <w:lang w:val="fr-FR" w:bidi="ar-DZ"/>
        </w:rPr>
        <w:t xml:space="preserve"> susceptibles d'être </w:t>
      </w:r>
      <w:r w:rsidR="002A0EE5" w:rsidRPr="002A0EE5">
        <w:rPr>
          <w:rFonts w:asciiTheme="majorBidi" w:hAnsiTheme="majorBidi" w:cstheme="majorBidi"/>
          <w:sz w:val="24"/>
          <w:szCs w:val="24"/>
          <w:lang w:val="fr-FR" w:bidi="ar-DZ"/>
        </w:rPr>
        <w:t xml:space="preserve">vécues </w:t>
      </w:r>
      <w:r w:rsidRPr="002A0EE5">
        <w:rPr>
          <w:rFonts w:asciiTheme="majorBidi" w:hAnsiTheme="majorBidi" w:cstheme="majorBidi"/>
          <w:sz w:val="24"/>
          <w:szCs w:val="24"/>
          <w:lang w:val="fr-FR" w:bidi="ar-DZ"/>
        </w:rPr>
        <w:t>et</w:t>
      </w:r>
      <w:r w:rsidR="002A0EE5" w:rsidRPr="002A0EE5">
        <w:rPr>
          <w:rFonts w:asciiTheme="majorBidi" w:hAnsiTheme="majorBidi" w:cstheme="majorBidi"/>
          <w:sz w:val="24"/>
          <w:szCs w:val="24"/>
          <w:lang w:val="fr-FR" w:bidi="ar-DZ"/>
        </w:rPr>
        <w:t xml:space="preserve"> de</w:t>
      </w:r>
      <w:r w:rsidR="00E66EC1">
        <w:rPr>
          <w:rFonts w:asciiTheme="majorBidi" w:hAnsiTheme="majorBidi" w:cstheme="majorBidi"/>
          <w:sz w:val="24"/>
          <w:szCs w:val="24"/>
          <w:lang w:val="fr-FR" w:bidi="ar-DZ"/>
        </w:rPr>
        <w:t xml:space="preserve"> lui présenter l'ensemble d</w:t>
      </w:r>
      <w:r w:rsidRPr="002A0EE5">
        <w:rPr>
          <w:rFonts w:asciiTheme="majorBidi" w:hAnsiTheme="majorBidi" w:cstheme="majorBidi"/>
          <w:sz w:val="24"/>
          <w:szCs w:val="24"/>
          <w:lang w:val="fr-FR" w:bidi="ar-DZ"/>
        </w:rPr>
        <w:t>es modèles adéquats</w:t>
      </w:r>
      <w:r w:rsidR="002A0EE5" w:rsidRPr="002A0EE5">
        <w:rPr>
          <w:rFonts w:asciiTheme="majorBidi" w:hAnsiTheme="majorBidi" w:cstheme="majorBidi"/>
          <w:sz w:val="24"/>
          <w:szCs w:val="24"/>
          <w:lang w:val="fr-FR" w:bidi="ar-DZ"/>
        </w:rPr>
        <w:t xml:space="preserve"> pour</w:t>
      </w:r>
      <w:r w:rsidR="001B713F">
        <w:rPr>
          <w:rFonts w:asciiTheme="majorBidi" w:hAnsiTheme="majorBidi" w:cstheme="majorBidi"/>
          <w:sz w:val="24"/>
          <w:szCs w:val="24"/>
          <w:lang w:val="fr-FR" w:bidi="ar-DZ"/>
        </w:rPr>
        <w:t xml:space="preserve"> toutes les </w:t>
      </w:r>
      <w:r w:rsidRPr="002A0EE5">
        <w:rPr>
          <w:rFonts w:asciiTheme="majorBidi" w:hAnsiTheme="majorBidi" w:cstheme="majorBidi"/>
          <w:sz w:val="24"/>
          <w:szCs w:val="24"/>
          <w:lang w:val="fr-FR" w:bidi="ar-DZ"/>
        </w:rPr>
        <w:t xml:space="preserve"> </w:t>
      </w:r>
      <w:r w:rsidR="002A0EE5" w:rsidRPr="002A0EE5">
        <w:rPr>
          <w:rFonts w:asciiTheme="majorBidi" w:hAnsiTheme="majorBidi" w:cstheme="majorBidi"/>
          <w:sz w:val="24"/>
          <w:szCs w:val="24"/>
          <w:lang w:val="fr-FR" w:bidi="ar-DZ"/>
        </w:rPr>
        <w:t>innombrables</w:t>
      </w:r>
      <w:r w:rsidR="001B713F">
        <w:rPr>
          <w:rFonts w:asciiTheme="majorBidi" w:hAnsiTheme="majorBidi" w:cstheme="majorBidi"/>
          <w:sz w:val="24"/>
          <w:szCs w:val="24"/>
          <w:lang w:val="fr-FR" w:bidi="ar-DZ"/>
        </w:rPr>
        <w:t xml:space="preserve"> interactions </w:t>
      </w:r>
      <w:r w:rsidRPr="002A0EE5">
        <w:rPr>
          <w:rFonts w:asciiTheme="majorBidi" w:hAnsiTheme="majorBidi" w:cstheme="majorBidi"/>
          <w:sz w:val="24"/>
          <w:szCs w:val="24"/>
          <w:lang w:val="fr-FR" w:bidi="ar-DZ"/>
        </w:rPr>
        <w:t>à l'oral</w:t>
      </w:r>
      <w:r w:rsidR="0015343B" w:rsidRPr="002A0EE5">
        <w:rPr>
          <w:rFonts w:asciiTheme="majorBidi" w:hAnsiTheme="majorBidi" w:cstheme="majorBidi"/>
          <w:sz w:val="24"/>
          <w:szCs w:val="24"/>
          <w:lang w:val="fr-FR" w:bidi="ar-DZ"/>
        </w:rPr>
        <w:t>.</w:t>
      </w:r>
      <w:r w:rsidRPr="002A0EE5">
        <w:rPr>
          <w:rFonts w:asciiTheme="majorBidi" w:hAnsiTheme="majorBidi" w:cstheme="majorBidi"/>
          <w:sz w:val="24"/>
          <w:szCs w:val="24"/>
          <w:lang w:val="fr-FR" w:bidi="ar-DZ"/>
        </w:rPr>
        <w:t xml:space="preserve"> Il est indispensable de faire appel </w:t>
      </w:r>
      <w:r w:rsidR="00DA6DF7" w:rsidRPr="002A0EE5">
        <w:rPr>
          <w:rFonts w:asciiTheme="majorBidi" w:hAnsiTheme="majorBidi" w:cstheme="majorBidi"/>
          <w:sz w:val="24"/>
          <w:szCs w:val="24"/>
          <w:lang w:val="fr-FR" w:bidi="ar-DZ"/>
        </w:rPr>
        <w:t xml:space="preserve">au </w:t>
      </w:r>
      <w:r w:rsidR="00BA737D" w:rsidRPr="002A0EE5">
        <w:rPr>
          <w:rFonts w:asciiTheme="majorBidi" w:hAnsiTheme="majorBidi" w:cstheme="majorBidi"/>
          <w:sz w:val="24"/>
          <w:szCs w:val="24"/>
          <w:lang w:val="fr-FR" w:bidi="ar-DZ"/>
        </w:rPr>
        <w:t>réinvestissement efficace</w:t>
      </w:r>
      <w:r w:rsidR="001B713F">
        <w:rPr>
          <w:rFonts w:asciiTheme="majorBidi" w:hAnsiTheme="majorBidi" w:cstheme="majorBidi"/>
          <w:sz w:val="24"/>
          <w:szCs w:val="24"/>
          <w:lang w:val="fr-FR" w:bidi="ar-DZ"/>
        </w:rPr>
        <w:t xml:space="preserve"> de ces modèles</w:t>
      </w:r>
      <w:r w:rsidRPr="002A0EE5">
        <w:rPr>
          <w:rFonts w:asciiTheme="majorBidi" w:hAnsiTheme="majorBidi" w:cstheme="majorBidi"/>
          <w:sz w:val="24"/>
          <w:szCs w:val="24"/>
          <w:lang w:val="fr-FR" w:bidi="ar-DZ"/>
        </w:rPr>
        <w:t>. Cela</w:t>
      </w:r>
      <w:r w:rsidR="00BA737D" w:rsidRPr="002A0EE5">
        <w:rPr>
          <w:rFonts w:asciiTheme="majorBidi" w:hAnsiTheme="majorBidi" w:cstheme="majorBidi"/>
          <w:sz w:val="24"/>
          <w:szCs w:val="24"/>
          <w:lang w:val="fr-FR" w:bidi="ar-DZ"/>
        </w:rPr>
        <w:t xml:space="preserve"> exige l'appropri</w:t>
      </w:r>
      <w:r w:rsidR="00711DBE" w:rsidRPr="002A0EE5">
        <w:rPr>
          <w:rFonts w:asciiTheme="majorBidi" w:hAnsiTheme="majorBidi" w:cstheme="majorBidi"/>
          <w:sz w:val="24"/>
          <w:szCs w:val="24"/>
          <w:lang w:val="fr-FR" w:bidi="ar-DZ"/>
        </w:rPr>
        <w:t>ation de certains</w:t>
      </w:r>
      <w:r w:rsidR="007F0922">
        <w:rPr>
          <w:rFonts w:asciiTheme="majorBidi" w:hAnsiTheme="majorBidi" w:cstheme="majorBidi"/>
          <w:sz w:val="24"/>
          <w:szCs w:val="24"/>
          <w:lang w:val="fr-FR" w:bidi="ar-DZ"/>
        </w:rPr>
        <w:t xml:space="preserve"> ap</w:t>
      </w:r>
      <w:r w:rsidR="001B713F">
        <w:rPr>
          <w:rFonts w:asciiTheme="majorBidi" w:hAnsiTheme="majorBidi" w:cstheme="majorBidi"/>
          <w:sz w:val="24"/>
          <w:szCs w:val="24"/>
          <w:lang w:val="fr-FR" w:bidi="ar-DZ"/>
        </w:rPr>
        <w:t>titudes et</w:t>
      </w:r>
      <w:r w:rsidR="00711DBE" w:rsidRPr="002A0EE5">
        <w:rPr>
          <w:rFonts w:asciiTheme="majorBidi" w:hAnsiTheme="majorBidi" w:cstheme="majorBidi"/>
          <w:sz w:val="24"/>
          <w:szCs w:val="24"/>
          <w:lang w:val="fr-FR" w:bidi="ar-DZ"/>
        </w:rPr>
        <w:t xml:space="preserve"> stratégies</w:t>
      </w:r>
      <w:r w:rsidR="007F0922">
        <w:rPr>
          <w:rFonts w:asciiTheme="majorBidi" w:hAnsiTheme="majorBidi" w:cstheme="majorBidi"/>
          <w:sz w:val="24"/>
          <w:szCs w:val="24"/>
          <w:lang w:val="fr-FR" w:bidi="ar-DZ"/>
        </w:rPr>
        <w:t xml:space="preserve"> </w:t>
      </w:r>
      <w:r w:rsidR="00B9128D" w:rsidRPr="002A0EE5">
        <w:rPr>
          <w:rFonts w:asciiTheme="majorBidi" w:hAnsiTheme="majorBidi" w:cstheme="majorBidi"/>
          <w:sz w:val="24"/>
          <w:szCs w:val="24"/>
          <w:lang w:val="fr-FR" w:bidi="ar-DZ"/>
        </w:rPr>
        <w:t>envers la langue visée</w:t>
      </w:r>
      <w:r w:rsidR="00711DBE" w:rsidRPr="002A0EE5">
        <w:rPr>
          <w:rFonts w:asciiTheme="majorBidi" w:hAnsiTheme="majorBidi" w:cstheme="majorBidi"/>
          <w:sz w:val="24"/>
          <w:szCs w:val="24"/>
          <w:lang w:val="fr-FR" w:bidi="ar-DZ"/>
        </w:rPr>
        <w:t>, o</w:t>
      </w:r>
      <w:r w:rsidR="00711DBE" w:rsidRPr="006B4FD4">
        <w:rPr>
          <w:rFonts w:asciiTheme="majorBidi" w:hAnsiTheme="majorBidi" w:cstheme="majorBidi"/>
          <w:sz w:val="24"/>
          <w:szCs w:val="24"/>
          <w:lang w:val="fr-FR" w:bidi="ar-DZ"/>
        </w:rPr>
        <w:t>n est amené</w:t>
      </w:r>
      <w:r w:rsidR="00DA6DF7" w:rsidRPr="006B4FD4">
        <w:rPr>
          <w:rFonts w:asciiTheme="majorBidi" w:hAnsiTheme="majorBidi" w:cstheme="majorBidi"/>
          <w:sz w:val="24"/>
          <w:szCs w:val="24"/>
          <w:lang w:val="fr-FR" w:bidi="ar-DZ"/>
        </w:rPr>
        <w:t xml:space="preserve"> </w:t>
      </w:r>
      <w:r w:rsidR="00711DBE" w:rsidRPr="006B4FD4">
        <w:rPr>
          <w:rFonts w:asciiTheme="majorBidi" w:hAnsiTheme="majorBidi" w:cstheme="majorBidi"/>
          <w:sz w:val="24"/>
          <w:szCs w:val="24"/>
          <w:lang w:val="fr-FR" w:bidi="ar-DZ"/>
        </w:rPr>
        <w:t xml:space="preserve"> à</w:t>
      </w:r>
      <w:r w:rsidR="00BA737D" w:rsidRPr="006B4FD4">
        <w:rPr>
          <w:rFonts w:asciiTheme="majorBidi" w:hAnsiTheme="majorBidi" w:cstheme="majorBidi"/>
          <w:sz w:val="24"/>
          <w:szCs w:val="24"/>
          <w:lang w:val="fr-FR" w:bidi="ar-DZ"/>
        </w:rPr>
        <w:t xml:space="preserve"> enseigner un contenu affectif</w:t>
      </w:r>
      <w:r w:rsidR="00B9128D" w:rsidRPr="006B4FD4">
        <w:rPr>
          <w:rFonts w:asciiTheme="majorBidi" w:hAnsiTheme="majorBidi" w:cstheme="majorBidi"/>
          <w:sz w:val="24"/>
          <w:szCs w:val="24"/>
          <w:lang w:val="fr-FR" w:bidi="ar-DZ"/>
        </w:rPr>
        <w:t xml:space="preserve"> et stratégique</w:t>
      </w:r>
      <w:r w:rsidR="00BA737D" w:rsidRPr="006B4FD4">
        <w:rPr>
          <w:rFonts w:asciiTheme="majorBidi" w:hAnsiTheme="majorBidi" w:cstheme="majorBidi"/>
          <w:sz w:val="24"/>
          <w:szCs w:val="24"/>
          <w:lang w:val="fr-FR" w:bidi="ar-DZ"/>
        </w:rPr>
        <w:t xml:space="preserve"> accompagnant </w:t>
      </w:r>
      <w:r w:rsidR="00CE6609">
        <w:rPr>
          <w:rFonts w:asciiTheme="majorBidi" w:hAnsiTheme="majorBidi" w:cstheme="majorBidi"/>
          <w:sz w:val="24"/>
          <w:szCs w:val="24"/>
          <w:lang w:val="fr-FR" w:bidi="ar-DZ"/>
        </w:rPr>
        <w:t>le contenu</w:t>
      </w:r>
      <w:r w:rsidR="00BA737D" w:rsidRPr="006B4FD4">
        <w:rPr>
          <w:rFonts w:asciiTheme="majorBidi" w:hAnsiTheme="majorBidi" w:cstheme="majorBidi"/>
          <w:sz w:val="24"/>
          <w:szCs w:val="24"/>
          <w:lang w:val="fr-FR" w:bidi="ar-DZ"/>
        </w:rPr>
        <w:t xml:space="preserve"> </w:t>
      </w:r>
      <w:r w:rsidR="00B9128D" w:rsidRPr="006B4FD4">
        <w:rPr>
          <w:rFonts w:asciiTheme="majorBidi" w:hAnsiTheme="majorBidi" w:cstheme="majorBidi"/>
          <w:sz w:val="24"/>
          <w:szCs w:val="24"/>
          <w:lang w:val="fr-FR" w:bidi="ar-DZ"/>
        </w:rPr>
        <w:t>structurel indispensable pour réa</w:t>
      </w:r>
      <w:r w:rsidR="00E66EC1">
        <w:rPr>
          <w:rFonts w:asciiTheme="majorBidi" w:hAnsiTheme="majorBidi" w:cstheme="majorBidi"/>
          <w:sz w:val="24"/>
          <w:szCs w:val="24"/>
          <w:lang w:val="fr-FR" w:bidi="ar-DZ"/>
        </w:rPr>
        <w:t>liser une souplesse et une aisance</w:t>
      </w:r>
      <w:r w:rsidR="00B9128D" w:rsidRPr="006B4FD4">
        <w:rPr>
          <w:rFonts w:asciiTheme="majorBidi" w:hAnsiTheme="majorBidi" w:cstheme="majorBidi"/>
          <w:sz w:val="24"/>
          <w:szCs w:val="24"/>
          <w:lang w:val="fr-FR" w:bidi="ar-DZ"/>
        </w:rPr>
        <w:t xml:space="preserve"> au niveau de l'expression orale de l'apprenant qui ne doit pas se satisfaire de l'appropriation de certaines structures </w:t>
      </w:r>
      <w:r w:rsidR="007342C8" w:rsidRPr="006B4FD4">
        <w:rPr>
          <w:rFonts w:asciiTheme="majorBidi" w:hAnsiTheme="majorBidi" w:cstheme="majorBidi"/>
          <w:sz w:val="24"/>
          <w:szCs w:val="24"/>
          <w:lang w:val="fr-FR" w:bidi="ar-DZ"/>
        </w:rPr>
        <w:t xml:space="preserve">linguistiques </w:t>
      </w:r>
      <w:r w:rsidR="008B1AA5">
        <w:rPr>
          <w:rFonts w:asciiTheme="majorBidi" w:hAnsiTheme="majorBidi" w:cstheme="majorBidi"/>
          <w:sz w:val="24"/>
          <w:szCs w:val="24"/>
          <w:lang w:val="fr-FR" w:bidi="ar-DZ"/>
        </w:rPr>
        <w:t>propre à</w:t>
      </w:r>
      <w:r w:rsidR="00B9128D" w:rsidRPr="006B4FD4">
        <w:rPr>
          <w:rFonts w:asciiTheme="majorBidi" w:hAnsiTheme="majorBidi" w:cstheme="majorBidi"/>
          <w:sz w:val="24"/>
          <w:szCs w:val="24"/>
          <w:lang w:val="fr-FR" w:bidi="ar-DZ"/>
        </w:rPr>
        <w:t xml:space="preserve"> la langue</w:t>
      </w:r>
      <w:r w:rsidR="007342C8" w:rsidRPr="006B4FD4">
        <w:rPr>
          <w:rFonts w:asciiTheme="majorBidi" w:hAnsiTheme="majorBidi" w:cstheme="majorBidi"/>
          <w:sz w:val="24"/>
          <w:szCs w:val="24"/>
          <w:lang w:val="fr-FR" w:bidi="ar-DZ"/>
        </w:rPr>
        <w:t xml:space="preserve"> à apprendre</w:t>
      </w:r>
      <w:r w:rsidR="008B1AA5">
        <w:rPr>
          <w:rFonts w:asciiTheme="majorBidi" w:hAnsiTheme="majorBidi" w:cstheme="majorBidi"/>
          <w:sz w:val="24"/>
          <w:szCs w:val="24"/>
          <w:lang w:val="fr-FR" w:bidi="ar-DZ"/>
        </w:rPr>
        <w:t>, s'il vise l'</w:t>
      </w:r>
      <w:r w:rsidR="00693125">
        <w:rPr>
          <w:rFonts w:asciiTheme="majorBidi" w:hAnsiTheme="majorBidi" w:cstheme="majorBidi"/>
          <w:sz w:val="24"/>
          <w:szCs w:val="24"/>
          <w:lang w:val="fr-FR" w:bidi="ar-DZ"/>
        </w:rPr>
        <w:t>acquisition de telle compétence</w:t>
      </w:r>
      <w:r w:rsidR="008B1AA5">
        <w:rPr>
          <w:rFonts w:asciiTheme="majorBidi" w:hAnsiTheme="majorBidi" w:cstheme="majorBidi"/>
          <w:sz w:val="24"/>
          <w:szCs w:val="24"/>
          <w:lang w:val="fr-FR" w:bidi="ar-DZ"/>
        </w:rPr>
        <w:t xml:space="preserve"> et non seulement l'apprentissage</w:t>
      </w:r>
      <w:r w:rsidR="00B411A1" w:rsidRPr="006B4FD4">
        <w:rPr>
          <w:rFonts w:asciiTheme="majorBidi" w:hAnsiTheme="majorBidi" w:cstheme="majorBidi"/>
          <w:sz w:val="24"/>
          <w:szCs w:val="24"/>
          <w:lang w:val="fr-FR" w:bidi="ar-DZ"/>
        </w:rPr>
        <w:t>.</w:t>
      </w:r>
    </w:p>
    <w:p w:rsidR="00D3331B" w:rsidRDefault="00F82C0A" w:rsidP="00D3331B">
      <w:pPr>
        <w:bidi w:val="0"/>
        <w:spacing w:after="120" w:line="312" w:lineRule="auto"/>
        <w:ind w:firstLine="709"/>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 xml:space="preserve">En effet, </w:t>
      </w:r>
      <w:r w:rsidR="00B411A1" w:rsidRPr="006B4FD4">
        <w:rPr>
          <w:rFonts w:asciiTheme="majorBidi" w:hAnsiTheme="majorBidi" w:cstheme="majorBidi"/>
          <w:sz w:val="24"/>
          <w:szCs w:val="24"/>
          <w:lang w:val="fr-FR" w:bidi="ar-DZ"/>
        </w:rPr>
        <w:t>l'enseignement  de cette compétence est censé d'avoir l'objectif ultime de rendre possible les conduites langagières orales</w:t>
      </w:r>
      <w:r w:rsidRPr="006B4FD4">
        <w:rPr>
          <w:rFonts w:asciiTheme="majorBidi" w:hAnsiTheme="majorBidi" w:cstheme="majorBidi"/>
          <w:sz w:val="24"/>
          <w:szCs w:val="24"/>
          <w:lang w:val="fr-FR" w:bidi="ar-DZ"/>
        </w:rPr>
        <w:t>.</w:t>
      </w:r>
      <w:r w:rsidR="00B411A1" w:rsidRPr="006B4FD4">
        <w:rPr>
          <w:rFonts w:asciiTheme="majorBidi" w:hAnsiTheme="majorBidi" w:cstheme="majorBidi"/>
          <w:sz w:val="24"/>
          <w:szCs w:val="24"/>
          <w:lang w:val="fr-FR" w:bidi="ar-DZ"/>
        </w:rPr>
        <w:t xml:space="preserve"> </w:t>
      </w:r>
      <w:r w:rsidRPr="006B4FD4">
        <w:rPr>
          <w:rFonts w:asciiTheme="majorBidi" w:hAnsiTheme="majorBidi" w:cstheme="majorBidi"/>
          <w:sz w:val="24"/>
          <w:szCs w:val="24"/>
          <w:lang w:val="fr-FR" w:bidi="ar-DZ"/>
        </w:rPr>
        <w:t xml:space="preserve">L'enseignant de l'oral du FLE est </w:t>
      </w:r>
      <w:r w:rsidR="0054300E" w:rsidRPr="006B4FD4">
        <w:rPr>
          <w:rFonts w:asciiTheme="majorBidi" w:hAnsiTheme="majorBidi" w:cstheme="majorBidi"/>
          <w:sz w:val="24"/>
          <w:szCs w:val="24"/>
          <w:lang w:val="fr-FR" w:bidi="ar-DZ"/>
        </w:rPr>
        <w:t>exhorté</w:t>
      </w:r>
      <w:r w:rsidRPr="006B4FD4">
        <w:rPr>
          <w:rFonts w:asciiTheme="majorBidi" w:hAnsiTheme="majorBidi" w:cstheme="majorBidi"/>
          <w:sz w:val="24"/>
          <w:szCs w:val="24"/>
          <w:lang w:val="fr-FR" w:bidi="ar-DZ"/>
        </w:rPr>
        <w:t xml:space="preserve"> de dépasser l'acte d'</w:t>
      </w:r>
      <w:r w:rsidR="00595FFB" w:rsidRPr="006B4FD4">
        <w:rPr>
          <w:rFonts w:asciiTheme="majorBidi" w:hAnsiTheme="majorBidi" w:cstheme="majorBidi"/>
          <w:sz w:val="24"/>
          <w:szCs w:val="24"/>
          <w:lang w:val="fr-FR" w:bidi="ar-DZ"/>
        </w:rPr>
        <w:t>"E</w:t>
      </w:r>
      <w:r w:rsidRPr="006B4FD4">
        <w:rPr>
          <w:rFonts w:asciiTheme="majorBidi" w:hAnsiTheme="majorBidi" w:cstheme="majorBidi"/>
          <w:sz w:val="24"/>
          <w:szCs w:val="24"/>
          <w:lang w:val="fr-FR" w:bidi="ar-DZ"/>
        </w:rPr>
        <w:t>nseigner</w:t>
      </w:r>
      <w:r w:rsidR="00595FFB" w:rsidRPr="006B4FD4">
        <w:rPr>
          <w:rFonts w:asciiTheme="majorBidi" w:hAnsiTheme="majorBidi" w:cstheme="majorBidi"/>
          <w:sz w:val="24"/>
          <w:szCs w:val="24"/>
          <w:lang w:val="fr-FR" w:bidi="ar-DZ"/>
        </w:rPr>
        <w:t>"</w:t>
      </w:r>
      <w:r w:rsidRPr="006B4FD4">
        <w:rPr>
          <w:rFonts w:asciiTheme="majorBidi" w:hAnsiTheme="majorBidi" w:cstheme="majorBidi"/>
          <w:sz w:val="24"/>
          <w:szCs w:val="24"/>
          <w:lang w:val="fr-FR" w:bidi="ar-DZ"/>
        </w:rPr>
        <w:t xml:space="preserve"> vers celui de </w:t>
      </w:r>
      <w:r w:rsidR="00595FFB" w:rsidRPr="006B4FD4">
        <w:rPr>
          <w:rFonts w:asciiTheme="majorBidi" w:hAnsiTheme="majorBidi" w:cstheme="majorBidi"/>
          <w:sz w:val="24"/>
          <w:szCs w:val="24"/>
          <w:lang w:val="fr-FR" w:bidi="ar-DZ"/>
        </w:rPr>
        <w:t>"Faire acquérir"</w:t>
      </w:r>
      <w:r w:rsidR="00B411A1" w:rsidRPr="006B4FD4">
        <w:rPr>
          <w:rFonts w:asciiTheme="majorBidi" w:hAnsiTheme="majorBidi" w:cstheme="majorBidi"/>
          <w:sz w:val="24"/>
          <w:szCs w:val="24"/>
          <w:lang w:val="fr-FR" w:bidi="ar-DZ"/>
        </w:rPr>
        <w:t xml:space="preserve"> </w:t>
      </w:r>
      <w:r w:rsidR="00595FFB" w:rsidRPr="006B4FD4">
        <w:rPr>
          <w:rFonts w:asciiTheme="majorBidi" w:hAnsiTheme="majorBidi" w:cstheme="majorBidi"/>
          <w:sz w:val="24"/>
          <w:szCs w:val="24"/>
          <w:lang w:val="fr-FR" w:bidi="ar-DZ"/>
        </w:rPr>
        <w:t xml:space="preserve">les représentations et les structures de la réalité  </w:t>
      </w:r>
      <w:r w:rsidR="002064D0" w:rsidRPr="006B4FD4">
        <w:rPr>
          <w:rFonts w:asciiTheme="majorBidi" w:hAnsiTheme="majorBidi" w:cstheme="majorBidi"/>
          <w:sz w:val="24"/>
          <w:szCs w:val="24"/>
          <w:lang w:val="fr-FR" w:bidi="ar-DZ"/>
        </w:rPr>
        <w:t>sociale de la langue enseignée et la culture qu'elle véhicule. Pour consolider la compétence de s'exprimer à l'oral en FLE</w:t>
      </w:r>
      <w:r w:rsidR="000E3A10" w:rsidRPr="006B4FD4">
        <w:rPr>
          <w:rFonts w:asciiTheme="majorBidi" w:hAnsiTheme="majorBidi" w:cstheme="majorBidi"/>
          <w:sz w:val="24"/>
          <w:szCs w:val="24"/>
          <w:lang w:val="fr-FR" w:bidi="ar-DZ"/>
        </w:rPr>
        <w:t xml:space="preserve">, l'aptitude de choisir </w:t>
      </w:r>
      <w:r w:rsidR="0054300E" w:rsidRPr="006B4FD4">
        <w:rPr>
          <w:rFonts w:asciiTheme="majorBidi" w:hAnsiTheme="majorBidi" w:cstheme="majorBidi"/>
          <w:sz w:val="24"/>
          <w:szCs w:val="24"/>
          <w:lang w:val="fr-FR" w:bidi="ar-DZ"/>
        </w:rPr>
        <w:t xml:space="preserve"> la structure de langue qui convient la situation de communication et les fonctions de langage visées repose non seulement sur des conventions linguistiques mais encore plus</w:t>
      </w:r>
      <w:r w:rsidR="004E5314" w:rsidRPr="006B4FD4">
        <w:rPr>
          <w:rFonts w:asciiTheme="majorBidi" w:hAnsiTheme="majorBidi" w:cstheme="majorBidi"/>
          <w:sz w:val="24"/>
          <w:szCs w:val="24"/>
          <w:lang w:val="fr-FR" w:bidi="ar-DZ"/>
        </w:rPr>
        <w:t xml:space="preserve"> celles</w:t>
      </w:r>
      <w:r w:rsidR="0054300E" w:rsidRPr="006B4FD4">
        <w:rPr>
          <w:rFonts w:asciiTheme="majorBidi" w:hAnsiTheme="majorBidi" w:cstheme="majorBidi"/>
          <w:sz w:val="24"/>
          <w:szCs w:val="24"/>
          <w:lang w:val="fr-FR" w:bidi="ar-DZ"/>
        </w:rPr>
        <w:t xml:space="preserve"> sociales qui constituent</w:t>
      </w:r>
      <w:r w:rsidR="00EE62BD" w:rsidRPr="006B4FD4">
        <w:rPr>
          <w:rFonts w:asciiTheme="majorBidi" w:hAnsiTheme="majorBidi" w:cstheme="majorBidi"/>
          <w:sz w:val="24"/>
          <w:szCs w:val="24"/>
          <w:lang w:val="fr-FR" w:bidi="ar-DZ"/>
        </w:rPr>
        <w:t>,</w:t>
      </w:r>
      <w:r w:rsidR="0054300E" w:rsidRPr="006B4FD4">
        <w:rPr>
          <w:rFonts w:asciiTheme="majorBidi" w:hAnsiTheme="majorBidi" w:cstheme="majorBidi"/>
          <w:sz w:val="24"/>
          <w:szCs w:val="24"/>
          <w:lang w:val="fr-FR" w:bidi="ar-DZ"/>
        </w:rPr>
        <w:t xml:space="preserve"> dans une alliance harmonieuse</w:t>
      </w:r>
      <w:r w:rsidR="00C15D0C" w:rsidRPr="006B4FD4">
        <w:rPr>
          <w:rFonts w:asciiTheme="majorBidi" w:hAnsiTheme="majorBidi" w:cstheme="majorBidi"/>
          <w:b/>
          <w:bCs/>
          <w:sz w:val="24"/>
          <w:szCs w:val="24"/>
          <w:lang w:val="fr-FR" w:bidi="ar-DZ"/>
        </w:rPr>
        <w:t>"</w:t>
      </w:r>
      <w:r w:rsidR="00EC7BDF" w:rsidRPr="006B4FD4">
        <w:rPr>
          <w:rFonts w:asciiTheme="majorBidi" w:hAnsiTheme="majorBidi" w:cstheme="majorBidi"/>
          <w:b/>
          <w:bCs/>
          <w:sz w:val="24"/>
          <w:szCs w:val="24"/>
          <w:lang w:val="fr-FR" w:bidi="ar-DZ"/>
        </w:rPr>
        <w:t xml:space="preserve"> la compétence de communication</w:t>
      </w:r>
      <w:r w:rsidR="00C15D0C" w:rsidRPr="006B4FD4">
        <w:rPr>
          <w:rFonts w:asciiTheme="majorBidi" w:hAnsiTheme="majorBidi" w:cstheme="majorBidi"/>
          <w:b/>
          <w:bCs/>
          <w:sz w:val="24"/>
          <w:szCs w:val="24"/>
          <w:lang w:val="fr-FR" w:bidi="ar-DZ"/>
        </w:rPr>
        <w:t>"</w:t>
      </w:r>
      <w:r w:rsidR="00EC7BDF" w:rsidRPr="006B4FD4">
        <w:rPr>
          <w:rFonts w:asciiTheme="majorBidi" w:hAnsiTheme="majorBidi" w:cstheme="majorBidi"/>
          <w:sz w:val="24"/>
          <w:szCs w:val="24"/>
          <w:lang w:val="fr-FR" w:bidi="ar-DZ"/>
        </w:rPr>
        <w:t xml:space="preserve"> capable de réaliser l'intégration sociale adéquate dans la communauté</w:t>
      </w:r>
      <w:r w:rsidR="00C15D0C" w:rsidRPr="006B4FD4">
        <w:rPr>
          <w:rFonts w:asciiTheme="majorBidi" w:hAnsiTheme="majorBidi" w:cstheme="majorBidi"/>
          <w:sz w:val="24"/>
          <w:szCs w:val="24"/>
          <w:lang w:val="fr-FR" w:bidi="ar-DZ"/>
        </w:rPr>
        <w:t xml:space="preserve"> discursive</w:t>
      </w:r>
      <w:r w:rsidR="00EC7BDF" w:rsidRPr="006B4FD4">
        <w:rPr>
          <w:rFonts w:asciiTheme="majorBidi" w:hAnsiTheme="majorBidi" w:cstheme="majorBidi"/>
          <w:sz w:val="24"/>
          <w:szCs w:val="24"/>
          <w:lang w:val="fr-FR" w:bidi="ar-DZ"/>
        </w:rPr>
        <w:t xml:space="preserve"> de la langue enseignée. </w:t>
      </w:r>
      <w:r w:rsidR="005555E5">
        <w:rPr>
          <w:rFonts w:asciiTheme="majorBidi" w:hAnsiTheme="majorBidi" w:cstheme="majorBidi"/>
          <w:sz w:val="24"/>
          <w:szCs w:val="24"/>
          <w:lang w:val="fr-FR" w:bidi="ar-DZ"/>
        </w:rPr>
        <w:t>S</w:t>
      </w:r>
      <w:r w:rsidR="00EC7BDF" w:rsidRPr="006B4FD4">
        <w:rPr>
          <w:rFonts w:asciiTheme="majorBidi" w:hAnsiTheme="majorBidi" w:cstheme="majorBidi"/>
          <w:sz w:val="24"/>
          <w:szCs w:val="24"/>
          <w:lang w:val="fr-FR" w:bidi="ar-DZ"/>
        </w:rPr>
        <w:t>elon Coste</w:t>
      </w:r>
      <w:r w:rsidR="00E66EC1">
        <w:rPr>
          <w:rFonts w:asciiTheme="majorBidi" w:hAnsiTheme="majorBidi" w:cstheme="majorBidi"/>
          <w:sz w:val="24"/>
          <w:szCs w:val="24"/>
          <w:lang w:val="fr-FR" w:bidi="ar-DZ"/>
        </w:rPr>
        <w:t>:</w:t>
      </w:r>
      <w:r w:rsidR="0040628C" w:rsidRPr="006B4FD4">
        <w:rPr>
          <w:rFonts w:asciiTheme="majorBidi" w:hAnsiTheme="majorBidi" w:cstheme="majorBidi"/>
          <w:sz w:val="24"/>
          <w:szCs w:val="24"/>
          <w:lang w:val="fr-FR" w:bidi="ar-DZ"/>
        </w:rPr>
        <w:t xml:space="preserve"> </w:t>
      </w:r>
      <w:r w:rsidR="00E66EC1">
        <w:rPr>
          <w:rFonts w:asciiTheme="majorBidi" w:hAnsiTheme="majorBidi" w:cstheme="majorBidi"/>
          <w:sz w:val="24"/>
          <w:szCs w:val="24"/>
          <w:lang w:val="fr-FR" w:bidi="ar-DZ"/>
        </w:rPr>
        <w:t>"C</w:t>
      </w:r>
      <w:r w:rsidR="0040628C" w:rsidRPr="006B4FD4">
        <w:rPr>
          <w:rFonts w:asciiTheme="majorBidi" w:hAnsiTheme="majorBidi" w:cstheme="majorBidi"/>
          <w:sz w:val="24"/>
          <w:szCs w:val="24"/>
          <w:lang w:val="fr-FR" w:bidi="ar-DZ"/>
        </w:rPr>
        <w:t>'est donner à l'apprenant</w:t>
      </w:r>
      <w:r w:rsidR="00E66EC1">
        <w:rPr>
          <w:rFonts w:asciiTheme="majorBidi" w:hAnsiTheme="majorBidi" w:cstheme="majorBidi"/>
          <w:sz w:val="24"/>
          <w:szCs w:val="24"/>
          <w:lang w:val="fr-FR" w:bidi="ar-DZ"/>
        </w:rPr>
        <w:t xml:space="preserve"> </w:t>
      </w:r>
      <w:r w:rsidR="00172F9E" w:rsidRPr="006B4FD4">
        <w:rPr>
          <w:rFonts w:asciiTheme="majorBidi" w:hAnsiTheme="majorBidi" w:cstheme="majorBidi"/>
          <w:sz w:val="24"/>
          <w:szCs w:val="24"/>
          <w:lang w:val="fr-FR" w:bidi="ar-DZ"/>
        </w:rPr>
        <w:t>les moyens de se construire une personnalité de sujet parlant dans la langue qu'il apprend"</w:t>
      </w:r>
      <w:r w:rsidR="00011B8B">
        <w:rPr>
          <w:rStyle w:val="Appelnotedebasdep"/>
          <w:rFonts w:asciiTheme="majorBidi" w:hAnsiTheme="majorBidi" w:cstheme="majorBidi"/>
          <w:sz w:val="24"/>
          <w:szCs w:val="24"/>
          <w:lang w:val="fr-FR" w:bidi="ar-DZ"/>
        </w:rPr>
        <w:footnoteReference w:id="2"/>
      </w:r>
      <w:r w:rsidR="0038153B">
        <w:rPr>
          <w:rFonts w:asciiTheme="majorBidi" w:hAnsiTheme="majorBidi" w:cstheme="majorBidi"/>
          <w:sz w:val="24"/>
          <w:szCs w:val="24"/>
          <w:lang w:val="fr-FR" w:bidi="ar-DZ"/>
        </w:rPr>
        <w:t>.</w:t>
      </w:r>
    </w:p>
    <w:p w:rsidR="00D3331B" w:rsidRDefault="00DE7295" w:rsidP="00D3331B">
      <w:pPr>
        <w:bidi w:val="0"/>
        <w:spacing w:after="120" w:line="312" w:lineRule="auto"/>
        <w:ind w:firstLine="709"/>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lastRenderedPageBreak/>
        <w:t xml:space="preserve">Les recherches récentes insistent sur le fait que le contenu proposé pour l'apprentissage de la langue se formule plutôt en termes de </w:t>
      </w:r>
      <w:r w:rsidR="004D4ED5">
        <w:rPr>
          <w:rFonts w:asciiTheme="majorBidi" w:hAnsiTheme="majorBidi" w:cstheme="majorBidi"/>
          <w:sz w:val="24"/>
          <w:szCs w:val="24"/>
          <w:lang w:val="fr-FR" w:bidi="ar-DZ"/>
        </w:rPr>
        <w:t>compétences</w:t>
      </w:r>
      <w:r w:rsidRPr="006B4FD4">
        <w:rPr>
          <w:rFonts w:asciiTheme="majorBidi" w:hAnsiTheme="majorBidi" w:cstheme="majorBidi"/>
          <w:sz w:val="24"/>
          <w:szCs w:val="24"/>
          <w:lang w:val="fr-FR" w:bidi="ar-DZ"/>
        </w:rPr>
        <w:t xml:space="preserve"> qu'en termes de connaissances, ce qu'on vise ce n'est p</w:t>
      </w:r>
      <w:r w:rsidR="0051799D" w:rsidRPr="006B4FD4">
        <w:rPr>
          <w:rFonts w:asciiTheme="majorBidi" w:hAnsiTheme="majorBidi" w:cstheme="majorBidi"/>
          <w:sz w:val="24"/>
          <w:szCs w:val="24"/>
          <w:lang w:val="fr-FR" w:bidi="ar-DZ"/>
        </w:rPr>
        <w:t>lu</w:t>
      </w:r>
      <w:r w:rsidRPr="006B4FD4">
        <w:rPr>
          <w:rFonts w:asciiTheme="majorBidi" w:hAnsiTheme="majorBidi" w:cstheme="majorBidi"/>
          <w:sz w:val="24"/>
          <w:szCs w:val="24"/>
          <w:lang w:val="fr-FR" w:bidi="ar-DZ"/>
        </w:rPr>
        <w:t xml:space="preserve">s le simple savoir </w:t>
      </w:r>
      <w:r w:rsidR="000E1ADD" w:rsidRPr="006B4FD4">
        <w:rPr>
          <w:rFonts w:asciiTheme="majorBidi" w:hAnsiTheme="majorBidi" w:cstheme="majorBidi"/>
          <w:sz w:val="24"/>
          <w:szCs w:val="24"/>
          <w:lang w:val="fr-FR" w:bidi="ar-DZ"/>
        </w:rPr>
        <w:t xml:space="preserve">à apprendre </w:t>
      </w:r>
      <w:r w:rsidRPr="006B4FD4">
        <w:rPr>
          <w:rFonts w:asciiTheme="majorBidi" w:hAnsiTheme="majorBidi" w:cstheme="majorBidi"/>
          <w:sz w:val="24"/>
          <w:szCs w:val="24"/>
          <w:lang w:val="fr-FR" w:bidi="ar-DZ"/>
        </w:rPr>
        <w:t>mais le savoir-faire et le savoir-être</w:t>
      </w:r>
      <w:r w:rsidR="000E1ADD" w:rsidRPr="006B4FD4">
        <w:rPr>
          <w:rFonts w:asciiTheme="majorBidi" w:hAnsiTheme="majorBidi" w:cstheme="majorBidi"/>
          <w:sz w:val="24"/>
          <w:szCs w:val="24"/>
          <w:lang w:val="fr-FR" w:bidi="ar-DZ"/>
        </w:rPr>
        <w:t xml:space="preserve"> à acquérir</w:t>
      </w:r>
      <w:r w:rsidR="0051799D" w:rsidRPr="006B4FD4">
        <w:rPr>
          <w:rFonts w:asciiTheme="majorBidi" w:hAnsiTheme="majorBidi" w:cstheme="majorBidi"/>
          <w:sz w:val="24"/>
          <w:szCs w:val="24"/>
          <w:lang w:val="fr-FR" w:bidi="ar-DZ"/>
        </w:rPr>
        <w:t>, ainsi on ne demande pas aux apprenants de formuler des règles de grammaire</w:t>
      </w:r>
      <w:r w:rsidR="000E1ADD" w:rsidRPr="006B4FD4">
        <w:rPr>
          <w:rFonts w:asciiTheme="majorBidi" w:hAnsiTheme="majorBidi" w:cstheme="majorBidi"/>
          <w:sz w:val="24"/>
          <w:szCs w:val="24"/>
          <w:lang w:val="fr-FR" w:bidi="ar-DZ"/>
        </w:rPr>
        <w:t xml:space="preserve">; ce qu'on  leur demande désormais, c'est de s'exprimer et de comprendre, </w:t>
      </w:r>
      <w:r w:rsidR="00A24A98" w:rsidRPr="006B4FD4">
        <w:rPr>
          <w:rFonts w:asciiTheme="majorBidi" w:hAnsiTheme="majorBidi" w:cstheme="majorBidi"/>
          <w:sz w:val="24"/>
          <w:szCs w:val="24"/>
          <w:lang w:val="fr-FR" w:bidi="ar-DZ"/>
        </w:rPr>
        <w:t>à l'</w:t>
      </w:r>
      <w:r w:rsidR="000E1ADD" w:rsidRPr="006B4FD4">
        <w:rPr>
          <w:rFonts w:asciiTheme="majorBidi" w:hAnsiTheme="majorBidi" w:cstheme="majorBidi"/>
          <w:sz w:val="24"/>
          <w:szCs w:val="24"/>
          <w:lang w:val="fr-FR" w:bidi="ar-DZ"/>
        </w:rPr>
        <w:t>oral tant qu'à l'écrit.</w:t>
      </w:r>
    </w:p>
    <w:p w:rsidR="00D3331B" w:rsidRDefault="00A24A98" w:rsidP="00D3331B">
      <w:pPr>
        <w:bidi w:val="0"/>
        <w:spacing w:after="120" w:line="312" w:lineRule="auto"/>
        <w:ind w:firstLine="709"/>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 xml:space="preserve">Il est à signaler que, entre le processus conscient de </w:t>
      </w:r>
      <w:r w:rsidR="00351CEC" w:rsidRPr="006B4FD4">
        <w:rPr>
          <w:rFonts w:asciiTheme="majorBidi" w:hAnsiTheme="majorBidi" w:cstheme="majorBidi"/>
          <w:sz w:val="24"/>
          <w:szCs w:val="24"/>
          <w:lang w:val="fr-FR" w:bidi="ar-DZ"/>
        </w:rPr>
        <w:t>l'apprentissage et le</w:t>
      </w:r>
      <w:r w:rsidRPr="006B4FD4">
        <w:rPr>
          <w:rFonts w:asciiTheme="majorBidi" w:hAnsiTheme="majorBidi" w:cstheme="majorBidi"/>
          <w:sz w:val="24"/>
          <w:szCs w:val="24"/>
          <w:lang w:val="fr-FR" w:bidi="ar-DZ"/>
        </w:rPr>
        <w:t xml:space="preserve"> processus subconscient celui de l'acquisition</w:t>
      </w:r>
      <w:r w:rsidR="00351CEC" w:rsidRPr="006B4FD4">
        <w:rPr>
          <w:rFonts w:asciiTheme="majorBidi" w:hAnsiTheme="majorBidi" w:cstheme="majorBidi"/>
          <w:sz w:val="24"/>
          <w:szCs w:val="24"/>
          <w:lang w:val="fr-FR" w:bidi="ar-DZ"/>
        </w:rPr>
        <w:t>, on peut dis</w:t>
      </w:r>
      <w:r w:rsidR="00FC1939" w:rsidRPr="006B4FD4">
        <w:rPr>
          <w:rFonts w:asciiTheme="majorBidi" w:hAnsiTheme="majorBidi" w:cstheme="majorBidi"/>
          <w:sz w:val="24"/>
          <w:szCs w:val="24"/>
          <w:lang w:val="fr-FR" w:bidi="ar-DZ"/>
        </w:rPr>
        <w:t>tinguer deux types de conduite</w:t>
      </w:r>
      <w:r w:rsidR="00EE62BD" w:rsidRPr="006B4FD4">
        <w:rPr>
          <w:rFonts w:asciiTheme="majorBidi" w:hAnsiTheme="majorBidi" w:cstheme="majorBidi"/>
          <w:sz w:val="24"/>
          <w:szCs w:val="24"/>
          <w:lang w:val="fr-FR" w:bidi="ar-DZ"/>
        </w:rPr>
        <w:t xml:space="preserve">: dans le </w:t>
      </w:r>
      <w:r w:rsidR="00E66EC1">
        <w:rPr>
          <w:rFonts w:asciiTheme="majorBidi" w:hAnsiTheme="majorBidi" w:cstheme="majorBidi"/>
          <w:sz w:val="24"/>
          <w:szCs w:val="24"/>
          <w:lang w:val="fr-FR" w:bidi="ar-DZ"/>
        </w:rPr>
        <w:t>premier type</w:t>
      </w:r>
      <w:r w:rsidR="00EE62BD" w:rsidRPr="006B4FD4">
        <w:rPr>
          <w:rFonts w:asciiTheme="majorBidi" w:hAnsiTheme="majorBidi" w:cstheme="majorBidi"/>
          <w:sz w:val="24"/>
          <w:szCs w:val="24"/>
          <w:lang w:val="fr-FR" w:bidi="ar-DZ"/>
        </w:rPr>
        <w:t>, l'apprenant</w:t>
      </w:r>
      <w:r w:rsidR="00F87AE6" w:rsidRPr="006B4FD4">
        <w:rPr>
          <w:rFonts w:asciiTheme="majorBidi" w:hAnsiTheme="majorBidi" w:cstheme="majorBidi"/>
          <w:sz w:val="24"/>
          <w:szCs w:val="24"/>
          <w:lang w:val="fr-FR" w:bidi="ar-DZ"/>
        </w:rPr>
        <w:t xml:space="preserve"> se réfère à des règles</w:t>
      </w:r>
      <w:r w:rsidR="00CE6609">
        <w:rPr>
          <w:rFonts w:asciiTheme="majorBidi" w:hAnsiTheme="majorBidi" w:cstheme="majorBidi"/>
          <w:sz w:val="24"/>
          <w:szCs w:val="24"/>
          <w:lang w:val="fr-FR" w:bidi="ar-DZ"/>
        </w:rPr>
        <w:t>, alors que</w:t>
      </w:r>
      <w:r w:rsidR="00462852" w:rsidRPr="006B4FD4">
        <w:rPr>
          <w:rFonts w:asciiTheme="majorBidi" w:hAnsiTheme="majorBidi" w:cstheme="majorBidi"/>
          <w:sz w:val="24"/>
          <w:szCs w:val="24"/>
          <w:lang w:val="fr-FR" w:bidi="ar-DZ"/>
        </w:rPr>
        <w:t xml:space="preserve"> dans le</w:t>
      </w:r>
      <w:r w:rsidR="00FC1939" w:rsidRPr="006B4FD4">
        <w:rPr>
          <w:rFonts w:asciiTheme="majorBidi" w:hAnsiTheme="majorBidi" w:cstheme="majorBidi"/>
          <w:sz w:val="24"/>
          <w:szCs w:val="24"/>
          <w:lang w:val="fr-FR" w:bidi="ar-DZ"/>
        </w:rPr>
        <w:t xml:space="preserve"> deuxième </w:t>
      </w:r>
      <w:r w:rsidR="00E66EC1">
        <w:rPr>
          <w:rFonts w:asciiTheme="majorBidi" w:hAnsiTheme="majorBidi" w:cstheme="majorBidi"/>
          <w:sz w:val="24"/>
          <w:szCs w:val="24"/>
          <w:lang w:val="fr-FR" w:bidi="ar-DZ"/>
        </w:rPr>
        <w:t>type</w:t>
      </w:r>
      <w:r w:rsidR="00EE62BD" w:rsidRPr="006B4FD4">
        <w:rPr>
          <w:rFonts w:asciiTheme="majorBidi" w:hAnsiTheme="majorBidi" w:cstheme="majorBidi"/>
          <w:sz w:val="24"/>
          <w:szCs w:val="24"/>
          <w:lang w:val="fr-FR" w:bidi="ar-DZ"/>
        </w:rPr>
        <w:t>, il</w:t>
      </w:r>
      <w:r w:rsidR="00F87AE6" w:rsidRPr="006B4FD4">
        <w:rPr>
          <w:rFonts w:asciiTheme="majorBidi" w:hAnsiTheme="majorBidi" w:cstheme="majorBidi"/>
          <w:sz w:val="24"/>
          <w:szCs w:val="24"/>
          <w:lang w:val="fr-FR" w:bidi="ar-DZ"/>
        </w:rPr>
        <w:t xml:space="preserve"> se base sur son intuition linguistique</w:t>
      </w:r>
      <w:r w:rsidR="001F4982" w:rsidRPr="006B4FD4">
        <w:rPr>
          <w:rFonts w:asciiTheme="majorBidi" w:hAnsiTheme="majorBidi" w:cstheme="majorBidi"/>
          <w:sz w:val="24"/>
          <w:szCs w:val="24"/>
          <w:lang w:val="fr-FR" w:bidi="ar-DZ"/>
        </w:rPr>
        <w:t>.</w:t>
      </w:r>
    </w:p>
    <w:p w:rsidR="00D3331B" w:rsidRDefault="0064541E" w:rsidP="00D3331B">
      <w:pPr>
        <w:bidi w:val="0"/>
        <w:spacing w:after="120" w:line="312" w:lineRule="auto"/>
        <w:ind w:firstLine="709"/>
        <w:jc w:val="both"/>
        <w:rPr>
          <w:rFonts w:asciiTheme="majorBidi" w:hAnsiTheme="majorBidi" w:cstheme="majorBidi"/>
          <w:sz w:val="24"/>
          <w:szCs w:val="24"/>
          <w:lang w:val="fr-FR" w:bidi="ar-DZ"/>
        </w:rPr>
      </w:pPr>
      <w:r>
        <w:rPr>
          <w:rFonts w:asciiTheme="majorBidi" w:hAnsiTheme="majorBidi" w:cstheme="majorBidi"/>
          <w:sz w:val="24"/>
          <w:szCs w:val="24"/>
          <w:lang w:val="fr-FR" w:bidi="ar-DZ"/>
        </w:rPr>
        <w:t>Quand l</w:t>
      </w:r>
      <w:r w:rsidR="001F4982" w:rsidRPr="006B4FD4">
        <w:rPr>
          <w:rFonts w:asciiTheme="majorBidi" w:hAnsiTheme="majorBidi" w:cstheme="majorBidi"/>
          <w:sz w:val="24"/>
          <w:szCs w:val="24"/>
          <w:lang w:val="fr-FR" w:bidi="ar-DZ"/>
        </w:rPr>
        <w:t>'apprenant</w:t>
      </w:r>
      <w:r w:rsidR="00A56A92">
        <w:rPr>
          <w:rFonts w:asciiTheme="majorBidi" w:hAnsiTheme="majorBidi" w:cstheme="majorBidi"/>
          <w:sz w:val="24"/>
          <w:szCs w:val="24"/>
          <w:lang w:val="fr-FR" w:bidi="ar-DZ"/>
        </w:rPr>
        <w:t>-</w:t>
      </w:r>
      <w:r w:rsidR="001F4982" w:rsidRPr="006B4FD4">
        <w:rPr>
          <w:rFonts w:asciiTheme="majorBidi" w:hAnsiTheme="majorBidi" w:cstheme="majorBidi"/>
          <w:sz w:val="24"/>
          <w:szCs w:val="24"/>
          <w:lang w:val="fr-FR" w:bidi="ar-DZ"/>
        </w:rPr>
        <w:t xml:space="preserve"> qui se réfère aux règles</w:t>
      </w:r>
      <w:r w:rsidR="00EC7288">
        <w:rPr>
          <w:rFonts w:asciiTheme="majorBidi" w:hAnsiTheme="majorBidi" w:cstheme="majorBidi"/>
          <w:sz w:val="24"/>
          <w:szCs w:val="24"/>
          <w:lang w:val="fr-FR" w:bidi="ar-DZ"/>
        </w:rPr>
        <w:t xml:space="preserve"> pour choisir ses structures</w:t>
      </w:r>
      <w:r w:rsidR="001F4982" w:rsidRPr="006B4FD4">
        <w:rPr>
          <w:rFonts w:asciiTheme="majorBidi" w:hAnsiTheme="majorBidi" w:cstheme="majorBidi"/>
          <w:sz w:val="24"/>
          <w:szCs w:val="24"/>
          <w:lang w:val="fr-FR" w:bidi="ar-DZ"/>
        </w:rPr>
        <w:t xml:space="preserve"> </w:t>
      </w:r>
      <w:r>
        <w:rPr>
          <w:rFonts w:asciiTheme="majorBidi" w:hAnsiTheme="majorBidi" w:cstheme="majorBidi"/>
          <w:sz w:val="24"/>
          <w:szCs w:val="24"/>
          <w:lang w:val="fr-FR" w:bidi="ar-DZ"/>
        </w:rPr>
        <w:t xml:space="preserve">de </w:t>
      </w:r>
      <w:r w:rsidR="001F4982" w:rsidRPr="006B4FD4">
        <w:rPr>
          <w:rFonts w:asciiTheme="majorBidi" w:hAnsiTheme="majorBidi" w:cstheme="majorBidi"/>
          <w:sz w:val="24"/>
          <w:szCs w:val="24"/>
          <w:lang w:val="fr-FR" w:bidi="ar-DZ"/>
        </w:rPr>
        <w:t>langue</w:t>
      </w:r>
      <w:r w:rsidR="00D97254" w:rsidRPr="006B4FD4">
        <w:rPr>
          <w:rFonts w:asciiTheme="majorBidi" w:hAnsiTheme="majorBidi" w:cstheme="majorBidi"/>
          <w:sz w:val="24"/>
          <w:szCs w:val="24"/>
          <w:lang w:val="fr-FR" w:bidi="ar-DZ"/>
        </w:rPr>
        <w:t xml:space="preserve"> </w:t>
      </w:r>
      <w:r w:rsidR="00A56A92">
        <w:rPr>
          <w:rFonts w:asciiTheme="majorBidi" w:hAnsiTheme="majorBidi" w:cstheme="majorBidi"/>
          <w:sz w:val="24"/>
          <w:szCs w:val="24"/>
          <w:lang w:val="fr-FR" w:bidi="ar-DZ"/>
        </w:rPr>
        <w:t>-</w:t>
      </w:r>
      <w:r w:rsidR="00D97254" w:rsidRPr="006B4FD4">
        <w:rPr>
          <w:rFonts w:asciiTheme="majorBidi" w:hAnsiTheme="majorBidi" w:cstheme="majorBidi"/>
          <w:sz w:val="24"/>
          <w:szCs w:val="24"/>
          <w:lang w:val="fr-FR" w:bidi="ar-DZ"/>
        </w:rPr>
        <w:t xml:space="preserve"> interv</w:t>
      </w:r>
      <w:r>
        <w:rPr>
          <w:rFonts w:asciiTheme="majorBidi" w:hAnsiTheme="majorBidi" w:cstheme="majorBidi"/>
          <w:sz w:val="24"/>
          <w:szCs w:val="24"/>
          <w:lang w:val="fr-FR" w:bidi="ar-DZ"/>
        </w:rPr>
        <w:t>ien</w:t>
      </w:r>
      <w:r w:rsidR="00D97254" w:rsidRPr="006B4FD4">
        <w:rPr>
          <w:rFonts w:asciiTheme="majorBidi" w:hAnsiTheme="majorBidi" w:cstheme="majorBidi"/>
          <w:sz w:val="24"/>
          <w:szCs w:val="24"/>
          <w:lang w:val="fr-FR" w:bidi="ar-DZ"/>
        </w:rPr>
        <w:t>t oralement</w:t>
      </w:r>
      <w:r w:rsidR="001F4982" w:rsidRPr="006B4FD4">
        <w:rPr>
          <w:rFonts w:asciiTheme="majorBidi" w:hAnsiTheme="majorBidi" w:cstheme="majorBidi"/>
          <w:sz w:val="24"/>
          <w:szCs w:val="24"/>
          <w:lang w:val="fr-FR" w:bidi="ar-DZ"/>
        </w:rPr>
        <w:t>, l'exécution de sa tâche langagière risque</w:t>
      </w:r>
      <w:r w:rsidR="00452570" w:rsidRPr="006B4FD4">
        <w:rPr>
          <w:rFonts w:asciiTheme="majorBidi" w:hAnsiTheme="majorBidi" w:cstheme="majorBidi"/>
          <w:sz w:val="24"/>
          <w:szCs w:val="24"/>
          <w:lang w:val="fr-FR" w:bidi="ar-DZ"/>
        </w:rPr>
        <w:t xml:space="preserve"> de manquer sa souplesse parce</w:t>
      </w:r>
      <w:r w:rsidR="00D97254" w:rsidRPr="006B4FD4">
        <w:rPr>
          <w:rFonts w:asciiTheme="majorBidi" w:hAnsiTheme="majorBidi" w:cstheme="majorBidi"/>
          <w:sz w:val="24"/>
          <w:szCs w:val="24"/>
          <w:lang w:val="fr-FR" w:bidi="ar-DZ"/>
        </w:rPr>
        <w:t xml:space="preserve"> </w:t>
      </w:r>
      <w:r w:rsidR="00452570" w:rsidRPr="006B4FD4">
        <w:rPr>
          <w:rFonts w:asciiTheme="majorBidi" w:hAnsiTheme="majorBidi" w:cstheme="majorBidi"/>
          <w:sz w:val="24"/>
          <w:szCs w:val="24"/>
          <w:lang w:val="fr-FR" w:bidi="ar-DZ"/>
        </w:rPr>
        <w:t>qu</w:t>
      </w:r>
      <w:r w:rsidR="001F4982" w:rsidRPr="006B4FD4">
        <w:rPr>
          <w:rFonts w:asciiTheme="majorBidi" w:hAnsiTheme="majorBidi" w:cstheme="majorBidi"/>
          <w:sz w:val="24"/>
          <w:szCs w:val="24"/>
          <w:lang w:val="fr-FR" w:bidi="ar-DZ"/>
        </w:rPr>
        <w:t>'il prend trop</w:t>
      </w:r>
      <w:r w:rsidR="00452570" w:rsidRPr="006B4FD4">
        <w:rPr>
          <w:rFonts w:asciiTheme="majorBidi" w:hAnsiTheme="majorBidi" w:cstheme="majorBidi"/>
          <w:sz w:val="24"/>
          <w:szCs w:val="24"/>
          <w:lang w:val="fr-FR" w:bidi="ar-DZ"/>
        </w:rPr>
        <w:t xml:space="preserve"> de temps pour le choix d</w:t>
      </w:r>
      <w:r w:rsidR="00A90C93" w:rsidRPr="006B4FD4">
        <w:rPr>
          <w:rFonts w:asciiTheme="majorBidi" w:hAnsiTheme="majorBidi" w:cstheme="majorBidi"/>
          <w:sz w:val="24"/>
          <w:szCs w:val="24"/>
          <w:lang w:val="fr-FR" w:bidi="ar-DZ"/>
        </w:rPr>
        <w:t>es</w:t>
      </w:r>
      <w:r w:rsidR="00452570" w:rsidRPr="006B4FD4">
        <w:rPr>
          <w:rFonts w:asciiTheme="majorBidi" w:hAnsiTheme="majorBidi" w:cstheme="majorBidi"/>
          <w:sz w:val="24"/>
          <w:szCs w:val="24"/>
          <w:lang w:val="fr-FR" w:bidi="ar-DZ"/>
        </w:rPr>
        <w:t xml:space="preserve"> mot</w:t>
      </w:r>
      <w:r w:rsidR="00A90C93" w:rsidRPr="006B4FD4">
        <w:rPr>
          <w:rFonts w:asciiTheme="majorBidi" w:hAnsiTheme="majorBidi" w:cstheme="majorBidi"/>
          <w:sz w:val="24"/>
          <w:szCs w:val="24"/>
          <w:lang w:val="fr-FR" w:bidi="ar-DZ"/>
        </w:rPr>
        <w:t>s</w:t>
      </w:r>
      <w:r w:rsidR="007342C8" w:rsidRPr="006B4FD4">
        <w:rPr>
          <w:rFonts w:asciiTheme="majorBidi" w:hAnsiTheme="majorBidi" w:cstheme="majorBidi"/>
          <w:sz w:val="24"/>
          <w:szCs w:val="24"/>
          <w:lang w:val="fr-FR" w:bidi="ar-DZ"/>
        </w:rPr>
        <w:t>. A</w:t>
      </w:r>
      <w:r w:rsidR="003C1E7D" w:rsidRPr="006B4FD4">
        <w:rPr>
          <w:rFonts w:asciiTheme="majorBidi" w:hAnsiTheme="majorBidi" w:cstheme="majorBidi"/>
          <w:sz w:val="24"/>
          <w:szCs w:val="24"/>
          <w:lang w:val="fr-FR" w:bidi="ar-DZ"/>
        </w:rPr>
        <w:t>près avoir déterminé</w:t>
      </w:r>
      <w:r w:rsidR="00D97254" w:rsidRPr="006B4FD4">
        <w:rPr>
          <w:rFonts w:asciiTheme="majorBidi" w:hAnsiTheme="majorBidi" w:cstheme="majorBidi"/>
          <w:sz w:val="24"/>
          <w:szCs w:val="24"/>
          <w:lang w:val="fr-FR" w:bidi="ar-DZ"/>
        </w:rPr>
        <w:t xml:space="preserve"> l'idée à exprimer</w:t>
      </w:r>
      <w:r w:rsidR="007342C8" w:rsidRPr="006B4FD4">
        <w:rPr>
          <w:rFonts w:asciiTheme="majorBidi" w:hAnsiTheme="majorBidi" w:cstheme="majorBidi"/>
          <w:sz w:val="24"/>
          <w:szCs w:val="24"/>
          <w:lang w:val="fr-FR" w:bidi="ar-DZ"/>
        </w:rPr>
        <w:t>, il cherche</w:t>
      </w:r>
      <w:r w:rsidR="00D97254" w:rsidRPr="006B4FD4">
        <w:rPr>
          <w:rFonts w:asciiTheme="majorBidi" w:hAnsiTheme="majorBidi" w:cstheme="majorBidi"/>
          <w:sz w:val="24"/>
          <w:szCs w:val="24"/>
          <w:lang w:val="fr-FR" w:bidi="ar-DZ"/>
        </w:rPr>
        <w:t>:</w:t>
      </w:r>
      <w:r w:rsidR="00452570" w:rsidRPr="006B4FD4">
        <w:rPr>
          <w:rFonts w:asciiTheme="majorBidi" w:hAnsiTheme="majorBidi" w:cstheme="majorBidi"/>
          <w:sz w:val="24"/>
          <w:szCs w:val="24"/>
          <w:lang w:val="fr-FR" w:bidi="ar-DZ"/>
        </w:rPr>
        <w:t xml:space="preserve"> le vocabulaire désiré, </w:t>
      </w:r>
      <w:r w:rsidR="00D97254" w:rsidRPr="006B4FD4">
        <w:rPr>
          <w:rFonts w:asciiTheme="majorBidi" w:hAnsiTheme="majorBidi" w:cstheme="majorBidi"/>
          <w:sz w:val="24"/>
          <w:szCs w:val="24"/>
          <w:lang w:val="fr-FR" w:bidi="ar-DZ"/>
        </w:rPr>
        <w:t>les programmes syntaxiques appropriés,</w:t>
      </w:r>
      <w:r>
        <w:rPr>
          <w:rFonts w:asciiTheme="majorBidi" w:hAnsiTheme="majorBidi" w:cstheme="majorBidi"/>
          <w:sz w:val="24"/>
          <w:szCs w:val="24"/>
          <w:lang w:val="fr-FR" w:bidi="ar-DZ"/>
        </w:rPr>
        <w:t xml:space="preserve"> </w:t>
      </w:r>
      <w:r w:rsidR="00D97254" w:rsidRPr="006B4FD4">
        <w:rPr>
          <w:rFonts w:asciiTheme="majorBidi" w:hAnsiTheme="majorBidi" w:cstheme="majorBidi"/>
          <w:sz w:val="24"/>
          <w:szCs w:val="24"/>
          <w:lang w:val="fr-FR" w:bidi="ar-DZ"/>
        </w:rPr>
        <w:t>les sons et les schémas accentuels convenables, aussi les gestes</w:t>
      </w:r>
      <w:r w:rsidR="00452570" w:rsidRPr="006B4FD4">
        <w:rPr>
          <w:rFonts w:asciiTheme="majorBidi" w:hAnsiTheme="majorBidi" w:cstheme="majorBidi"/>
          <w:sz w:val="24"/>
          <w:szCs w:val="24"/>
          <w:lang w:val="fr-FR" w:bidi="ar-DZ"/>
        </w:rPr>
        <w:t xml:space="preserve"> </w:t>
      </w:r>
      <w:r w:rsidR="00D97254" w:rsidRPr="006B4FD4">
        <w:rPr>
          <w:rFonts w:asciiTheme="majorBidi" w:hAnsiTheme="majorBidi" w:cstheme="majorBidi"/>
          <w:sz w:val="24"/>
          <w:szCs w:val="24"/>
          <w:lang w:val="fr-FR" w:bidi="ar-DZ"/>
        </w:rPr>
        <w:t>accompagnant ses paroles.</w:t>
      </w:r>
      <w:r w:rsidR="004D4ED5">
        <w:rPr>
          <w:rFonts w:asciiTheme="majorBidi" w:hAnsiTheme="majorBidi" w:cstheme="majorBidi"/>
          <w:sz w:val="24"/>
          <w:szCs w:val="24"/>
          <w:lang w:val="fr-FR" w:bidi="ar-DZ"/>
        </w:rPr>
        <w:t xml:space="preserve"> L</w:t>
      </w:r>
      <w:r w:rsidR="009C4BFC" w:rsidRPr="006B4FD4">
        <w:rPr>
          <w:rFonts w:asciiTheme="majorBidi" w:hAnsiTheme="majorBidi" w:cstheme="majorBidi"/>
          <w:sz w:val="24"/>
          <w:szCs w:val="24"/>
          <w:lang w:val="fr-FR" w:bidi="ar-DZ"/>
        </w:rPr>
        <w:t>es auteurs Schneider et Shiffrin</w:t>
      </w:r>
      <w:r w:rsidR="00060728" w:rsidRPr="006B4FD4">
        <w:rPr>
          <w:rFonts w:asciiTheme="majorBidi" w:hAnsiTheme="majorBidi" w:cstheme="majorBidi"/>
          <w:sz w:val="24"/>
          <w:szCs w:val="24"/>
          <w:lang w:val="fr-FR" w:bidi="ar-DZ"/>
        </w:rPr>
        <w:t xml:space="preserve"> (1977) définissent</w:t>
      </w:r>
      <w:r w:rsidR="009C4BFC" w:rsidRPr="006B4FD4">
        <w:rPr>
          <w:rFonts w:asciiTheme="majorBidi" w:hAnsiTheme="majorBidi" w:cstheme="majorBidi"/>
          <w:sz w:val="24"/>
          <w:szCs w:val="24"/>
          <w:lang w:val="fr-FR" w:bidi="ar-DZ"/>
        </w:rPr>
        <w:t xml:space="preserve"> </w:t>
      </w:r>
      <w:r w:rsidR="00060728" w:rsidRPr="006B4FD4">
        <w:rPr>
          <w:rFonts w:asciiTheme="majorBidi" w:hAnsiTheme="majorBidi" w:cstheme="majorBidi"/>
          <w:sz w:val="24"/>
          <w:szCs w:val="24"/>
          <w:lang w:val="fr-FR" w:bidi="ar-DZ"/>
        </w:rPr>
        <w:t>ce type de</w:t>
      </w:r>
      <w:r w:rsidR="009C4BFC" w:rsidRPr="006B4FD4">
        <w:rPr>
          <w:rFonts w:asciiTheme="majorBidi" w:hAnsiTheme="majorBidi" w:cstheme="majorBidi"/>
          <w:sz w:val="24"/>
          <w:szCs w:val="24"/>
          <w:lang w:val="fr-FR" w:bidi="ar-DZ"/>
        </w:rPr>
        <w:t xml:space="preserve"> recherche au niveau de</w:t>
      </w:r>
      <w:r w:rsidR="00E66EC1">
        <w:rPr>
          <w:rFonts w:asciiTheme="majorBidi" w:hAnsiTheme="majorBidi" w:cstheme="majorBidi"/>
          <w:sz w:val="24"/>
          <w:szCs w:val="24"/>
          <w:lang w:val="fr-FR" w:bidi="ar-DZ"/>
        </w:rPr>
        <w:t xml:space="preserve"> la</w:t>
      </w:r>
      <w:r w:rsidR="009C4BFC" w:rsidRPr="006B4FD4">
        <w:rPr>
          <w:rFonts w:asciiTheme="majorBidi" w:hAnsiTheme="majorBidi" w:cstheme="majorBidi"/>
          <w:sz w:val="24"/>
          <w:szCs w:val="24"/>
          <w:lang w:val="fr-FR" w:bidi="ar-DZ"/>
        </w:rPr>
        <w:t xml:space="preserve"> M</w:t>
      </w:r>
      <w:r w:rsidR="00A91648" w:rsidRPr="006B4FD4">
        <w:rPr>
          <w:rFonts w:asciiTheme="majorBidi" w:hAnsiTheme="majorBidi" w:cstheme="majorBidi"/>
          <w:sz w:val="24"/>
          <w:szCs w:val="24"/>
          <w:lang w:val="fr-FR" w:bidi="ar-DZ"/>
        </w:rPr>
        <w:t xml:space="preserve">émoire à Long Terme </w:t>
      </w:r>
      <w:r w:rsidR="00A91648" w:rsidRPr="006B4FD4">
        <w:rPr>
          <w:rFonts w:asciiTheme="majorBidi" w:hAnsiTheme="majorBidi" w:cstheme="majorBidi"/>
          <w:b/>
          <w:bCs/>
          <w:sz w:val="24"/>
          <w:szCs w:val="24"/>
          <w:lang w:val="fr-FR" w:bidi="ar-DZ"/>
        </w:rPr>
        <w:t>M</w:t>
      </w:r>
      <w:r w:rsidR="009C4BFC" w:rsidRPr="006B4FD4">
        <w:rPr>
          <w:rFonts w:asciiTheme="majorBidi" w:hAnsiTheme="majorBidi" w:cstheme="majorBidi"/>
          <w:b/>
          <w:bCs/>
          <w:sz w:val="24"/>
          <w:szCs w:val="24"/>
          <w:lang w:val="fr-FR" w:bidi="ar-DZ"/>
        </w:rPr>
        <w:t>LT</w:t>
      </w:r>
      <w:r w:rsidR="00060728" w:rsidRPr="006B4FD4">
        <w:rPr>
          <w:rFonts w:asciiTheme="majorBidi" w:hAnsiTheme="majorBidi" w:cstheme="majorBidi"/>
          <w:b/>
          <w:bCs/>
          <w:sz w:val="24"/>
          <w:szCs w:val="24"/>
          <w:lang w:val="fr-FR" w:bidi="ar-DZ"/>
        </w:rPr>
        <w:t xml:space="preserve"> </w:t>
      </w:r>
      <w:r w:rsidR="00060728" w:rsidRPr="006B4FD4">
        <w:rPr>
          <w:rFonts w:asciiTheme="majorBidi" w:hAnsiTheme="majorBidi" w:cstheme="majorBidi"/>
          <w:sz w:val="24"/>
          <w:szCs w:val="24"/>
          <w:lang w:val="fr-FR" w:bidi="ar-DZ"/>
        </w:rPr>
        <w:t>par</w:t>
      </w:r>
      <w:r w:rsidR="00A91648" w:rsidRPr="006B4FD4">
        <w:rPr>
          <w:rFonts w:asciiTheme="majorBidi" w:hAnsiTheme="majorBidi" w:cstheme="majorBidi"/>
          <w:sz w:val="24"/>
          <w:szCs w:val="24"/>
          <w:lang w:val="fr-FR" w:bidi="ar-DZ"/>
        </w:rPr>
        <w:t>:</w:t>
      </w:r>
      <w:r w:rsidR="00060728" w:rsidRPr="006B4FD4">
        <w:rPr>
          <w:rFonts w:asciiTheme="majorBidi" w:hAnsiTheme="majorBidi" w:cstheme="majorBidi"/>
          <w:sz w:val="24"/>
          <w:szCs w:val="24"/>
          <w:lang w:val="fr-FR" w:bidi="ar-DZ"/>
        </w:rPr>
        <w:t xml:space="preserve"> </w:t>
      </w:r>
      <w:r w:rsidR="00060728" w:rsidRPr="006B4FD4">
        <w:rPr>
          <w:rFonts w:asciiTheme="majorBidi" w:hAnsiTheme="majorBidi" w:cstheme="majorBidi"/>
          <w:b/>
          <w:bCs/>
          <w:sz w:val="24"/>
          <w:szCs w:val="24"/>
          <w:lang w:val="fr-FR" w:bidi="ar-DZ"/>
        </w:rPr>
        <w:t>la recherche contrôlée</w:t>
      </w:r>
      <w:r w:rsidR="00F47757">
        <w:rPr>
          <w:rStyle w:val="Appelnotedebasdep"/>
          <w:rFonts w:asciiTheme="majorBidi" w:hAnsiTheme="majorBidi" w:cstheme="majorBidi"/>
          <w:b/>
          <w:bCs/>
          <w:sz w:val="24"/>
          <w:szCs w:val="24"/>
          <w:lang w:val="fr-FR" w:bidi="ar-DZ"/>
        </w:rPr>
        <w:footnoteReference w:id="3"/>
      </w:r>
      <w:r w:rsidR="00060728" w:rsidRPr="006B4FD4">
        <w:rPr>
          <w:rFonts w:asciiTheme="majorBidi" w:hAnsiTheme="majorBidi" w:cstheme="majorBidi"/>
          <w:sz w:val="24"/>
          <w:szCs w:val="24"/>
          <w:lang w:val="fr-FR" w:bidi="ar-DZ"/>
        </w:rPr>
        <w:t>.</w:t>
      </w:r>
      <w:r w:rsidR="000E0107" w:rsidRPr="006B4FD4">
        <w:rPr>
          <w:rFonts w:asciiTheme="majorBidi" w:hAnsiTheme="majorBidi" w:cstheme="majorBidi"/>
          <w:sz w:val="24"/>
          <w:szCs w:val="24"/>
          <w:lang w:val="fr-FR" w:bidi="ar-DZ"/>
        </w:rPr>
        <w:t xml:space="preserve"> Cependant, les résultats de recherche </w:t>
      </w:r>
      <w:r w:rsidR="00E27D5D" w:rsidRPr="006B4FD4">
        <w:rPr>
          <w:rFonts w:asciiTheme="majorBidi" w:hAnsiTheme="majorBidi" w:cstheme="majorBidi"/>
          <w:sz w:val="24"/>
          <w:szCs w:val="24"/>
          <w:lang w:val="fr-FR" w:bidi="ar-DZ"/>
        </w:rPr>
        <w:t>des structures de la langue</w:t>
      </w:r>
      <w:r>
        <w:rPr>
          <w:rFonts w:asciiTheme="majorBidi" w:hAnsiTheme="majorBidi" w:cstheme="majorBidi"/>
          <w:sz w:val="24"/>
          <w:szCs w:val="24"/>
          <w:lang w:val="fr-FR" w:bidi="ar-DZ"/>
        </w:rPr>
        <w:t xml:space="preserve"> étrangère</w:t>
      </w:r>
      <w:r w:rsidR="00E27D5D" w:rsidRPr="006B4FD4">
        <w:rPr>
          <w:rFonts w:asciiTheme="majorBidi" w:hAnsiTheme="majorBidi" w:cstheme="majorBidi"/>
          <w:sz w:val="24"/>
          <w:szCs w:val="24"/>
          <w:lang w:val="fr-FR" w:bidi="ar-DZ"/>
        </w:rPr>
        <w:t xml:space="preserve"> </w:t>
      </w:r>
      <w:r w:rsidR="000E0107" w:rsidRPr="006B4FD4">
        <w:rPr>
          <w:rFonts w:asciiTheme="majorBidi" w:hAnsiTheme="majorBidi" w:cstheme="majorBidi"/>
          <w:sz w:val="24"/>
          <w:szCs w:val="24"/>
          <w:lang w:val="fr-FR" w:bidi="ar-DZ"/>
        </w:rPr>
        <w:t xml:space="preserve">sont d'un niveau plus haut aussi bien pour la rapidité que pour la correction, quand il s'agit d'une </w:t>
      </w:r>
      <w:r w:rsidR="000E0107" w:rsidRPr="006B4FD4">
        <w:rPr>
          <w:rFonts w:asciiTheme="majorBidi" w:hAnsiTheme="majorBidi" w:cstheme="majorBidi"/>
          <w:b/>
          <w:bCs/>
          <w:sz w:val="24"/>
          <w:szCs w:val="24"/>
          <w:lang w:val="fr-FR" w:bidi="ar-DZ"/>
        </w:rPr>
        <w:t>Détection automatique</w:t>
      </w:r>
      <w:r w:rsidR="00011B8B">
        <w:rPr>
          <w:rStyle w:val="Appelnotedebasdep"/>
          <w:rFonts w:asciiTheme="majorBidi" w:hAnsiTheme="majorBidi" w:cstheme="majorBidi"/>
          <w:sz w:val="24"/>
          <w:szCs w:val="24"/>
          <w:lang w:val="fr-FR" w:bidi="ar-DZ"/>
        </w:rPr>
        <w:footnoteReference w:id="4"/>
      </w:r>
      <w:r w:rsidR="005555E5">
        <w:rPr>
          <w:rFonts w:asciiTheme="majorBidi" w:hAnsiTheme="majorBidi" w:cstheme="majorBidi"/>
          <w:b/>
          <w:bCs/>
          <w:sz w:val="24"/>
          <w:szCs w:val="24"/>
          <w:lang w:val="fr-FR" w:bidi="ar-DZ"/>
        </w:rPr>
        <w:t>,</w:t>
      </w:r>
      <w:r w:rsidR="00E27D5D" w:rsidRPr="006B4FD4">
        <w:rPr>
          <w:rFonts w:asciiTheme="majorBidi" w:hAnsiTheme="majorBidi" w:cstheme="majorBidi"/>
          <w:sz w:val="24"/>
          <w:szCs w:val="24"/>
          <w:lang w:val="fr-FR" w:bidi="ar-DZ"/>
        </w:rPr>
        <w:t xml:space="preserve"> selon les deux même</w:t>
      </w:r>
      <w:r w:rsidR="00045D32" w:rsidRPr="006B4FD4">
        <w:rPr>
          <w:rFonts w:asciiTheme="majorBidi" w:hAnsiTheme="majorBidi" w:cstheme="majorBidi"/>
          <w:sz w:val="24"/>
          <w:szCs w:val="24"/>
          <w:lang w:val="fr-FR" w:bidi="ar-DZ"/>
        </w:rPr>
        <w:t>s</w:t>
      </w:r>
      <w:r w:rsidR="00E27D5D" w:rsidRPr="006B4FD4">
        <w:rPr>
          <w:rFonts w:asciiTheme="majorBidi" w:hAnsiTheme="majorBidi" w:cstheme="majorBidi"/>
          <w:sz w:val="24"/>
          <w:szCs w:val="24"/>
          <w:lang w:val="fr-FR" w:bidi="ar-DZ"/>
        </w:rPr>
        <w:t xml:space="preserve"> auteurs</w:t>
      </w:r>
      <w:r w:rsidR="00045D32" w:rsidRPr="006B4FD4">
        <w:rPr>
          <w:rFonts w:asciiTheme="majorBidi" w:hAnsiTheme="majorBidi" w:cstheme="majorBidi"/>
          <w:sz w:val="24"/>
          <w:szCs w:val="24"/>
          <w:lang w:val="fr-FR" w:bidi="ar-DZ"/>
        </w:rPr>
        <w:t>.</w:t>
      </w:r>
    </w:p>
    <w:p w:rsidR="00D3331B" w:rsidRDefault="008B00DF" w:rsidP="00D3331B">
      <w:pPr>
        <w:bidi w:val="0"/>
        <w:spacing w:after="120" w:line="312" w:lineRule="auto"/>
        <w:ind w:firstLine="709"/>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Pour apprendre à s'exprimer en langue étrangère, i</w:t>
      </w:r>
      <w:r w:rsidR="003E694E" w:rsidRPr="006B4FD4">
        <w:rPr>
          <w:rFonts w:asciiTheme="majorBidi" w:hAnsiTheme="majorBidi" w:cstheme="majorBidi"/>
          <w:sz w:val="24"/>
          <w:szCs w:val="24"/>
          <w:lang w:val="fr-FR" w:bidi="ar-DZ"/>
        </w:rPr>
        <w:t xml:space="preserve">l parait clair que les activités de répétition et de mimétisme ne suffisent pas pour créer le processus automatisé chez l'individu qui fonde </w:t>
      </w:r>
      <w:r w:rsidRPr="006B4FD4">
        <w:rPr>
          <w:rFonts w:asciiTheme="majorBidi" w:hAnsiTheme="majorBidi" w:cstheme="majorBidi"/>
          <w:sz w:val="24"/>
          <w:szCs w:val="24"/>
          <w:lang w:val="fr-FR" w:bidi="ar-DZ"/>
        </w:rPr>
        <w:t>toute nouvelle activité sur un acte intellectuel</w:t>
      </w:r>
      <w:r w:rsidR="00E66EC1">
        <w:rPr>
          <w:rFonts w:asciiTheme="majorBidi" w:hAnsiTheme="majorBidi" w:cstheme="majorBidi"/>
          <w:sz w:val="24"/>
          <w:szCs w:val="24"/>
          <w:lang w:val="fr-FR" w:bidi="ar-DZ"/>
        </w:rPr>
        <w:t xml:space="preserve"> </w:t>
      </w:r>
      <w:r w:rsidRPr="006B4FD4">
        <w:rPr>
          <w:rFonts w:asciiTheme="majorBidi" w:hAnsiTheme="majorBidi" w:cstheme="majorBidi"/>
          <w:sz w:val="24"/>
          <w:szCs w:val="24"/>
          <w:lang w:val="fr-FR" w:bidi="ar-DZ"/>
        </w:rPr>
        <w:t xml:space="preserve">et non seulement sur l'ensemble des informations stockées au niveau de sa mémoire, Paul Bogaards affirme: "Apprendre </w:t>
      </w:r>
      <w:r w:rsidR="00045D32" w:rsidRPr="006B4FD4">
        <w:rPr>
          <w:rFonts w:asciiTheme="majorBidi" w:hAnsiTheme="majorBidi" w:cstheme="majorBidi"/>
          <w:sz w:val="24"/>
          <w:szCs w:val="24"/>
          <w:lang w:val="fr-FR" w:bidi="ar-DZ"/>
        </w:rPr>
        <w:t>une langue étrangère, c'est stocker des informations dans la mémoire sémantique; dans ce stockage interviennent deux phénomènes: d'une part, la création de relations entre des concepts</w:t>
      </w:r>
      <w:r w:rsidR="00BC67AF" w:rsidRPr="006B4FD4">
        <w:rPr>
          <w:rFonts w:asciiTheme="majorBidi" w:hAnsiTheme="majorBidi" w:cstheme="majorBidi"/>
          <w:sz w:val="24"/>
          <w:szCs w:val="24"/>
          <w:lang w:val="fr-FR" w:bidi="ar-DZ"/>
        </w:rPr>
        <w:t>(</w:t>
      </w:r>
      <w:r w:rsidR="00EE62BD" w:rsidRPr="006B4FD4">
        <w:rPr>
          <w:rFonts w:asciiTheme="majorBidi" w:hAnsiTheme="majorBidi" w:cstheme="majorBidi"/>
          <w:sz w:val="24"/>
          <w:szCs w:val="24"/>
          <w:lang w:val="fr-FR" w:bidi="ar-DZ"/>
        </w:rPr>
        <w:t>D</w:t>
      </w:r>
      <w:r w:rsidR="00045D32" w:rsidRPr="006B4FD4">
        <w:rPr>
          <w:rFonts w:asciiTheme="majorBidi" w:hAnsiTheme="majorBidi" w:cstheme="majorBidi"/>
          <w:sz w:val="24"/>
          <w:szCs w:val="24"/>
          <w:lang w:val="fr-FR" w:bidi="ar-DZ"/>
        </w:rPr>
        <w:t>éjà existants ou nouvellement crées)</w:t>
      </w:r>
      <w:r w:rsidR="00BC67AF" w:rsidRPr="006B4FD4">
        <w:rPr>
          <w:rFonts w:asciiTheme="majorBidi" w:hAnsiTheme="majorBidi" w:cstheme="majorBidi"/>
          <w:sz w:val="24"/>
          <w:szCs w:val="24"/>
          <w:lang w:val="fr-FR" w:bidi="ar-DZ"/>
        </w:rPr>
        <w:t xml:space="preserve"> et des éléments de la langue à apprendre; d'autre part, la mise en place de séquences de nœuds en v</w:t>
      </w:r>
      <w:r w:rsidR="004D4ED5">
        <w:rPr>
          <w:rFonts w:asciiTheme="majorBidi" w:hAnsiTheme="majorBidi" w:cstheme="majorBidi"/>
          <w:sz w:val="24"/>
          <w:szCs w:val="24"/>
          <w:lang w:val="fr-FR" w:bidi="ar-DZ"/>
        </w:rPr>
        <w:t>ue de la création d'automatisme</w:t>
      </w:r>
      <w:r w:rsidR="00BC67AF" w:rsidRPr="006B4FD4">
        <w:rPr>
          <w:rFonts w:asciiTheme="majorBidi" w:hAnsiTheme="majorBidi" w:cstheme="majorBidi"/>
          <w:sz w:val="24"/>
          <w:szCs w:val="24"/>
          <w:lang w:val="fr-FR" w:bidi="ar-DZ"/>
        </w:rPr>
        <w:t>".</w:t>
      </w:r>
      <w:r w:rsidR="00011B8B">
        <w:rPr>
          <w:rStyle w:val="Appelnotedebasdep"/>
          <w:rFonts w:asciiTheme="majorBidi" w:hAnsiTheme="majorBidi" w:cstheme="majorBidi"/>
          <w:sz w:val="24"/>
          <w:szCs w:val="24"/>
          <w:lang w:val="fr-FR" w:bidi="ar-DZ"/>
        </w:rPr>
        <w:footnoteReference w:id="5"/>
      </w:r>
      <w:r w:rsidR="00045D32" w:rsidRPr="006B4FD4">
        <w:rPr>
          <w:rFonts w:asciiTheme="majorBidi" w:hAnsiTheme="majorBidi" w:cstheme="majorBidi"/>
          <w:sz w:val="24"/>
          <w:szCs w:val="24"/>
          <w:lang w:val="fr-FR" w:bidi="ar-DZ"/>
        </w:rPr>
        <w:t xml:space="preserve">  </w:t>
      </w:r>
    </w:p>
    <w:p w:rsidR="00582C89" w:rsidRDefault="00BC67AF" w:rsidP="00582C89">
      <w:pPr>
        <w:bidi w:val="0"/>
        <w:spacing w:after="120" w:line="312" w:lineRule="auto"/>
        <w:ind w:firstLine="709"/>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 xml:space="preserve">Ces séquences de nœuds sont </w:t>
      </w:r>
      <w:r w:rsidR="004D4ED5">
        <w:rPr>
          <w:rFonts w:asciiTheme="majorBidi" w:hAnsiTheme="majorBidi" w:cstheme="majorBidi"/>
          <w:sz w:val="24"/>
          <w:szCs w:val="24"/>
          <w:lang w:val="fr-FR" w:bidi="ar-DZ"/>
        </w:rPr>
        <w:t xml:space="preserve">à </w:t>
      </w:r>
      <w:r w:rsidR="00A56A92">
        <w:rPr>
          <w:rFonts w:asciiTheme="majorBidi" w:hAnsiTheme="majorBidi" w:cstheme="majorBidi"/>
          <w:sz w:val="24"/>
          <w:szCs w:val="24"/>
          <w:lang w:val="fr-FR" w:bidi="ar-DZ"/>
        </w:rPr>
        <w:t>traiter</w:t>
      </w:r>
      <w:r w:rsidRPr="006B4FD4">
        <w:rPr>
          <w:rFonts w:asciiTheme="majorBidi" w:hAnsiTheme="majorBidi" w:cstheme="majorBidi"/>
          <w:sz w:val="24"/>
          <w:szCs w:val="24"/>
          <w:lang w:val="fr-FR" w:bidi="ar-DZ"/>
        </w:rPr>
        <w:t xml:space="preserve">, </w:t>
      </w:r>
      <w:r w:rsidR="00A56A92">
        <w:rPr>
          <w:rFonts w:asciiTheme="majorBidi" w:hAnsiTheme="majorBidi" w:cstheme="majorBidi"/>
          <w:sz w:val="24"/>
          <w:szCs w:val="24"/>
          <w:lang w:val="fr-FR" w:bidi="ar-DZ"/>
        </w:rPr>
        <w:t xml:space="preserve">à </w:t>
      </w:r>
      <w:r w:rsidRPr="006B4FD4">
        <w:rPr>
          <w:rFonts w:asciiTheme="majorBidi" w:hAnsiTheme="majorBidi" w:cstheme="majorBidi"/>
          <w:sz w:val="24"/>
          <w:szCs w:val="24"/>
          <w:lang w:val="fr-FR" w:bidi="ar-DZ"/>
        </w:rPr>
        <w:t>encod</w:t>
      </w:r>
      <w:r w:rsidR="00A56A92">
        <w:rPr>
          <w:rFonts w:asciiTheme="majorBidi" w:hAnsiTheme="majorBidi" w:cstheme="majorBidi"/>
          <w:sz w:val="24"/>
          <w:szCs w:val="24"/>
          <w:lang w:val="fr-FR" w:bidi="ar-DZ"/>
        </w:rPr>
        <w:t>er</w:t>
      </w:r>
      <w:r w:rsidRPr="006B4FD4">
        <w:rPr>
          <w:rFonts w:asciiTheme="majorBidi" w:hAnsiTheme="majorBidi" w:cstheme="majorBidi"/>
          <w:sz w:val="24"/>
          <w:szCs w:val="24"/>
          <w:lang w:val="fr-FR" w:bidi="ar-DZ"/>
        </w:rPr>
        <w:t xml:space="preserve"> et </w:t>
      </w:r>
      <w:r w:rsidR="00A56A92">
        <w:rPr>
          <w:rFonts w:asciiTheme="majorBidi" w:hAnsiTheme="majorBidi" w:cstheme="majorBidi"/>
          <w:sz w:val="24"/>
          <w:szCs w:val="24"/>
          <w:lang w:val="fr-FR" w:bidi="ar-DZ"/>
        </w:rPr>
        <w:t>à stocker</w:t>
      </w:r>
      <w:r w:rsidRPr="006B4FD4">
        <w:rPr>
          <w:rFonts w:asciiTheme="majorBidi" w:hAnsiTheme="majorBidi" w:cstheme="majorBidi"/>
          <w:sz w:val="24"/>
          <w:szCs w:val="24"/>
          <w:lang w:val="fr-FR" w:bidi="ar-DZ"/>
        </w:rPr>
        <w:t xml:space="preserve"> dans la MLT quand elles sont affecté</w:t>
      </w:r>
      <w:r w:rsidR="00F57BB3" w:rsidRPr="006B4FD4">
        <w:rPr>
          <w:rFonts w:asciiTheme="majorBidi" w:hAnsiTheme="majorBidi" w:cstheme="majorBidi"/>
          <w:sz w:val="24"/>
          <w:szCs w:val="24"/>
          <w:lang w:val="fr-FR" w:bidi="ar-DZ"/>
        </w:rPr>
        <w:t>e</w:t>
      </w:r>
      <w:r w:rsidRPr="006B4FD4">
        <w:rPr>
          <w:rFonts w:asciiTheme="majorBidi" w:hAnsiTheme="majorBidi" w:cstheme="majorBidi"/>
          <w:sz w:val="24"/>
          <w:szCs w:val="24"/>
          <w:lang w:val="fr-FR" w:bidi="ar-DZ"/>
        </w:rPr>
        <w:t xml:space="preserve">s par l'attention, les autres tombent dans l'oubli. Pour </w:t>
      </w:r>
      <w:r w:rsidR="00724294" w:rsidRPr="006B4FD4">
        <w:rPr>
          <w:rFonts w:asciiTheme="majorBidi" w:hAnsiTheme="majorBidi" w:cstheme="majorBidi"/>
          <w:sz w:val="24"/>
          <w:szCs w:val="24"/>
          <w:lang w:val="fr-FR" w:bidi="ar-DZ"/>
        </w:rPr>
        <w:t>réaliser la prise</w:t>
      </w:r>
      <w:r w:rsidR="00F57BB3" w:rsidRPr="006B4FD4">
        <w:rPr>
          <w:rFonts w:asciiTheme="majorBidi" w:hAnsiTheme="majorBidi" w:cstheme="majorBidi"/>
          <w:sz w:val="24"/>
          <w:szCs w:val="24"/>
          <w:lang w:val="fr-FR" w:bidi="ar-DZ"/>
        </w:rPr>
        <w:t xml:space="preserve"> en charge</w:t>
      </w:r>
      <w:r w:rsidR="00EE62BD" w:rsidRPr="006B4FD4">
        <w:rPr>
          <w:rFonts w:asciiTheme="majorBidi" w:hAnsiTheme="majorBidi" w:cstheme="majorBidi"/>
          <w:sz w:val="24"/>
          <w:szCs w:val="24"/>
          <w:lang w:val="fr-FR" w:bidi="ar-DZ"/>
        </w:rPr>
        <w:t>, de toute structure de la langue,</w:t>
      </w:r>
      <w:r w:rsidR="00F57BB3" w:rsidRPr="006B4FD4">
        <w:rPr>
          <w:rFonts w:asciiTheme="majorBidi" w:hAnsiTheme="majorBidi" w:cstheme="majorBidi"/>
          <w:sz w:val="24"/>
          <w:szCs w:val="24"/>
          <w:lang w:val="fr-FR" w:bidi="ar-DZ"/>
        </w:rPr>
        <w:t xml:space="preserve"> par ce phénomène d'attention, l'enseignant de l'oral du FLE est amené à proposer des activités de médiation accompagnant les activités d'expression orale pour répondre aux deux besoins de la réalité humaine de ses apprenants:</w:t>
      </w:r>
    </w:p>
    <w:p w:rsidR="00F8708D" w:rsidRDefault="00F57BB3" w:rsidP="00F8708D">
      <w:pPr>
        <w:bidi w:val="0"/>
        <w:spacing w:after="120" w:line="312" w:lineRule="auto"/>
        <w:ind w:left="142" w:hanging="142"/>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lastRenderedPageBreak/>
        <w:t>-Le premier est celui</w:t>
      </w:r>
      <w:r w:rsidR="008B220F" w:rsidRPr="006B4FD4">
        <w:rPr>
          <w:rFonts w:asciiTheme="majorBidi" w:hAnsiTheme="majorBidi" w:cstheme="majorBidi"/>
          <w:sz w:val="24"/>
          <w:szCs w:val="24"/>
          <w:lang w:val="fr-FR" w:bidi="ar-DZ"/>
        </w:rPr>
        <w:t xml:space="preserve"> de</w:t>
      </w:r>
      <w:r w:rsidRPr="006B4FD4">
        <w:rPr>
          <w:rFonts w:asciiTheme="majorBidi" w:hAnsiTheme="majorBidi" w:cstheme="majorBidi"/>
          <w:sz w:val="24"/>
          <w:szCs w:val="24"/>
          <w:lang w:val="fr-FR" w:bidi="ar-DZ"/>
        </w:rPr>
        <w:t xml:space="preserve"> </w:t>
      </w:r>
      <w:r w:rsidR="007342C8" w:rsidRPr="006B4FD4">
        <w:rPr>
          <w:rFonts w:asciiTheme="majorBidi" w:hAnsiTheme="majorBidi" w:cstheme="majorBidi"/>
          <w:sz w:val="24"/>
          <w:szCs w:val="24"/>
          <w:lang w:val="fr-FR" w:bidi="ar-DZ"/>
        </w:rPr>
        <w:t>faire fonctionn</w:t>
      </w:r>
      <w:r w:rsidR="008B220F" w:rsidRPr="006B4FD4">
        <w:rPr>
          <w:rFonts w:asciiTheme="majorBidi" w:hAnsiTheme="majorBidi" w:cstheme="majorBidi"/>
          <w:sz w:val="24"/>
          <w:szCs w:val="24"/>
          <w:lang w:val="fr-FR" w:bidi="ar-DZ"/>
        </w:rPr>
        <w:t>er les mécanismes de sélec</w:t>
      </w:r>
      <w:r w:rsidR="00274C37">
        <w:rPr>
          <w:rFonts w:asciiTheme="majorBidi" w:hAnsiTheme="majorBidi" w:cstheme="majorBidi"/>
          <w:sz w:val="24"/>
          <w:szCs w:val="24"/>
          <w:lang w:val="fr-FR" w:bidi="ar-DZ"/>
        </w:rPr>
        <w:t>tion, en diversifiant pour eux l</w:t>
      </w:r>
      <w:r w:rsidR="008B220F" w:rsidRPr="006B4FD4">
        <w:rPr>
          <w:rFonts w:asciiTheme="majorBidi" w:hAnsiTheme="majorBidi" w:cstheme="majorBidi"/>
          <w:sz w:val="24"/>
          <w:szCs w:val="24"/>
          <w:lang w:val="fr-FR" w:bidi="ar-DZ"/>
        </w:rPr>
        <w:t>es pratiques provoquant l'attention et vis</w:t>
      </w:r>
      <w:r w:rsidR="007342C8" w:rsidRPr="006B4FD4">
        <w:rPr>
          <w:rFonts w:asciiTheme="majorBidi" w:hAnsiTheme="majorBidi" w:cstheme="majorBidi"/>
          <w:sz w:val="24"/>
          <w:szCs w:val="24"/>
          <w:lang w:val="fr-FR" w:bidi="ar-DZ"/>
        </w:rPr>
        <w:t>a</w:t>
      </w:r>
      <w:r w:rsidR="008B220F" w:rsidRPr="006B4FD4">
        <w:rPr>
          <w:rFonts w:asciiTheme="majorBidi" w:hAnsiTheme="majorBidi" w:cstheme="majorBidi"/>
          <w:sz w:val="24"/>
          <w:szCs w:val="24"/>
          <w:lang w:val="fr-FR" w:bidi="ar-DZ"/>
        </w:rPr>
        <w:t>nt les différents points de langue et les aspects de l'oral qu'on estime indispensable</w:t>
      </w:r>
      <w:r w:rsidR="007342C8" w:rsidRPr="006B4FD4">
        <w:rPr>
          <w:rFonts w:asciiTheme="majorBidi" w:hAnsiTheme="majorBidi" w:cstheme="majorBidi"/>
          <w:sz w:val="24"/>
          <w:szCs w:val="24"/>
          <w:lang w:val="fr-FR" w:bidi="ar-DZ"/>
        </w:rPr>
        <w:t>s</w:t>
      </w:r>
      <w:r w:rsidR="008B220F" w:rsidRPr="006B4FD4">
        <w:rPr>
          <w:rFonts w:asciiTheme="majorBidi" w:hAnsiTheme="majorBidi" w:cstheme="majorBidi"/>
          <w:sz w:val="24"/>
          <w:szCs w:val="24"/>
          <w:lang w:val="fr-FR" w:bidi="ar-DZ"/>
        </w:rPr>
        <w:t xml:space="preserve"> pour établir une communication à l'oral.</w:t>
      </w:r>
    </w:p>
    <w:p w:rsidR="00E27D5D" w:rsidRPr="006B4FD4" w:rsidRDefault="008B220F" w:rsidP="00F8708D">
      <w:pPr>
        <w:bidi w:val="0"/>
        <w:spacing w:after="120" w:line="312" w:lineRule="auto"/>
        <w:ind w:left="142" w:hanging="142"/>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-Le deuxième est de cr</w:t>
      </w:r>
      <w:r w:rsidR="00F57BB3" w:rsidRPr="006B4FD4">
        <w:rPr>
          <w:rFonts w:asciiTheme="majorBidi" w:hAnsiTheme="majorBidi" w:cstheme="majorBidi"/>
          <w:sz w:val="24"/>
          <w:szCs w:val="24"/>
          <w:lang w:val="fr-FR" w:bidi="ar-DZ"/>
        </w:rPr>
        <w:t>éer chez eux</w:t>
      </w:r>
      <w:r w:rsidR="00E66EC1">
        <w:rPr>
          <w:rFonts w:asciiTheme="majorBidi" w:hAnsiTheme="majorBidi" w:cstheme="majorBidi"/>
          <w:sz w:val="24"/>
          <w:szCs w:val="24"/>
          <w:lang w:val="fr-FR" w:bidi="ar-DZ"/>
        </w:rPr>
        <w:t xml:space="preserve"> le</w:t>
      </w:r>
      <w:r w:rsidRPr="006B4FD4">
        <w:rPr>
          <w:rFonts w:asciiTheme="majorBidi" w:hAnsiTheme="majorBidi" w:cstheme="majorBidi"/>
          <w:sz w:val="24"/>
          <w:szCs w:val="24"/>
          <w:lang w:val="fr-FR" w:bidi="ar-DZ"/>
        </w:rPr>
        <w:t xml:space="preserve"> processus automatisé et l'intuition linguistique</w:t>
      </w:r>
      <w:r w:rsidR="00F57BB3" w:rsidRPr="006B4FD4">
        <w:rPr>
          <w:rFonts w:asciiTheme="majorBidi" w:hAnsiTheme="majorBidi" w:cstheme="majorBidi"/>
          <w:sz w:val="24"/>
          <w:szCs w:val="24"/>
          <w:lang w:val="fr-FR" w:bidi="ar-DZ"/>
        </w:rPr>
        <w:t xml:space="preserve">  </w:t>
      </w:r>
      <w:r w:rsidR="00724294" w:rsidRPr="006B4FD4">
        <w:rPr>
          <w:rFonts w:asciiTheme="majorBidi" w:hAnsiTheme="majorBidi" w:cstheme="majorBidi"/>
          <w:sz w:val="24"/>
          <w:szCs w:val="24"/>
          <w:lang w:val="fr-FR" w:bidi="ar-DZ"/>
        </w:rPr>
        <w:t xml:space="preserve">pour donner à leurs interventions à l'oral la fluidité et la souplesse indispensable pour une telle tâche aussi complexe à l'oral </w:t>
      </w:r>
      <w:r w:rsidR="00274C37">
        <w:rPr>
          <w:rFonts w:asciiTheme="majorBidi" w:hAnsiTheme="majorBidi" w:cstheme="majorBidi"/>
          <w:sz w:val="24"/>
          <w:szCs w:val="24"/>
          <w:lang w:val="fr-FR" w:bidi="ar-DZ"/>
        </w:rPr>
        <w:t>qui</w:t>
      </w:r>
      <w:r w:rsidR="00724294" w:rsidRPr="006B4FD4">
        <w:rPr>
          <w:rFonts w:asciiTheme="majorBidi" w:hAnsiTheme="majorBidi" w:cstheme="majorBidi"/>
          <w:sz w:val="24"/>
          <w:szCs w:val="24"/>
          <w:lang w:val="fr-FR" w:bidi="ar-DZ"/>
        </w:rPr>
        <w:t xml:space="preserve"> fait appel </w:t>
      </w:r>
      <w:r w:rsidR="00274C37">
        <w:rPr>
          <w:rFonts w:asciiTheme="majorBidi" w:hAnsiTheme="majorBidi" w:cstheme="majorBidi"/>
          <w:sz w:val="24"/>
          <w:szCs w:val="24"/>
          <w:lang w:val="fr-FR" w:bidi="ar-DZ"/>
        </w:rPr>
        <w:t xml:space="preserve">à </w:t>
      </w:r>
      <w:r w:rsidR="00724294" w:rsidRPr="006B4FD4">
        <w:rPr>
          <w:rFonts w:asciiTheme="majorBidi" w:hAnsiTheme="majorBidi" w:cstheme="majorBidi"/>
          <w:sz w:val="24"/>
          <w:szCs w:val="24"/>
          <w:lang w:val="fr-FR" w:bidi="ar-DZ"/>
        </w:rPr>
        <w:t>plusieurs éléments à la fois dans un</w:t>
      </w:r>
      <w:r w:rsidR="00274C37">
        <w:rPr>
          <w:rFonts w:asciiTheme="majorBidi" w:hAnsiTheme="majorBidi" w:cstheme="majorBidi"/>
          <w:sz w:val="24"/>
          <w:szCs w:val="24"/>
          <w:lang w:val="fr-FR" w:bidi="ar-DZ"/>
        </w:rPr>
        <w:t>e situation de face à face, où on n'a pas la chance d'</w:t>
      </w:r>
      <w:r w:rsidR="00724294" w:rsidRPr="006B4FD4">
        <w:rPr>
          <w:rFonts w:asciiTheme="majorBidi" w:hAnsiTheme="majorBidi" w:cstheme="majorBidi"/>
          <w:sz w:val="24"/>
          <w:szCs w:val="24"/>
          <w:lang w:val="fr-FR" w:bidi="ar-DZ"/>
        </w:rPr>
        <w:t>effacer pour rectifier</w:t>
      </w:r>
      <w:r w:rsidR="00274C37">
        <w:rPr>
          <w:rFonts w:asciiTheme="majorBidi" w:hAnsiTheme="majorBidi" w:cstheme="majorBidi"/>
          <w:sz w:val="24"/>
          <w:szCs w:val="24"/>
          <w:lang w:val="fr-FR" w:bidi="ar-DZ"/>
        </w:rPr>
        <w:t>.</w:t>
      </w:r>
    </w:p>
    <w:p w:rsidR="00B27101" w:rsidRDefault="00BE0783" w:rsidP="00F8708D">
      <w:pPr>
        <w:bidi w:val="0"/>
        <w:spacing w:after="120" w:line="312" w:lineRule="auto"/>
        <w:ind w:firstLine="709"/>
        <w:jc w:val="both"/>
        <w:rPr>
          <w:rFonts w:asciiTheme="majorBidi" w:hAnsiTheme="majorBidi" w:cstheme="majorBidi"/>
          <w:sz w:val="24"/>
          <w:szCs w:val="24"/>
          <w:lang w:val="fr-FR" w:bidi="ar-DZ"/>
        </w:rPr>
      </w:pPr>
      <w:r>
        <w:rPr>
          <w:rFonts w:asciiTheme="majorBidi" w:hAnsiTheme="majorBidi" w:cstheme="majorBidi"/>
          <w:sz w:val="24"/>
          <w:szCs w:val="24"/>
          <w:lang w:val="fr-FR" w:bidi="ar-DZ"/>
        </w:rPr>
        <w:t>Ain</w:t>
      </w:r>
      <w:r w:rsidR="00B27101" w:rsidRPr="006B4FD4">
        <w:rPr>
          <w:rFonts w:asciiTheme="majorBidi" w:hAnsiTheme="majorBidi" w:cstheme="majorBidi"/>
          <w:sz w:val="24"/>
          <w:szCs w:val="24"/>
          <w:lang w:val="fr-FR" w:bidi="ar-DZ"/>
        </w:rPr>
        <w:t>si, les relations à créer entre les éléments déjà existants et les éléments nouvellement crées ne peuvent être établies au niveau de la MLT qu'à partir des activités de médiation entre ce qui est proposé comme nouvelles structures de langue et les</w:t>
      </w:r>
      <w:r w:rsidR="0040395A" w:rsidRPr="006B4FD4">
        <w:rPr>
          <w:rFonts w:asciiTheme="majorBidi" w:hAnsiTheme="majorBidi" w:cstheme="majorBidi"/>
          <w:sz w:val="24"/>
          <w:szCs w:val="24"/>
          <w:lang w:val="fr-FR" w:bidi="ar-DZ"/>
        </w:rPr>
        <w:t xml:space="preserve"> pré-requis</w:t>
      </w:r>
      <w:r w:rsidR="00B27101" w:rsidRPr="006B4FD4">
        <w:rPr>
          <w:rFonts w:asciiTheme="majorBidi" w:hAnsiTheme="majorBidi" w:cstheme="majorBidi"/>
          <w:sz w:val="24"/>
          <w:szCs w:val="24"/>
          <w:lang w:val="fr-FR" w:bidi="ar-DZ"/>
        </w:rPr>
        <w:t xml:space="preserve"> de l'apprenant</w:t>
      </w:r>
      <w:r w:rsidR="00454D17" w:rsidRPr="006B4FD4">
        <w:rPr>
          <w:rFonts w:asciiTheme="majorBidi" w:hAnsiTheme="majorBidi" w:cstheme="majorBidi"/>
          <w:sz w:val="24"/>
          <w:szCs w:val="24"/>
          <w:lang w:val="fr-FR" w:bidi="ar-DZ"/>
        </w:rPr>
        <w:t xml:space="preserve">. </w:t>
      </w:r>
      <w:r w:rsidR="00B27101" w:rsidRPr="006B4FD4">
        <w:rPr>
          <w:rFonts w:asciiTheme="majorBidi" w:hAnsiTheme="majorBidi" w:cstheme="majorBidi"/>
          <w:sz w:val="24"/>
          <w:szCs w:val="24"/>
          <w:lang w:val="fr-FR" w:bidi="ar-DZ"/>
        </w:rPr>
        <w:t xml:space="preserve"> </w:t>
      </w:r>
    </w:p>
    <w:p w:rsidR="00F8708D" w:rsidRPr="00B518CE" w:rsidRDefault="00F8708D" w:rsidP="00F8708D">
      <w:pPr>
        <w:bidi w:val="0"/>
        <w:spacing w:after="120" w:line="312" w:lineRule="auto"/>
        <w:ind w:firstLine="709"/>
        <w:jc w:val="both"/>
        <w:rPr>
          <w:rFonts w:asciiTheme="majorBidi" w:hAnsiTheme="majorBidi" w:cstheme="majorBidi"/>
          <w:sz w:val="12"/>
          <w:szCs w:val="12"/>
          <w:lang w:val="fr-FR" w:bidi="ar-DZ"/>
        </w:rPr>
      </w:pPr>
    </w:p>
    <w:p w:rsidR="0078256C" w:rsidRPr="006B4FD4" w:rsidRDefault="00FF5366" w:rsidP="00F8708D">
      <w:pPr>
        <w:bidi w:val="0"/>
        <w:spacing w:after="120" w:line="312" w:lineRule="auto"/>
        <w:ind w:left="284" w:hanging="284"/>
        <w:jc w:val="left"/>
        <w:rPr>
          <w:rFonts w:asciiTheme="majorBidi" w:hAnsiTheme="majorBidi" w:cstheme="majorBidi"/>
          <w:b/>
          <w:bCs/>
          <w:sz w:val="24"/>
          <w:szCs w:val="24"/>
          <w:lang w:val="fr-FR" w:bidi="ar-DZ"/>
        </w:rPr>
      </w:pPr>
      <w:r>
        <w:rPr>
          <w:rFonts w:asciiTheme="majorBidi" w:hAnsiTheme="majorBidi" w:cstheme="majorBidi"/>
          <w:b/>
          <w:bCs/>
          <w:sz w:val="24"/>
          <w:szCs w:val="24"/>
          <w:lang w:val="fr-FR" w:bidi="ar-DZ"/>
        </w:rPr>
        <w:t>2-</w:t>
      </w:r>
      <w:r w:rsidR="0013288B">
        <w:rPr>
          <w:rFonts w:asciiTheme="majorBidi" w:hAnsiTheme="majorBidi" w:cstheme="majorBidi"/>
          <w:b/>
          <w:bCs/>
          <w:sz w:val="24"/>
          <w:szCs w:val="24"/>
          <w:lang w:val="fr-FR" w:bidi="ar-DZ"/>
        </w:rPr>
        <w:t xml:space="preserve"> </w:t>
      </w:r>
      <w:r w:rsidR="00222588" w:rsidRPr="006B4FD4">
        <w:rPr>
          <w:rFonts w:asciiTheme="majorBidi" w:hAnsiTheme="majorBidi" w:cstheme="majorBidi"/>
          <w:b/>
          <w:bCs/>
          <w:sz w:val="24"/>
          <w:szCs w:val="24"/>
          <w:lang w:val="fr-FR" w:bidi="ar-DZ"/>
        </w:rPr>
        <w:t xml:space="preserve">La </w:t>
      </w:r>
      <w:r w:rsidR="007342C8" w:rsidRPr="006B4FD4">
        <w:rPr>
          <w:rFonts w:asciiTheme="majorBidi" w:hAnsiTheme="majorBidi" w:cstheme="majorBidi"/>
          <w:b/>
          <w:bCs/>
          <w:sz w:val="24"/>
          <w:szCs w:val="24"/>
          <w:lang w:val="fr-FR" w:bidi="ar-DZ"/>
        </w:rPr>
        <w:t xml:space="preserve">prise en charge de la dimension socioculturelle </w:t>
      </w:r>
      <w:r w:rsidR="00222588" w:rsidRPr="006B4FD4">
        <w:rPr>
          <w:rFonts w:asciiTheme="majorBidi" w:hAnsiTheme="majorBidi" w:cstheme="majorBidi"/>
          <w:b/>
          <w:bCs/>
          <w:sz w:val="24"/>
          <w:szCs w:val="24"/>
          <w:lang w:val="fr-FR" w:bidi="ar-DZ"/>
        </w:rPr>
        <w:t xml:space="preserve">dans </w:t>
      </w:r>
      <w:r w:rsidR="007342C8" w:rsidRPr="006B4FD4">
        <w:rPr>
          <w:rFonts w:asciiTheme="majorBidi" w:hAnsiTheme="majorBidi" w:cstheme="majorBidi"/>
          <w:b/>
          <w:bCs/>
          <w:sz w:val="24"/>
          <w:szCs w:val="24"/>
          <w:lang w:val="fr-FR" w:bidi="ar-DZ"/>
        </w:rPr>
        <w:t>l'enseignement/apprentissage d'une compétence d'expression orale</w:t>
      </w:r>
      <w:r w:rsidR="004B4145" w:rsidRPr="006B4FD4">
        <w:rPr>
          <w:rFonts w:asciiTheme="majorBidi" w:hAnsiTheme="majorBidi" w:cstheme="majorBidi"/>
          <w:b/>
          <w:bCs/>
          <w:sz w:val="24"/>
          <w:szCs w:val="24"/>
          <w:lang w:val="fr-FR" w:bidi="ar-DZ"/>
        </w:rPr>
        <w:t>:</w:t>
      </w:r>
    </w:p>
    <w:p w:rsidR="00F8708D" w:rsidRDefault="004B4145" w:rsidP="00F8708D">
      <w:pPr>
        <w:bidi w:val="0"/>
        <w:spacing w:after="120" w:line="312" w:lineRule="auto"/>
        <w:ind w:firstLine="709"/>
        <w:jc w:val="lowKashida"/>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S'exprimer dans une langue étrangère, c'est pouvoir établir une intégratio</w:t>
      </w:r>
      <w:r w:rsidR="00F4065E" w:rsidRPr="006B4FD4">
        <w:rPr>
          <w:rFonts w:asciiTheme="majorBidi" w:hAnsiTheme="majorBidi" w:cstheme="majorBidi"/>
          <w:sz w:val="24"/>
          <w:szCs w:val="24"/>
          <w:lang w:val="fr-FR" w:bidi="ar-DZ"/>
        </w:rPr>
        <w:t>n dans la communauté discursive</w:t>
      </w:r>
      <w:r w:rsidRPr="006B4FD4">
        <w:rPr>
          <w:rFonts w:asciiTheme="majorBidi" w:hAnsiTheme="majorBidi" w:cstheme="majorBidi"/>
          <w:sz w:val="24"/>
          <w:szCs w:val="24"/>
          <w:lang w:val="fr-FR" w:bidi="ar-DZ"/>
        </w:rPr>
        <w:t xml:space="preserve"> de la langue cible(le FLE) qui est selon Gisèle</w:t>
      </w:r>
      <w:r w:rsidR="00257C6B" w:rsidRPr="006B4FD4">
        <w:rPr>
          <w:rFonts w:asciiTheme="majorBidi" w:hAnsiTheme="majorBidi" w:cstheme="majorBidi"/>
          <w:sz w:val="24"/>
          <w:szCs w:val="24"/>
          <w:lang w:val="fr-FR" w:bidi="ar-DZ"/>
        </w:rPr>
        <w:t xml:space="preserve"> Gschwind-Holtzer: "Une entité sociale structurée en domaines(…) famille, école, secteur professionnel, media,…</w:t>
      </w:r>
      <w:r w:rsidR="00F8708D">
        <w:rPr>
          <w:rFonts w:asciiTheme="majorBidi" w:hAnsiTheme="majorBidi" w:cstheme="majorBidi"/>
          <w:sz w:val="24"/>
          <w:szCs w:val="24"/>
          <w:lang w:val="fr-FR" w:bidi="ar-DZ"/>
        </w:rPr>
        <w:t xml:space="preserve"> </w:t>
      </w:r>
      <w:r w:rsidR="00257C6B" w:rsidRPr="006B4FD4">
        <w:rPr>
          <w:rFonts w:asciiTheme="majorBidi" w:hAnsiTheme="majorBidi" w:cstheme="majorBidi"/>
          <w:sz w:val="24"/>
          <w:szCs w:val="24"/>
          <w:lang w:val="fr-FR" w:bidi="ar-DZ"/>
        </w:rPr>
        <w:t>ordinairement associés à des comportements différenciés</w:t>
      </w:r>
      <w:r w:rsidR="0081023F" w:rsidRPr="006B4FD4">
        <w:rPr>
          <w:rFonts w:asciiTheme="majorBidi" w:hAnsiTheme="majorBidi" w:cstheme="majorBidi"/>
          <w:sz w:val="24"/>
          <w:szCs w:val="24"/>
          <w:lang w:val="fr-FR" w:bidi="ar-DZ"/>
        </w:rPr>
        <w:t>"</w:t>
      </w:r>
      <w:r w:rsidR="009844FE">
        <w:rPr>
          <w:rStyle w:val="Appelnotedebasdep"/>
          <w:rFonts w:asciiTheme="majorBidi" w:hAnsiTheme="majorBidi" w:cstheme="majorBidi"/>
          <w:sz w:val="24"/>
          <w:szCs w:val="24"/>
          <w:lang w:val="fr-FR" w:bidi="ar-DZ"/>
        </w:rPr>
        <w:footnoteReference w:id="6"/>
      </w:r>
      <w:r w:rsidR="00D1375B">
        <w:rPr>
          <w:rFonts w:asciiTheme="majorBidi" w:hAnsiTheme="majorBidi" w:cstheme="majorBidi"/>
          <w:sz w:val="24"/>
          <w:szCs w:val="24"/>
          <w:lang w:val="fr-FR" w:bidi="ar-DZ"/>
        </w:rPr>
        <w:t>.</w:t>
      </w:r>
      <w:r w:rsidR="00D601DB" w:rsidRPr="006B4FD4">
        <w:rPr>
          <w:rFonts w:asciiTheme="majorBidi" w:hAnsiTheme="majorBidi" w:cstheme="majorBidi"/>
          <w:sz w:val="24"/>
          <w:szCs w:val="24"/>
          <w:lang w:val="fr-FR" w:bidi="ar-DZ"/>
        </w:rPr>
        <w:t xml:space="preserve"> </w:t>
      </w:r>
      <w:r w:rsidR="0081023F" w:rsidRPr="006B4FD4">
        <w:rPr>
          <w:rFonts w:asciiTheme="majorBidi" w:hAnsiTheme="majorBidi" w:cstheme="majorBidi"/>
          <w:sz w:val="24"/>
          <w:szCs w:val="24"/>
          <w:lang w:val="fr-FR" w:bidi="ar-DZ"/>
        </w:rPr>
        <w:t xml:space="preserve"> </w:t>
      </w:r>
    </w:p>
    <w:p w:rsidR="00F8708D" w:rsidRDefault="0081023F" w:rsidP="00F8708D">
      <w:pPr>
        <w:bidi w:val="0"/>
        <w:spacing w:after="120" w:line="312" w:lineRule="auto"/>
        <w:ind w:firstLine="709"/>
        <w:jc w:val="lowKashida"/>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Par domaine</w:t>
      </w:r>
      <w:r w:rsidR="008874F1" w:rsidRPr="006B4FD4">
        <w:rPr>
          <w:rFonts w:asciiTheme="majorBidi" w:hAnsiTheme="majorBidi" w:cstheme="majorBidi"/>
          <w:sz w:val="24"/>
          <w:szCs w:val="24"/>
          <w:lang w:val="fr-FR" w:bidi="ar-DZ"/>
        </w:rPr>
        <w:t>, il veut dire un ensemble de lieux dominés par des règles de conduite  identiques. En situation d'enseignement/apprentissage, diversifier les conduites langagières orales c'est diversifier avant tout les domaines</w:t>
      </w:r>
      <w:r w:rsidR="00D1375B">
        <w:rPr>
          <w:rFonts w:asciiTheme="majorBidi" w:hAnsiTheme="majorBidi" w:cstheme="majorBidi"/>
          <w:sz w:val="24"/>
          <w:szCs w:val="24"/>
          <w:lang w:val="fr-FR" w:bidi="ar-DZ"/>
        </w:rPr>
        <w:t>(</w:t>
      </w:r>
      <w:r w:rsidR="008874F1" w:rsidRPr="006B4FD4">
        <w:rPr>
          <w:rFonts w:asciiTheme="majorBidi" w:hAnsiTheme="majorBidi" w:cstheme="majorBidi"/>
          <w:sz w:val="24"/>
          <w:szCs w:val="24"/>
          <w:lang w:val="fr-FR" w:bidi="ar-DZ"/>
        </w:rPr>
        <w:t>familial, professionnel</w:t>
      </w:r>
      <w:r w:rsidRPr="006B4FD4">
        <w:rPr>
          <w:rFonts w:asciiTheme="majorBidi" w:hAnsiTheme="majorBidi" w:cstheme="majorBidi"/>
          <w:sz w:val="24"/>
          <w:szCs w:val="24"/>
          <w:lang w:val="fr-FR" w:bidi="ar-DZ"/>
        </w:rPr>
        <w:t>,…</w:t>
      </w:r>
      <w:r w:rsidR="00D1375B">
        <w:rPr>
          <w:rFonts w:asciiTheme="majorBidi" w:hAnsiTheme="majorBidi" w:cstheme="majorBidi"/>
          <w:sz w:val="24"/>
          <w:szCs w:val="24"/>
          <w:lang w:val="fr-FR" w:bidi="ar-DZ"/>
        </w:rPr>
        <w:t>)</w:t>
      </w:r>
      <w:r w:rsidRPr="006B4FD4">
        <w:rPr>
          <w:rFonts w:asciiTheme="majorBidi" w:hAnsiTheme="majorBidi" w:cstheme="majorBidi"/>
          <w:sz w:val="24"/>
          <w:szCs w:val="24"/>
          <w:lang w:val="fr-FR" w:bidi="ar-DZ"/>
        </w:rPr>
        <w:t>selon le</w:t>
      </w:r>
      <w:r w:rsidR="00D1375B">
        <w:rPr>
          <w:rFonts w:asciiTheme="majorBidi" w:hAnsiTheme="majorBidi" w:cstheme="majorBidi"/>
          <w:sz w:val="24"/>
          <w:szCs w:val="24"/>
          <w:lang w:val="fr-FR" w:bidi="ar-DZ"/>
        </w:rPr>
        <w:t>s</w:t>
      </w:r>
      <w:r w:rsidRPr="006B4FD4">
        <w:rPr>
          <w:rFonts w:asciiTheme="majorBidi" w:hAnsiTheme="majorBidi" w:cstheme="majorBidi"/>
          <w:sz w:val="24"/>
          <w:szCs w:val="24"/>
          <w:lang w:val="fr-FR" w:bidi="ar-DZ"/>
        </w:rPr>
        <w:t>quel</w:t>
      </w:r>
      <w:r w:rsidR="00D1375B">
        <w:rPr>
          <w:rFonts w:asciiTheme="majorBidi" w:hAnsiTheme="majorBidi" w:cstheme="majorBidi"/>
          <w:sz w:val="24"/>
          <w:szCs w:val="24"/>
          <w:lang w:val="fr-FR" w:bidi="ar-DZ"/>
        </w:rPr>
        <w:t>s</w:t>
      </w:r>
      <w:r w:rsidRPr="006B4FD4">
        <w:rPr>
          <w:rFonts w:asciiTheme="majorBidi" w:hAnsiTheme="majorBidi" w:cstheme="majorBidi"/>
          <w:sz w:val="24"/>
          <w:szCs w:val="24"/>
          <w:lang w:val="fr-FR" w:bidi="ar-DZ"/>
        </w:rPr>
        <w:t xml:space="preserve"> se détermine la catégorie de relation sociale: amicale, professionnelle, fonctionnelle ou familiale</w:t>
      </w:r>
      <w:r w:rsidR="004526AA" w:rsidRPr="006B4FD4">
        <w:rPr>
          <w:rFonts w:asciiTheme="majorBidi" w:hAnsiTheme="majorBidi" w:cstheme="majorBidi"/>
          <w:sz w:val="24"/>
          <w:szCs w:val="24"/>
          <w:lang w:val="fr-FR" w:bidi="ar-DZ"/>
        </w:rPr>
        <w:t xml:space="preserve">. </w:t>
      </w:r>
      <w:r w:rsidR="00F4065E" w:rsidRPr="006B4FD4">
        <w:rPr>
          <w:rFonts w:asciiTheme="majorBidi" w:hAnsiTheme="majorBidi" w:cstheme="majorBidi"/>
          <w:sz w:val="24"/>
          <w:szCs w:val="24"/>
          <w:lang w:val="fr-FR" w:bidi="ar-DZ"/>
        </w:rPr>
        <w:t>Et selon lequel l</w:t>
      </w:r>
      <w:r w:rsidR="004526AA" w:rsidRPr="006B4FD4">
        <w:rPr>
          <w:rFonts w:asciiTheme="majorBidi" w:hAnsiTheme="majorBidi" w:cstheme="majorBidi"/>
          <w:sz w:val="24"/>
          <w:szCs w:val="24"/>
          <w:lang w:val="fr-FR" w:bidi="ar-DZ"/>
        </w:rPr>
        <w:t xml:space="preserve">e degré de </w:t>
      </w:r>
      <w:r w:rsidR="00771132" w:rsidRPr="006B4FD4">
        <w:rPr>
          <w:rFonts w:asciiTheme="majorBidi" w:hAnsiTheme="majorBidi" w:cstheme="majorBidi"/>
          <w:sz w:val="24"/>
          <w:szCs w:val="24"/>
          <w:lang w:val="fr-FR" w:bidi="ar-DZ"/>
        </w:rPr>
        <w:t>tension</w:t>
      </w:r>
      <w:r w:rsidR="00F4065E" w:rsidRPr="006B4FD4">
        <w:rPr>
          <w:rFonts w:asciiTheme="majorBidi" w:hAnsiTheme="majorBidi" w:cstheme="majorBidi"/>
          <w:sz w:val="24"/>
          <w:szCs w:val="24"/>
          <w:lang w:val="fr-FR" w:bidi="ar-DZ"/>
        </w:rPr>
        <w:t xml:space="preserve"> dans le lien culturel et social</w:t>
      </w:r>
      <w:r w:rsidR="00771132" w:rsidRPr="006B4FD4">
        <w:rPr>
          <w:rFonts w:asciiTheme="majorBidi" w:hAnsiTheme="majorBidi" w:cstheme="majorBidi"/>
          <w:sz w:val="24"/>
          <w:szCs w:val="24"/>
          <w:lang w:val="fr-FR" w:bidi="ar-DZ"/>
        </w:rPr>
        <w:t xml:space="preserve"> </w:t>
      </w:r>
      <w:r w:rsidR="00F4065E" w:rsidRPr="006B4FD4">
        <w:rPr>
          <w:rFonts w:asciiTheme="majorBidi" w:hAnsiTheme="majorBidi" w:cstheme="majorBidi"/>
          <w:sz w:val="24"/>
          <w:szCs w:val="24"/>
          <w:lang w:val="fr-FR" w:bidi="ar-DZ"/>
        </w:rPr>
        <w:t xml:space="preserve">s'établit </w:t>
      </w:r>
      <w:r w:rsidR="00771132" w:rsidRPr="006B4FD4">
        <w:rPr>
          <w:rFonts w:asciiTheme="majorBidi" w:hAnsiTheme="majorBidi" w:cstheme="majorBidi"/>
          <w:sz w:val="24"/>
          <w:szCs w:val="24"/>
          <w:lang w:val="fr-FR" w:bidi="ar-DZ"/>
        </w:rPr>
        <w:t>à différentes orientations (positive, négative ou neutre)</w:t>
      </w:r>
      <w:r w:rsidR="006456E9" w:rsidRPr="006B4FD4">
        <w:rPr>
          <w:rFonts w:asciiTheme="majorBidi" w:hAnsiTheme="majorBidi" w:cstheme="majorBidi"/>
          <w:sz w:val="24"/>
          <w:szCs w:val="24"/>
          <w:lang w:val="fr-FR" w:bidi="ar-DZ"/>
        </w:rPr>
        <w:t>, selon la situation de communication</w:t>
      </w:r>
      <w:r w:rsidR="00F4065E" w:rsidRPr="006B4FD4">
        <w:rPr>
          <w:rFonts w:asciiTheme="majorBidi" w:hAnsiTheme="majorBidi" w:cstheme="majorBidi"/>
          <w:sz w:val="24"/>
          <w:szCs w:val="24"/>
          <w:lang w:val="fr-FR" w:bidi="ar-DZ"/>
        </w:rPr>
        <w:t>.</w:t>
      </w:r>
    </w:p>
    <w:p w:rsidR="007902CE" w:rsidRDefault="00F4065E" w:rsidP="00F8708D">
      <w:pPr>
        <w:bidi w:val="0"/>
        <w:spacing w:after="120" w:line="312" w:lineRule="auto"/>
        <w:ind w:firstLine="709"/>
        <w:jc w:val="lowKashida"/>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Pour s'engager d</w:t>
      </w:r>
      <w:r w:rsidR="00FD4A71" w:rsidRPr="006B4FD4">
        <w:rPr>
          <w:rFonts w:asciiTheme="majorBidi" w:hAnsiTheme="majorBidi" w:cstheme="majorBidi"/>
          <w:sz w:val="24"/>
          <w:szCs w:val="24"/>
          <w:lang w:val="fr-FR" w:bidi="ar-DZ"/>
        </w:rPr>
        <w:t>ans une situation de communicat</w:t>
      </w:r>
      <w:r w:rsidRPr="006B4FD4">
        <w:rPr>
          <w:rFonts w:asciiTheme="majorBidi" w:hAnsiTheme="majorBidi" w:cstheme="majorBidi"/>
          <w:sz w:val="24"/>
          <w:szCs w:val="24"/>
          <w:lang w:val="fr-FR" w:bidi="ar-DZ"/>
        </w:rPr>
        <w:t>ion, chaque interlocuteur doit s'approprier</w:t>
      </w:r>
      <w:r w:rsidR="001B35C9" w:rsidRPr="006B4FD4">
        <w:rPr>
          <w:rFonts w:asciiTheme="majorBidi" w:hAnsiTheme="majorBidi" w:cstheme="majorBidi"/>
          <w:sz w:val="24"/>
          <w:szCs w:val="24"/>
          <w:lang w:val="fr-FR" w:bidi="ar-DZ"/>
        </w:rPr>
        <w:t xml:space="preserve"> </w:t>
      </w:r>
      <w:r w:rsidRPr="006B4FD4">
        <w:rPr>
          <w:rFonts w:asciiTheme="majorBidi" w:hAnsiTheme="majorBidi" w:cstheme="majorBidi"/>
          <w:sz w:val="24"/>
          <w:szCs w:val="24"/>
          <w:lang w:val="fr-FR" w:bidi="ar-DZ"/>
        </w:rPr>
        <w:t>des modèles culturels</w:t>
      </w:r>
      <w:r w:rsidR="00FD4A71" w:rsidRPr="006B4FD4">
        <w:rPr>
          <w:rFonts w:asciiTheme="majorBidi" w:hAnsiTheme="majorBidi" w:cstheme="majorBidi"/>
          <w:sz w:val="24"/>
          <w:szCs w:val="24"/>
          <w:lang w:val="fr-FR" w:bidi="ar-DZ"/>
        </w:rPr>
        <w:t xml:space="preserve"> associés au statut qu'il occupe au moment vécu. Le statut peut associer à la fois plusieurs rôles</w:t>
      </w:r>
      <w:r w:rsidR="005C228E" w:rsidRPr="006B4FD4">
        <w:rPr>
          <w:rFonts w:asciiTheme="majorBidi" w:hAnsiTheme="majorBidi" w:cstheme="majorBidi"/>
          <w:sz w:val="24"/>
          <w:szCs w:val="24"/>
          <w:lang w:val="fr-FR" w:bidi="ar-DZ"/>
        </w:rPr>
        <w:t xml:space="preserve"> (</w:t>
      </w:r>
      <w:r w:rsidR="00B10C36" w:rsidRPr="006B4FD4">
        <w:rPr>
          <w:rFonts w:asciiTheme="majorBidi" w:hAnsiTheme="majorBidi" w:cstheme="majorBidi"/>
          <w:sz w:val="24"/>
          <w:szCs w:val="24"/>
          <w:lang w:val="fr-FR" w:bidi="ar-DZ"/>
        </w:rPr>
        <w:t xml:space="preserve">un père, un </w:t>
      </w:r>
      <w:r w:rsidR="00E46A92" w:rsidRPr="006B4FD4">
        <w:rPr>
          <w:rFonts w:asciiTheme="majorBidi" w:hAnsiTheme="majorBidi" w:cstheme="majorBidi"/>
          <w:sz w:val="24"/>
          <w:szCs w:val="24"/>
          <w:lang w:val="fr-FR" w:bidi="ar-DZ"/>
        </w:rPr>
        <w:t>enseignant et</w:t>
      </w:r>
      <w:r w:rsidR="00B10C36" w:rsidRPr="006B4FD4">
        <w:rPr>
          <w:rFonts w:asciiTheme="majorBidi" w:hAnsiTheme="majorBidi" w:cstheme="majorBidi"/>
          <w:sz w:val="24"/>
          <w:szCs w:val="24"/>
          <w:lang w:val="fr-FR" w:bidi="ar-DZ"/>
        </w:rPr>
        <w:t xml:space="preserve"> un ami à la fois) </w:t>
      </w:r>
      <w:r w:rsidR="00E46A92" w:rsidRPr="006B4FD4">
        <w:rPr>
          <w:rFonts w:asciiTheme="majorBidi" w:hAnsiTheme="majorBidi" w:cstheme="majorBidi"/>
          <w:sz w:val="24"/>
          <w:szCs w:val="24"/>
          <w:lang w:val="fr-FR" w:bidi="ar-DZ"/>
        </w:rPr>
        <w:t>dont chacun</w:t>
      </w:r>
      <w:r w:rsidR="00B10C36" w:rsidRPr="006B4FD4">
        <w:rPr>
          <w:rFonts w:asciiTheme="majorBidi" w:hAnsiTheme="majorBidi" w:cstheme="majorBidi"/>
          <w:sz w:val="24"/>
          <w:szCs w:val="24"/>
          <w:lang w:val="fr-FR" w:bidi="ar-DZ"/>
        </w:rPr>
        <w:t xml:space="preserve"> exige un ensemble de comportements réglant les rapports acceptés par le corps social</w:t>
      </w:r>
      <w:r w:rsidR="005C228E" w:rsidRPr="006B4FD4">
        <w:rPr>
          <w:rFonts w:asciiTheme="majorBidi" w:hAnsiTheme="majorBidi" w:cstheme="majorBidi"/>
          <w:sz w:val="24"/>
          <w:szCs w:val="24"/>
          <w:lang w:val="fr-FR" w:bidi="ar-DZ"/>
        </w:rPr>
        <w:t>, qui font appel aux structures de langue appropriées</w:t>
      </w:r>
      <w:r w:rsidR="00B10C36" w:rsidRPr="006B4FD4">
        <w:rPr>
          <w:rFonts w:asciiTheme="majorBidi" w:hAnsiTheme="majorBidi" w:cstheme="majorBidi"/>
          <w:sz w:val="24"/>
          <w:szCs w:val="24"/>
          <w:lang w:val="fr-FR" w:bidi="ar-DZ"/>
        </w:rPr>
        <w:t>.</w:t>
      </w:r>
    </w:p>
    <w:p w:rsidR="00F8708D" w:rsidRPr="00F8708D" w:rsidRDefault="00F8708D" w:rsidP="00F8708D">
      <w:pPr>
        <w:bidi w:val="0"/>
        <w:spacing w:after="120" w:line="312" w:lineRule="auto"/>
        <w:ind w:firstLine="709"/>
        <w:jc w:val="lowKashida"/>
        <w:rPr>
          <w:rFonts w:asciiTheme="majorBidi" w:hAnsiTheme="majorBidi" w:cstheme="majorBidi"/>
          <w:sz w:val="6"/>
          <w:szCs w:val="6"/>
          <w:lang w:val="fr-FR" w:bidi="ar-DZ"/>
        </w:rPr>
      </w:pPr>
    </w:p>
    <w:p w:rsidR="007F4AF2" w:rsidRDefault="00BE0783" w:rsidP="00AF71B5">
      <w:pPr>
        <w:bidi w:val="0"/>
        <w:spacing w:after="120" w:line="312" w:lineRule="auto"/>
        <w:jc w:val="both"/>
        <w:rPr>
          <w:rFonts w:asciiTheme="majorBidi" w:hAnsiTheme="majorBidi" w:cstheme="majorBidi"/>
          <w:b/>
          <w:bCs/>
          <w:sz w:val="24"/>
          <w:szCs w:val="24"/>
          <w:lang w:val="fr-FR" w:bidi="ar-DZ"/>
        </w:rPr>
      </w:pPr>
      <w:r>
        <w:rPr>
          <w:rFonts w:asciiTheme="majorBidi" w:hAnsiTheme="majorBidi" w:cstheme="majorBidi"/>
          <w:b/>
          <w:bCs/>
          <w:sz w:val="24"/>
          <w:szCs w:val="24"/>
          <w:lang w:val="fr-FR" w:bidi="ar-DZ"/>
        </w:rPr>
        <w:t xml:space="preserve">    </w:t>
      </w:r>
      <w:r w:rsidR="00FF5366">
        <w:rPr>
          <w:rFonts w:asciiTheme="majorBidi" w:hAnsiTheme="majorBidi" w:cstheme="majorBidi"/>
          <w:b/>
          <w:bCs/>
          <w:sz w:val="24"/>
          <w:szCs w:val="24"/>
          <w:lang w:val="fr-FR" w:bidi="ar-DZ"/>
        </w:rPr>
        <w:t>2-a</w:t>
      </w:r>
      <w:r w:rsidR="00F8708D">
        <w:rPr>
          <w:rFonts w:asciiTheme="majorBidi" w:hAnsiTheme="majorBidi" w:cstheme="majorBidi"/>
          <w:b/>
          <w:bCs/>
          <w:sz w:val="24"/>
          <w:szCs w:val="24"/>
          <w:lang w:val="fr-FR" w:bidi="ar-DZ"/>
        </w:rPr>
        <w:t>:</w:t>
      </w:r>
      <w:r w:rsidR="00FF5366">
        <w:rPr>
          <w:rFonts w:asciiTheme="majorBidi" w:hAnsiTheme="majorBidi" w:cstheme="majorBidi"/>
          <w:b/>
          <w:bCs/>
          <w:sz w:val="24"/>
          <w:szCs w:val="24"/>
          <w:lang w:val="fr-FR" w:bidi="ar-DZ"/>
        </w:rPr>
        <w:t xml:space="preserve"> </w:t>
      </w:r>
      <w:r w:rsidR="00400122" w:rsidRPr="006B4FD4">
        <w:rPr>
          <w:rFonts w:asciiTheme="majorBidi" w:hAnsiTheme="majorBidi" w:cstheme="majorBidi"/>
          <w:b/>
          <w:bCs/>
          <w:sz w:val="24"/>
          <w:szCs w:val="24"/>
          <w:lang w:val="fr-FR" w:bidi="ar-DZ"/>
        </w:rPr>
        <w:t>Le comportement langagier:</w:t>
      </w:r>
      <w:r w:rsidR="004C100C" w:rsidRPr="006B4FD4">
        <w:rPr>
          <w:rFonts w:asciiTheme="majorBidi" w:hAnsiTheme="majorBidi" w:cstheme="majorBidi"/>
          <w:b/>
          <w:bCs/>
          <w:sz w:val="24"/>
          <w:szCs w:val="24"/>
          <w:lang w:val="fr-FR" w:bidi="ar-DZ"/>
        </w:rPr>
        <w:t xml:space="preserve">     </w:t>
      </w:r>
      <w:r w:rsidR="007F4AF2">
        <w:rPr>
          <w:rFonts w:asciiTheme="majorBidi" w:hAnsiTheme="majorBidi" w:cstheme="majorBidi"/>
          <w:b/>
          <w:bCs/>
          <w:sz w:val="24"/>
          <w:szCs w:val="24"/>
          <w:lang w:val="fr-FR" w:bidi="ar-DZ"/>
        </w:rPr>
        <w:t xml:space="preserve">  </w:t>
      </w:r>
    </w:p>
    <w:p w:rsidR="00F8708D" w:rsidRDefault="000150A8" w:rsidP="00F8708D">
      <w:pPr>
        <w:bidi w:val="0"/>
        <w:spacing w:after="120" w:line="312" w:lineRule="auto"/>
        <w:ind w:firstLine="709"/>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Pour sélection</w:t>
      </w:r>
      <w:r w:rsidR="00D1375B">
        <w:rPr>
          <w:rFonts w:asciiTheme="majorBidi" w:hAnsiTheme="majorBidi" w:cstheme="majorBidi"/>
          <w:sz w:val="24"/>
          <w:szCs w:val="24"/>
          <w:lang w:val="fr-FR" w:bidi="ar-DZ"/>
        </w:rPr>
        <w:t>ner</w:t>
      </w:r>
      <w:r w:rsidR="00DA6A22" w:rsidRPr="006B4FD4">
        <w:rPr>
          <w:rFonts w:asciiTheme="majorBidi" w:hAnsiTheme="majorBidi" w:cstheme="majorBidi"/>
          <w:sz w:val="24"/>
          <w:szCs w:val="24"/>
          <w:lang w:val="fr-FR" w:bidi="ar-DZ"/>
        </w:rPr>
        <w:t xml:space="preserve"> </w:t>
      </w:r>
      <w:r w:rsidR="00D1375B">
        <w:rPr>
          <w:rFonts w:asciiTheme="majorBidi" w:hAnsiTheme="majorBidi" w:cstheme="majorBidi"/>
          <w:sz w:val="24"/>
          <w:szCs w:val="24"/>
          <w:lang w:val="fr-FR" w:bidi="ar-DZ"/>
        </w:rPr>
        <w:t>l</w:t>
      </w:r>
      <w:r w:rsidR="00DA6A22" w:rsidRPr="006B4FD4">
        <w:rPr>
          <w:rFonts w:asciiTheme="majorBidi" w:hAnsiTheme="majorBidi" w:cstheme="majorBidi"/>
          <w:sz w:val="24"/>
          <w:szCs w:val="24"/>
          <w:lang w:val="fr-FR" w:bidi="ar-DZ"/>
        </w:rPr>
        <w:t>es forme</w:t>
      </w:r>
      <w:r w:rsidRPr="006B4FD4">
        <w:rPr>
          <w:rFonts w:asciiTheme="majorBidi" w:hAnsiTheme="majorBidi" w:cstheme="majorBidi"/>
          <w:sz w:val="24"/>
          <w:szCs w:val="24"/>
          <w:lang w:val="fr-FR" w:bidi="ar-DZ"/>
        </w:rPr>
        <w:t>s lang</w:t>
      </w:r>
      <w:r w:rsidR="00DA6A22" w:rsidRPr="006B4FD4">
        <w:rPr>
          <w:rFonts w:asciiTheme="majorBidi" w:hAnsiTheme="majorBidi" w:cstheme="majorBidi"/>
          <w:sz w:val="24"/>
          <w:szCs w:val="24"/>
          <w:lang w:val="fr-FR" w:bidi="ar-DZ"/>
        </w:rPr>
        <w:t>agières</w:t>
      </w:r>
      <w:r w:rsidRPr="006B4FD4">
        <w:rPr>
          <w:rFonts w:asciiTheme="majorBidi" w:hAnsiTheme="majorBidi" w:cstheme="majorBidi"/>
          <w:sz w:val="24"/>
          <w:szCs w:val="24"/>
          <w:lang w:val="fr-FR" w:bidi="ar-DZ"/>
        </w:rPr>
        <w:t xml:space="preserve"> appropriées à la situation de </w:t>
      </w:r>
      <w:r w:rsidR="007F4AF2">
        <w:rPr>
          <w:rFonts w:asciiTheme="majorBidi" w:hAnsiTheme="majorBidi" w:cstheme="majorBidi"/>
          <w:sz w:val="24"/>
          <w:szCs w:val="24"/>
          <w:lang w:val="fr-FR" w:bidi="ar-DZ"/>
        </w:rPr>
        <w:t xml:space="preserve"> </w:t>
      </w:r>
      <w:r w:rsidRPr="006B4FD4">
        <w:rPr>
          <w:rFonts w:asciiTheme="majorBidi" w:hAnsiTheme="majorBidi" w:cstheme="majorBidi"/>
          <w:sz w:val="24"/>
          <w:szCs w:val="24"/>
          <w:lang w:val="fr-FR" w:bidi="ar-DZ"/>
        </w:rPr>
        <w:t>communication dans laquelle l'apprenant d'une langue étrangère est engagé</w:t>
      </w:r>
      <w:r w:rsidR="00D1375B">
        <w:rPr>
          <w:rFonts w:asciiTheme="majorBidi" w:hAnsiTheme="majorBidi" w:cstheme="majorBidi"/>
          <w:sz w:val="24"/>
          <w:szCs w:val="24"/>
          <w:lang w:val="fr-FR" w:bidi="ar-DZ"/>
        </w:rPr>
        <w:t>,</w:t>
      </w:r>
      <w:r w:rsidR="00B10C36" w:rsidRPr="006B4FD4">
        <w:rPr>
          <w:rFonts w:asciiTheme="majorBidi" w:hAnsiTheme="majorBidi" w:cstheme="majorBidi"/>
          <w:sz w:val="24"/>
          <w:szCs w:val="24"/>
          <w:lang w:val="fr-FR" w:bidi="ar-DZ"/>
        </w:rPr>
        <w:t xml:space="preserve"> en tant qu'un </w:t>
      </w:r>
      <w:r w:rsidR="00DA6A22" w:rsidRPr="006B4FD4">
        <w:rPr>
          <w:rFonts w:asciiTheme="majorBidi" w:hAnsiTheme="majorBidi" w:cstheme="majorBidi"/>
          <w:sz w:val="24"/>
          <w:szCs w:val="24"/>
          <w:lang w:val="fr-FR" w:bidi="ar-DZ"/>
        </w:rPr>
        <w:t>inter</w:t>
      </w:r>
      <w:r w:rsidR="00B10C36" w:rsidRPr="006B4FD4">
        <w:rPr>
          <w:rFonts w:asciiTheme="majorBidi" w:hAnsiTheme="majorBidi" w:cstheme="majorBidi"/>
          <w:sz w:val="24"/>
          <w:szCs w:val="24"/>
          <w:lang w:val="fr-FR" w:bidi="ar-DZ"/>
        </w:rPr>
        <w:t>locuteur</w:t>
      </w:r>
      <w:r w:rsidR="00E46A92" w:rsidRPr="006B4FD4">
        <w:rPr>
          <w:rFonts w:asciiTheme="majorBidi" w:hAnsiTheme="majorBidi" w:cstheme="majorBidi"/>
          <w:sz w:val="24"/>
          <w:szCs w:val="24"/>
          <w:lang w:val="fr-FR" w:bidi="ar-DZ"/>
        </w:rPr>
        <w:t>, celui-ci</w:t>
      </w:r>
      <w:r w:rsidR="0078256C" w:rsidRPr="006B4FD4">
        <w:rPr>
          <w:rFonts w:asciiTheme="majorBidi" w:hAnsiTheme="majorBidi" w:cstheme="majorBidi"/>
          <w:sz w:val="24"/>
          <w:szCs w:val="24"/>
          <w:lang w:val="fr-FR" w:bidi="ar-DZ"/>
        </w:rPr>
        <w:t xml:space="preserve"> doit être conscient de son statut, du statut de son interlocuteur,</w:t>
      </w:r>
      <w:r w:rsidR="008155C3" w:rsidRPr="006B4FD4">
        <w:rPr>
          <w:rFonts w:asciiTheme="majorBidi" w:hAnsiTheme="majorBidi" w:cstheme="majorBidi"/>
          <w:sz w:val="24"/>
          <w:szCs w:val="24"/>
          <w:lang w:val="fr-FR" w:bidi="ar-DZ"/>
        </w:rPr>
        <w:t xml:space="preserve"> le moment</w:t>
      </w:r>
      <w:r w:rsidR="0078256C" w:rsidRPr="006B4FD4">
        <w:rPr>
          <w:rFonts w:asciiTheme="majorBidi" w:hAnsiTheme="majorBidi" w:cstheme="majorBidi"/>
          <w:sz w:val="24"/>
          <w:szCs w:val="24"/>
          <w:lang w:val="fr-FR" w:bidi="ar-DZ"/>
        </w:rPr>
        <w:t xml:space="preserve"> </w:t>
      </w:r>
      <w:r w:rsidR="008155C3" w:rsidRPr="006B4FD4">
        <w:rPr>
          <w:rFonts w:asciiTheme="majorBidi" w:hAnsiTheme="majorBidi" w:cstheme="majorBidi"/>
          <w:sz w:val="24"/>
          <w:szCs w:val="24"/>
          <w:lang w:val="fr-FR" w:bidi="ar-DZ"/>
        </w:rPr>
        <w:t xml:space="preserve">et </w:t>
      </w:r>
      <w:r w:rsidR="0078256C" w:rsidRPr="006B4FD4">
        <w:rPr>
          <w:rFonts w:asciiTheme="majorBidi" w:hAnsiTheme="majorBidi" w:cstheme="majorBidi"/>
          <w:sz w:val="24"/>
          <w:szCs w:val="24"/>
          <w:lang w:val="fr-FR" w:bidi="ar-DZ"/>
        </w:rPr>
        <w:t>le lieu social où se déroule la communication</w:t>
      </w:r>
      <w:r w:rsidR="008155C3" w:rsidRPr="006B4FD4">
        <w:rPr>
          <w:rFonts w:asciiTheme="majorBidi" w:hAnsiTheme="majorBidi" w:cstheme="majorBidi"/>
          <w:sz w:val="24"/>
          <w:szCs w:val="24"/>
          <w:lang w:val="fr-FR" w:bidi="ar-DZ"/>
        </w:rPr>
        <w:t>.</w:t>
      </w:r>
      <w:r w:rsidRPr="006B4FD4">
        <w:rPr>
          <w:rFonts w:asciiTheme="majorBidi" w:hAnsiTheme="majorBidi" w:cstheme="majorBidi"/>
          <w:sz w:val="24"/>
          <w:szCs w:val="24"/>
          <w:lang w:val="fr-FR" w:bidi="ar-DZ"/>
        </w:rPr>
        <w:t xml:space="preserve">  </w:t>
      </w:r>
    </w:p>
    <w:p w:rsidR="00B518CE" w:rsidRDefault="00DA6A22" w:rsidP="00B518CE">
      <w:pPr>
        <w:bidi w:val="0"/>
        <w:spacing w:after="120" w:line="312" w:lineRule="auto"/>
        <w:ind w:firstLine="709"/>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Puisque</w:t>
      </w:r>
      <w:r w:rsidR="00060728" w:rsidRPr="006B4FD4">
        <w:rPr>
          <w:rFonts w:asciiTheme="majorBidi" w:hAnsiTheme="majorBidi" w:cstheme="majorBidi"/>
          <w:sz w:val="24"/>
          <w:szCs w:val="24"/>
          <w:lang w:val="fr-FR" w:bidi="ar-DZ"/>
        </w:rPr>
        <w:t xml:space="preserve"> </w:t>
      </w:r>
      <w:r w:rsidRPr="006B4FD4">
        <w:rPr>
          <w:rFonts w:asciiTheme="majorBidi" w:hAnsiTheme="majorBidi" w:cstheme="majorBidi"/>
          <w:sz w:val="24"/>
          <w:szCs w:val="24"/>
          <w:lang w:val="fr-FR" w:bidi="ar-DZ"/>
        </w:rPr>
        <w:t>l</w:t>
      </w:r>
      <w:r w:rsidR="008155C3" w:rsidRPr="006B4FD4">
        <w:rPr>
          <w:rFonts w:asciiTheme="majorBidi" w:hAnsiTheme="majorBidi" w:cstheme="majorBidi"/>
          <w:sz w:val="24"/>
          <w:szCs w:val="24"/>
          <w:lang w:val="fr-FR" w:bidi="ar-DZ"/>
        </w:rPr>
        <w:t>e choix des structures de la langue</w:t>
      </w:r>
      <w:r w:rsidR="007F4AF2">
        <w:rPr>
          <w:rFonts w:asciiTheme="majorBidi" w:hAnsiTheme="majorBidi" w:cstheme="majorBidi"/>
          <w:sz w:val="24"/>
          <w:szCs w:val="24"/>
          <w:lang w:val="fr-FR" w:bidi="ar-DZ"/>
        </w:rPr>
        <w:t>,</w:t>
      </w:r>
      <w:r w:rsidR="008155C3" w:rsidRPr="006B4FD4">
        <w:rPr>
          <w:rFonts w:asciiTheme="majorBidi" w:hAnsiTheme="majorBidi" w:cstheme="majorBidi"/>
          <w:sz w:val="24"/>
          <w:szCs w:val="24"/>
          <w:lang w:val="fr-FR" w:bidi="ar-DZ"/>
        </w:rPr>
        <w:t xml:space="preserve"> qui se fait par intuition linguistique en mobilisant un processus automatisé</w:t>
      </w:r>
      <w:r w:rsidR="007F4AF2">
        <w:rPr>
          <w:rFonts w:asciiTheme="majorBidi" w:hAnsiTheme="majorBidi" w:cstheme="majorBidi"/>
          <w:sz w:val="24"/>
          <w:szCs w:val="24"/>
          <w:lang w:val="fr-FR" w:bidi="ar-DZ"/>
        </w:rPr>
        <w:t>,</w:t>
      </w:r>
      <w:r w:rsidR="008155C3" w:rsidRPr="006B4FD4">
        <w:rPr>
          <w:rFonts w:asciiTheme="majorBidi" w:hAnsiTheme="majorBidi" w:cstheme="majorBidi"/>
          <w:sz w:val="24"/>
          <w:szCs w:val="24"/>
          <w:lang w:val="fr-FR" w:bidi="ar-DZ"/>
        </w:rPr>
        <w:t xml:space="preserve"> puisse donner plus de souplesse et de fluidité</w:t>
      </w:r>
      <w:r w:rsidR="00ED22B3" w:rsidRPr="006B4FD4">
        <w:rPr>
          <w:rFonts w:asciiTheme="majorBidi" w:hAnsiTheme="majorBidi" w:cstheme="majorBidi"/>
          <w:sz w:val="24"/>
          <w:szCs w:val="24"/>
          <w:lang w:val="fr-FR" w:bidi="ar-DZ"/>
        </w:rPr>
        <w:t xml:space="preserve"> aux </w:t>
      </w:r>
      <w:r w:rsidR="00ED22B3" w:rsidRPr="006B4FD4">
        <w:rPr>
          <w:rFonts w:asciiTheme="majorBidi" w:hAnsiTheme="majorBidi" w:cstheme="majorBidi"/>
          <w:sz w:val="24"/>
          <w:szCs w:val="24"/>
          <w:lang w:val="fr-FR" w:bidi="ar-DZ"/>
        </w:rPr>
        <w:lastRenderedPageBreak/>
        <w:t>interventions orales, il serait indispensable de vise</w:t>
      </w:r>
      <w:r w:rsidR="0060439D" w:rsidRPr="006B4FD4">
        <w:rPr>
          <w:rFonts w:asciiTheme="majorBidi" w:hAnsiTheme="majorBidi" w:cstheme="majorBidi"/>
          <w:sz w:val="24"/>
          <w:szCs w:val="24"/>
          <w:lang w:val="fr-FR" w:bidi="ar-DZ"/>
        </w:rPr>
        <w:t>r</w:t>
      </w:r>
      <w:r w:rsidR="00ED22B3" w:rsidRPr="006B4FD4">
        <w:rPr>
          <w:rFonts w:asciiTheme="majorBidi" w:hAnsiTheme="majorBidi" w:cstheme="majorBidi"/>
          <w:sz w:val="24"/>
          <w:szCs w:val="24"/>
          <w:lang w:val="fr-FR" w:bidi="ar-DZ"/>
        </w:rPr>
        <w:t xml:space="preserve"> souvent</w:t>
      </w:r>
      <w:r w:rsidR="00E15219" w:rsidRPr="006B4FD4">
        <w:rPr>
          <w:rFonts w:asciiTheme="majorBidi" w:hAnsiTheme="majorBidi" w:cstheme="majorBidi"/>
          <w:sz w:val="24"/>
          <w:szCs w:val="24"/>
          <w:lang w:val="fr-FR" w:bidi="ar-DZ"/>
        </w:rPr>
        <w:t>,</w:t>
      </w:r>
      <w:r w:rsidR="00ED22B3" w:rsidRPr="006B4FD4">
        <w:rPr>
          <w:rFonts w:asciiTheme="majorBidi" w:hAnsiTheme="majorBidi" w:cstheme="majorBidi"/>
          <w:sz w:val="24"/>
          <w:szCs w:val="24"/>
          <w:lang w:val="fr-FR" w:bidi="ar-DZ"/>
        </w:rPr>
        <w:t xml:space="preserve"> par l'enseignement d'une compétence d'EO</w:t>
      </w:r>
      <w:r w:rsidR="00E15219" w:rsidRPr="006B4FD4">
        <w:rPr>
          <w:rFonts w:asciiTheme="majorBidi" w:hAnsiTheme="majorBidi" w:cstheme="majorBidi"/>
          <w:sz w:val="24"/>
          <w:szCs w:val="24"/>
          <w:lang w:val="fr-FR" w:bidi="ar-DZ"/>
        </w:rPr>
        <w:t>,</w:t>
      </w:r>
      <w:r w:rsidR="00ED22B3" w:rsidRPr="006B4FD4">
        <w:rPr>
          <w:rFonts w:asciiTheme="majorBidi" w:hAnsiTheme="majorBidi" w:cstheme="majorBidi"/>
          <w:sz w:val="24"/>
          <w:szCs w:val="24"/>
          <w:lang w:val="fr-FR" w:bidi="ar-DZ"/>
        </w:rPr>
        <w:t xml:space="preserve"> l'acquisition de la langue dans sa dimension socioculturelle</w:t>
      </w:r>
      <w:r w:rsidR="00AC6E01">
        <w:rPr>
          <w:rFonts w:asciiTheme="majorBidi" w:hAnsiTheme="majorBidi" w:cstheme="majorBidi"/>
          <w:sz w:val="24"/>
          <w:szCs w:val="24"/>
          <w:lang w:val="fr-FR" w:bidi="ar-DZ"/>
        </w:rPr>
        <w:t>. I</w:t>
      </w:r>
      <w:r w:rsidR="003A7FCE" w:rsidRPr="006B4FD4">
        <w:rPr>
          <w:rFonts w:asciiTheme="majorBidi" w:hAnsiTheme="majorBidi" w:cstheme="majorBidi"/>
          <w:sz w:val="24"/>
          <w:szCs w:val="24"/>
          <w:lang w:val="fr-FR" w:bidi="ar-DZ"/>
        </w:rPr>
        <w:t>l s'agit d'enseigner la langue</w:t>
      </w:r>
      <w:r w:rsidR="00ED22B3" w:rsidRPr="006B4FD4">
        <w:rPr>
          <w:rFonts w:asciiTheme="majorBidi" w:hAnsiTheme="majorBidi" w:cstheme="majorBidi"/>
          <w:sz w:val="24"/>
          <w:szCs w:val="24"/>
          <w:lang w:val="fr-FR" w:bidi="ar-DZ"/>
        </w:rPr>
        <w:t xml:space="preserve"> telle qu'elle existe réellement  dans la société avec la diversité de ses structures qu'un apprenant peut </w:t>
      </w:r>
      <w:r w:rsidR="00AC6E01">
        <w:rPr>
          <w:rFonts w:asciiTheme="majorBidi" w:hAnsiTheme="majorBidi" w:cstheme="majorBidi"/>
          <w:sz w:val="24"/>
          <w:szCs w:val="24"/>
          <w:lang w:val="fr-FR" w:bidi="ar-DZ"/>
        </w:rPr>
        <w:t>renco</w:t>
      </w:r>
      <w:r w:rsidR="00ED22B3" w:rsidRPr="006B4FD4">
        <w:rPr>
          <w:rFonts w:asciiTheme="majorBidi" w:hAnsiTheme="majorBidi" w:cstheme="majorBidi"/>
          <w:sz w:val="24"/>
          <w:szCs w:val="24"/>
          <w:lang w:val="fr-FR" w:bidi="ar-DZ"/>
        </w:rPr>
        <w:t>nt</w:t>
      </w:r>
      <w:r w:rsidR="00AC6E01">
        <w:rPr>
          <w:rFonts w:asciiTheme="majorBidi" w:hAnsiTheme="majorBidi" w:cstheme="majorBidi"/>
          <w:sz w:val="24"/>
          <w:szCs w:val="24"/>
          <w:lang w:val="fr-FR" w:bidi="ar-DZ"/>
        </w:rPr>
        <w:t>r</w:t>
      </w:r>
      <w:r w:rsidR="00ED22B3" w:rsidRPr="006B4FD4">
        <w:rPr>
          <w:rFonts w:asciiTheme="majorBidi" w:hAnsiTheme="majorBidi" w:cstheme="majorBidi"/>
          <w:sz w:val="24"/>
          <w:szCs w:val="24"/>
          <w:lang w:val="fr-FR" w:bidi="ar-DZ"/>
        </w:rPr>
        <w:t>er un jour dans la vie sociale ou professionnelle</w:t>
      </w:r>
      <w:r w:rsidR="0060439D" w:rsidRPr="006B4FD4">
        <w:rPr>
          <w:rFonts w:asciiTheme="majorBidi" w:hAnsiTheme="majorBidi" w:cstheme="majorBidi"/>
          <w:sz w:val="24"/>
          <w:szCs w:val="24"/>
          <w:lang w:val="fr-FR" w:bidi="ar-DZ"/>
        </w:rPr>
        <w:t>, d'une façon d'offrir à l'apprenant</w:t>
      </w:r>
      <w:r w:rsidR="00E15219" w:rsidRPr="006B4FD4">
        <w:rPr>
          <w:rFonts w:asciiTheme="majorBidi" w:hAnsiTheme="majorBidi" w:cstheme="majorBidi"/>
          <w:sz w:val="24"/>
          <w:szCs w:val="24"/>
          <w:lang w:val="fr-FR" w:bidi="ar-DZ"/>
        </w:rPr>
        <w:t xml:space="preserve"> la chance</w:t>
      </w:r>
      <w:r w:rsidR="0060439D" w:rsidRPr="006B4FD4">
        <w:rPr>
          <w:rFonts w:asciiTheme="majorBidi" w:hAnsiTheme="majorBidi" w:cstheme="majorBidi"/>
          <w:sz w:val="24"/>
          <w:szCs w:val="24"/>
          <w:lang w:val="fr-FR" w:bidi="ar-DZ"/>
        </w:rPr>
        <w:t xml:space="preserve"> de construire son propre répertoire des comportements langagiers qui lui permettent</w:t>
      </w:r>
      <w:r w:rsidR="003A7FCE" w:rsidRPr="006B4FD4">
        <w:rPr>
          <w:rFonts w:asciiTheme="majorBidi" w:hAnsiTheme="majorBidi" w:cstheme="majorBidi"/>
          <w:sz w:val="24"/>
          <w:szCs w:val="24"/>
          <w:lang w:val="fr-FR" w:bidi="ar-DZ"/>
        </w:rPr>
        <w:t>, sans éprouver de gêne,</w:t>
      </w:r>
      <w:r w:rsidR="0060439D" w:rsidRPr="006B4FD4">
        <w:rPr>
          <w:rFonts w:asciiTheme="majorBidi" w:hAnsiTheme="majorBidi" w:cstheme="majorBidi"/>
          <w:sz w:val="24"/>
          <w:szCs w:val="24"/>
          <w:lang w:val="fr-FR" w:bidi="ar-DZ"/>
        </w:rPr>
        <w:t xml:space="preserve"> d'occuper les différents statut</w:t>
      </w:r>
      <w:r w:rsidR="00E15219" w:rsidRPr="006B4FD4">
        <w:rPr>
          <w:rFonts w:asciiTheme="majorBidi" w:hAnsiTheme="majorBidi" w:cstheme="majorBidi"/>
          <w:sz w:val="24"/>
          <w:szCs w:val="24"/>
          <w:lang w:val="fr-FR" w:bidi="ar-DZ"/>
        </w:rPr>
        <w:t>s</w:t>
      </w:r>
      <w:r w:rsidR="0060439D" w:rsidRPr="006B4FD4">
        <w:rPr>
          <w:rFonts w:asciiTheme="majorBidi" w:hAnsiTheme="majorBidi" w:cstheme="majorBidi"/>
          <w:sz w:val="24"/>
          <w:szCs w:val="24"/>
          <w:lang w:val="fr-FR" w:bidi="ar-DZ"/>
        </w:rPr>
        <w:t xml:space="preserve"> susceptibles d'être vécus et accomplir les différents rôles qui lui s</w:t>
      </w:r>
      <w:r w:rsidR="00AC6E01">
        <w:rPr>
          <w:rFonts w:asciiTheme="majorBidi" w:hAnsiTheme="majorBidi" w:cstheme="majorBidi"/>
          <w:sz w:val="24"/>
          <w:szCs w:val="24"/>
          <w:lang w:val="fr-FR" w:bidi="ar-DZ"/>
        </w:rPr>
        <w:t>er</w:t>
      </w:r>
      <w:r w:rsidR="0060439D" w:rsidRPr="006B4FD4">
        <w:rPr>
          <w:rFonts w:asciiTheme="majorBidi" w:hAnsiTheme="majorBidi" w:cstheme="majorBidi"/>
          <w:sz w:val="24"/>
          <w:szCs w:val="24"/>
          <w:lang w:val="fr-FR" w:bidi="ar-DZ"/>
        </w:rPr>
        <w:t>ont proposés</w:t>
      </w:r>
      <w:r w:rsidR="00E46A92" w:rsidRPr="006B4FD4">
        <w:rPr>
          <w:rFonts w:asciiTheme="majorBidi" w:hAnsiTheme="majorBidi" w:cstheme="majorBidi"/>
          <w:sz w:val="24"/>
          <w:szCs w:val="24"/>
          <w:lang w:val="fr-FR" w:bidi="ar-DZ"/>
        </w:rPr>
        <w:t>, selon ce que dicte le moment et le lieu où se déroule la situation de communication</w:t>
      </w:r>
      <w:r w:rsidR="0060439D" w:rsidRPr="006B4FD4">
        <w:rPr>
          <w:rFonts w:asciiTheme="majorBidi" w:hAnsiTheme="majorBidi" w:cstheme="majorBidi"/>
          <w:sz w:val="24"/>
          <w:szCs w:val="24"/>
          <w:lang w:val="fr-FR" w:bidi="ar-DZ"/>
        </w:rPr>
        <w:t>.</w:t>
      </w:r>
    </w:p>
    <w:p w:rsidR="0054300E" w:rsidRPr="006B4FD4" w:rsidRDefault="00654D3D" w:rsidP="00B518CE">
      <w:pPr>
        <w:bidi w:val="0"/>
        <w:spacing w:after="120" w:line="312" w:lineRule="auto"/>
        <w:ind w:firstLine="709"/>
        <w:jc w:val="both"/>
        <w:rPr>
          <w:rFonts w:asciiTheme="majorBidi" w:hAnsiTheme="majorBidi" w:cstheme="majorBidi"/>
          <w:sz w:val="24"/>
          <w:szCs w:val="24"/>
          <w:lang w:val="fr-FR" w:bidi="ar-DZ"/>
        </w:rPr>
      </w:pPr>
      <w:r>
        <w:rPr>
          <w:rFonts w:asciiTheme="majorBidi" w:hAnsiTheme="majorBidi" w:cstheme="majorBidi"/>
          <w:sz w:val="24"/>
          <w:szCs w:val="24"/>
          <w:lang w:val="fr-FR" w:bidi="ar-DZ"/>
        </w:rPr>
        <w:t>Ces comportements langagiers doivent comprendre les différents aspects de l'oral dont l</w:t>
      </w:r>
      <w:r w:rsidR="002C3564" w:rsidRPr="006B4FD4">
        <w:rPr>
          <w:rFonts w:asciiTheme="majorBidi" w:hAnsiTheme="majorBidi" w:cstheme="majorBidi"/>
          <w:sz w:val="24"/>
          <w:szCs w:val="24"/>
          <w:lang w:val="fr-FR" w:bidi="ar-DZ"/>
        </w:rPr>
        <w:t xml:space="preserve">'importance est prouvée par le degré de leur intervention pour donner </w:t>
      </w:r>
      <w:r w:rsidR="00274C37">
        <w:rPr>
          <w:rFonts w:asciiTheme="majorBidi" w:hAnsiTheme="majorBidi" w:cstheme="majorBidi"/>
          <w:sz w:val="24"/>
          <w:szCs w:val="24"/>
          <w:lang w:val="fr-FR" w:bidi="ar-DZ"/>
        </w:rPr>
        <w:t xml:space="preserve">un </w:t>
      </w:r>
      <w:r w:rsidR="002C3564" w:rsidRPr="006B4FD4">
        <w:rPr>
          <w:rFonts w:asciiTheme="majorBidi" w:hAnsiTheme="majorBidi" w:cstheme="majorBidi"/>
          <w:sz w:val="24"/>
          <w:szCs w:val="24"/>
          <w:lang w:val="fr-FR" w:bidi="ar-DZ"/>
        </w:rPr>
        <w:t>sens</w:t>
      </w:r>
      <w:r w:rsidR="0051799D" w:rsidRPr="006B4FD4">
        <w:rPr>
          <w:rFonts w:asciiTheme="majorBidi" w:hAnsiTheme="majorBidi" w:cstheme="majorBidi"/>
          <w:sz w:val="24"/>
          <w:szCs w:val="24"/>
          <w:lang w:val="fr-FR" w:bidi="ar-DZ"/>
        </w:rPr>
        <w:t xml:space="preserve"> </w:t>
      </w:r>
      <w:r w:rsidR="002C3564" w:rsidRPr="006B4FD4">
        <w:rPr>
          <w:rFonts w:asciiTheme="majorBidi" w:hAnsiTheme="majorBidi" w:cstheme="majorBidi"/>
          <w:sz w:val="24"/>
          <w:szCs w:val="24"/>
          <w:lang w:val="fr-FR" w:bidi="ar-DZ"/>
        </w:rPr>
        <w:t>à nos paroles. On peut imaginer</w:t>
      </w:r>
      <w:r w:rsidR="007538FA">
        <w:rPr>
          <w:rFonts w:asciiTheme="majorBidi" w:hAnsiTheme="majorBidi" w:cstheme="majorBidi"/>
          <w:sz w:val="24"/>
          <w:szCs w:val="24"/>
          <w:lang w:val="fr-FR" w:bidi="ar-DZ"/>
        </w:rPr>
        <w:t>,</w:t>
      </w:r>
      <w:r w:rsidR="002C3564" w:rsidRPr="006B4FD4">
        <w:rPr>
          <w:rFonts w:asciiTheme="majorBidi" w:hAnsiTheme="majorBidi" w:cstheme="majorBidi"/>
          <w:sz w:val="24"/>
          <w:szCs w:val="24"/>
          <w:lang w:val="fr-FR" w:bidi="ar-DZ"/>
        </w:rPr>
        <w:t xml:space="preserve"> </w:t>
      </w:r>
      <w:r w:rsidR="00274C37">
        <w:rPr>
          <w:rFonts w:asciiTheme="majorBidi" w:hAnsiTheme="majorBidi" w:cstheme="majorBidi"/>
          <w:sz w:val="24"/>
          <w:szCs w:val="24"/>
          <w:lang w:val="fr-FR" w:bidi="ar-DZ"/>
        </w:rPr>
        <w:t xml:space="preserve">à </w:t>
      </w:r>
      <w:r w:rsidR="002C3564" w:rsidRPr="006B4FD4">
        <w:rPr>
          <w:rFonts w:asciiTheme="majorBidi" w:hAnsiTheme="majorBidi" w:cstheme="majorBidi"/>
          <w:sz w:val="24"/>
          <w:szCs w:val="24"/>
          <w:lang w:val="fr-FR" w:bidi="ar-DZ"/>
        </w:rPr>
        <w:t>quel point, la communication peut être parasitée</w:t>
      </w:r>
      <w:r w:rsidR="00D20DA4" w:rsidRPr="006B4FD4">
        <w:rPr>
          <w:rFonts w:asciiTheme="majorBidi" w:hAnsiTheme="majorBidi" w:cstheme="majorBidi"/>
          <w:sz w:val="24"/>
          <w:szCs w:val="24"/>
          <w:lang w:val="fr-FR" w:bidi="ar-DZ"/>
        </w:rPr>
        <w:t xml:space="preserve"> si nos gestes ne conviennent pas nos paroles, si le choix de nos schémas accentuels ne respecte pas</w:t>
      </w:r>
      <w:r w:rsidR="00877462" w:rsidRPr="006B4FD4">
        <w:rPr>
          <w:rFonts w:asciiTheme="majorBidi" w:hAnsiTheme="majorBidi" w:cstheme="majorBidi"/>
          <w:sz w:val="24"/>
          <w:szCs w:val="24"/>
          <w:lang w:val="fr-FR" w:bidi="ar-DZ"/>
        </w:rPr>
        <w:t xml:space="preserve"> les mêmes principes</w:t>
      </w:r>
      <w:r w:rsidR="00D20DA4" w:rsidRPr="006B4FD4">
        <w:rPr>
          <w:rFonts w:asciiTheme="majorBidi" w:hAnsiTheme="majorBidi" w:cstheme="majorBidi"/>
          <w:sz w:val="24"/>
          <w:szCs w:val="24"/>
          <w:lang w:val="fr-FR" w:bidi="ar-DZ"/>
        </w:rPr>
        <w:t xml:space="preserve"> proposé</w:t>
      </w:r>
      <w:r w:rsidR="00877462" w:rsidRPr="006B4FD4">
        <w:rPr>
          <w:rFonts w:asciiTheme="majorBidi" w:hAnsiTheme="majorBidi" w:cstheme="majorBidi"/>
          <w:sz w:val="24"/>
          <w:szCs w:val="24"/>
          <w:lang w:val="fr-FR" w:bidi="ar-DZ"/>
        </w:rPr>
        <w:t>s</w:t>
      </w:r>
      <w:r w:rsidR="00D20DA4" w:rsidRPr="006B4FD4">
        <w:rPr>
          <w:rFonts w:asciiTheme="majorBidi" w:hAnsiTheme="majorBidi" w:cstheme="majorBidi"/>
          <w:sz w:val="24"/>
          <w:szCs w:val="24"/>
          <w:lang w:val="fr-FR" w:bidi="ar-DZ"/>
        </w:rPr>
        <w:t xml:space="preserve"> par la langue visée ou si notre vocabulaire ne peut pas transmettre le </w:t>
      </w:r>
      <w:r w:rsidR="00936B4F" w:rsidRPr="006B4FD4">
        <w:rPr>
          <w:rFonts w:asciiTheme="majorBidi" w:hAnsiTheme="majorBidi" w:cstheme="majorBidi"/>
          <w:sz w:val="24"/>
          <w:szCs w:val="24"/>
          <w:lang w:val="fr-FR" w:bidi="ar-DZ"/>
        </w:rPr>
        <w:t>sens</w:t>
      </w:r>
      <w:r w:rsidR="00D20DA4" w:rsidRPr="006B4FD4">
        <w:rPr>
          <w:rFonts w:asciiTheme="majorBidi" w:hAnsiTheme="majorBidi" w:cstheme="majorBidi"/>
          <w:sz w:val="24"/>
          <w:szCs w:val="24"/>
          <w:lang w:val="fr-FR" w:bidi="ar-DZ"/>
        </w:rPr>
        <w:t xml:space="preserve"> de ce qu'on</w:t>
      </w:r>
      <w:r w:rsidR="00936B4F" w:rsidRPr="006B4FD4">
        <w:rPr>
          <w:rFonts w:asciiTheme="majorBidi" w:hAnsiTheme="majorBidi" w:cstheme="majorBidi"/>
          <w:sz w:val="24"/>
          <w:szCs w:val="24"/>
          <w:lang w:val="fr-FR" w:bidi="ar-DZ"/>
        </w:rPr>
        <w:t xml:space="preserve"> a</w:t>
      </w:r>
      <w:r w:rsidR="00D20DA4" w:rsidRPr="006B4FD4">
        <w:rPr>
          <w:rFonts w:asciiTheme="majorBidi" w:hAnsiTheme="majorBidi" w:cstheme="majorBidi"/>
          <w:sz w:val="24"/>
          <w:szCs w:val="24"/>
          <w:lang w:val="fr-FR" w:bidi="ar-DZ"/>
        </w:rPr>
        <w:t xml:space="preserve"> l'intention de dire,… on peut aller même jusqu'</w:t>
      </w:r>
      <w:r w:rsidR="00274C37">
        <w:rPr>
          <w:rFonts w:asciiTheme="majorBidi" w:hAnsiTheme="majorBidi" w:cstheme="majorBidi"/>
          <w:sz w:val="24"/>
          <w:szCs w:val="24"/>
          <w:lang w:val="fr-FR" w:bidi="ar-DZ"/>
        </w:rPr>
        <w:t>à</w:t>
      </w:r>
      <w:r w:rsidR="00D20DA4" w:rsidRPr="006B4FD4">
        <w:rPr>
          <w:rFonts w:asciiTheme="majorBidi" w:hAnsiTheme="majorBidi" w:cstheme="majorBidi"/>
          <w:sz w:val="24"/>
          <w:szCs w:val="24"/>
          <w:lang w:val="fr-FR" w:bidi="ar-DZ"/>
        </w:rPr>
        <w:t xml:space="preserve"> donner un sens contradictoire</w:t>
      </w:r>
      <w:r w:rsidR="00BB1C98">
        <w:rPr>
          <w:rFonts w:asciiTheme="majorBidi" w:hAnsiTheme="majorBidi" w:cstheme="majorBidi"/>
          <w:sz w:val="24"/>
          <w:szCs w:val="24"/>
          <w:lang w:val="fr-FR" w:bidi="ar-DZ"/>
        </w:rPr>
        <w:t xml:space="preserve"> à ce qu'on veut dire</w:t>
      </w:r>
      <w:r w:rsidR="00D20DA4" w:rsidRPr="006B4FD4">
        <w:rPr>
          <w:rFonts w:asciiTheme="majorBidi" w:hAnsiTheme="majorBidi" w:cstheme="majorBidi"/>
          <w:sz w:val="24"/>
          <w:szCs w:val="24"/>
          <w:lang w:val="fr-FR" w:bidi="ar-DZ"/>
        </w:rPr>
        <w:t>,</w:t>
      </w:r>
      <w:r w:rsidR="00274C37">
        <w:rPr>
          <w:rFonts w:asciiTheme="majorBidi" w:hAnsiTheme="majorBidi" w:cstheme="majorBidi"/>
          <w:sz w:val="24"/>
          <w:szCs w:val="24"/>
          <w:lang w:val="fr-FR" w:bidi="ar-DZ"/>
        </w:rPr>
        <w:t xml:space="preserve"> ou encore</w:t>
      </w:r>
      <w:r w:rsidR="00D20DA4" w:rsidRPr="006B4FD4">
        <w:rPr>
          <w:rFonts w:asciiTheme="majorBidi" w:hAnsiTheme="majorBidi" w:cstheme="majorBidi"/>
          <w:sz w:val="24"/>
          <w:szCs w:val="24"/>
          <w:lang w:val="fr-FR" w:bidi="ar-DZ"/>
        </w:rPr>
        <w:t xml:space="preserve"> avoir un blocage ou </w:t>
      </w:r>
      <w:r w:rsidR="00274C37">
        <w:rPr>
          <w:rFonts w:asciiTheme="majorBidi" w:hAnsiTheme="majorBidi" w:cstheme="majorBidi"/>
          <w:sz w:val="24"/>
          <w:szCs w:val="24"/>
          <w:lang w:val="fr-FR" w:bidi="ar-DZ"/>
        </w:rPr>
        <w:t>même plus un rejet</w:t>
      </w:r>
      <w:r w:rsidR="00D20DA4" w:rsidRPr="006B4FD4">
        <w:rPr>
          <w:rFonts w:asciiTheme="majorBidi" w:hAnsiTheme="majorBidi" w:cstheme="majorBidi"/>
          <w:sz w:val="24"/>
          <w:szCs w:val="24"/>
          <w:lang w:val="fr-FR" w:bidi="ar-DZ"/>
        </w:rPr>
        <w:t xml:space="preserve"> traduit souvent par un mutisme, dans la classe de FLE. </w:t>
      </w:r>
    </w:p>
    <w:p w:rsidR="0054300E" w:rsidRPr="006B4FD4" w:rsidRDefault="00047598" w:rsidP="00AF71B5">
      <w:pPr>
        <w:bidi w:val="0"/>
        <w:spacing w:after="120" w:line="312" w:lineRule="auto"/>
        <w:jc w:val="both"/>
        <w:rPr>
          <w:rFonts w:asciiTheme="majorBidi" w:hAnsiTheme="majorBidi" w:cstheme="majorBidi"/>
          <w:b/>
          <w:bCs/>
          <w:sz w:val="24"/>
          <w:szCs w:val="24"/>
          <w:lang w:val="fr-FR" w:bidi="ar-DZ"/>
        </w:rPr>
      </w:pPr>
      <w:r w:rsidRPr="006B4FD4">
        <w:rPr>
          <w:rFonts w:asciiTheme="majorBidi" w:hAnsiTheme="majorBidi" w:cstheme="majorBidi"/>
          <w:sz w:val="24"/>
          <w:szCs w:val="24"/>
          <w:lang w:val="fr-FR" w:bidi="ar-DZ"/>
        </w:rPr>
        <w:t xml:space="preserve">     </w:t>
      </w:r>
      <w:r w:rsidR="00FF5366">
        <w:rPr>
          <w:rFonts w:asciiTheme="majorBidi" w:hAnsiTheme="majorBidi" w:cstheme="majorBidi"/>
          <w:b/>
          <w:bCs/>
          <w:sz w:val="24"/>
          <w:szCs w:val="24"/>
          <w:lang w:val="fr-FR" w:bidi="ar-DZ"/>
        </w:rPr>
        <w:t>2-b</w:t>
      </w:r>
      <w:r w:rsidR="00B518CE">
        <w:rPr>
          <w:rFonts w:asciiTheme="majorBidi" w:hAnsiTheme="majorBidi" w:cstheme="majorBidi"/>
          <w:b/>
          <w:bCs/>
          <w:sz w:val="24"/>
          <w:szCs w:val="24"/>
          <w:lang w:val="fr-FR" w:bidi="ar-DZ"/>
        </w:rPr>
        <w:t>:</w:t>
      </w:r>
      <w:r w:rsidR="00FF5366">
        <w:rPr>
          <w:rFonts w:asciiTheme="majorBidi" w:hAnsiTheme="majorBidi" w:cstheme="majorBidi"/>
          <w:b/>
          <w:bCs/>
          <w:sz w:val="24"/>
          <w:szCs w:val="24"/>
          <w:lang w:val="fr-FR" w:bidi="ar-DZ"/>
        </w:rPr>
        <w:t xml:space="preserve"> </w:t>
      </w:r>
      <w:r w:rsidR="00282003" w:rsidRPr="006B4FD4">
        <w:rPr>
          <w:rFonts w:asciiTheme="majorBidi" w:hAnsiTheme="majorBidi" w:cstheme="majorBidi"/>
          <w:b/>
          <w:bCs/>
          <w:sz w:val="24"/>
          <w:szCs w:val="24"/>
          <w:lang w:val="fr-FR" w:bidi="ar-DZ"/>
        </w:rPr>
        <w:t>Sémantique lexicale</w:t>
      </w:r>
      <w:r w:rsidR="003A7AB8" w:rsidRPr="006B4FD4">
        <w:rPr>
          <w:rFonts w:asciiTheme="majorBidi" w:hAnsiTheme="majorBidi" w:cstheme="majorBidi"/>
          <w:b/>
          <w:bCs/>
          <w:sz w:val="24"/>
          <w:szCs w:val="24"/>
          <w:lang w:val="fr-FR" w:bidi="ar-DZ"/>
        </w:rPr>
        <w:t xml:space="preserve"> et règles d'emploi sociolinguistique</w:t>
      </w:r>
      <w:r w:rsidR="00282003" w:rsidRPr="006B4FD4">
        <w:rPr>
          <w:rFonts w:asciiTheme="majorBidi" w:hAnsiTheme="majorBidi" w:cstheme="majorBidi"/>
          <w:b/>
          <w:bCs/>
          <w:sz w:val="24"/>
          <w:szCs w:val="24"/>
          <w:lang w:val="fr-FR" w:bidi="ar-DZ"/>
        </w:rPr>
        <w:t>:</w:t>
      </w:r>
      <w:r w:rsidR="003A7AB8" w:rsidRPr="006B4FD4">
        <w:rPr>
          <w:rFonts w:asciiTheme="majorBidi" w:hAnsiTheme="majorBidi" w:cstheme="majorBidi"/>
          <w:b/>
          <w:bCs/>
          <w:sz w:val="24"/>
          <w:szCs w:val="24"/>
          <w:lang w:val="fr-FR" w:bidi="ar-DZ"/>
        </w:rPr>
        <w:t xml:space="preserve"> </w:t>
      </w:r>
      <w:r w:rsidR="00877462" w:rsidRPr="006B4FD4">
        <w:rPr>
          <w:rFonts w:asciiTheme="majorBidi" w:hAnsiTheme="majorBidi" w:cstheme="majorBidi"/>
          <w:b/>
          <w:bCs/>
          <w:sz w:val="24"/>
          <w:szCs w:val="24"/>
          <w:lang w:val="fr-FR" w:bidi="ar-DZ"/>
        </w:rPr>
        <w:t xml:space="preserve"> </w:t>
      </w:r>
    </w:p>
    <w:p w:rsidR="00B518CE" w:rsidRDefault="004F1AE3" w:rsidP="00B518CE">
      <w:pPr>
        <w:bidi w:val="0"/>
        <w:spacing w:after="120" w:line="312" w:lineRule="auto"/>
        <w:ind w:firstLine="709"/>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La maitrise d'une langue oralement implique de l'apprenant non seulement l'usage correct des mots mais la mobilisation rapide au cours d'activités de production ou de créativité</w:t>
      </w:r>
      <w:r w:rsidR="00936B4F" w:rsidRPr="006B4FD4">
        <w:rPr>
          <w:rFonts w:asciiTheme="majorBidi" w:hAnsiTheme="majorBidi" w:cstheme="majorBidi"/>
          <w:sz w:val="24"/>
          <w:szCs w:val="24"/>
          <w:lang w:val="fr-FR" w:bidi="ar-DZ"/>
        </w:rPr>
        <w:t>. L'association des mots</w:t>
      </w:r>
      <w:r w:rsidR="002064D0" w:rsidRPr="006B4FD4">
        <w:rPr>
          <w:rFonts w:asciiTheme="majorBidi" w:hAnsiTheme="majorBidi" w:cstheme="majorBidi"/>
          <w:sz w:val="24"/>
          <w:szCs w:val="24"/>
          <w:lang w:val="fr-FR" w:bidi="ar-DZ"/>
        </w:rPr>
        <w:t xml:space="preserve"> </w:t>
      </w:r>
      <w:r w:rsidR="005C3DF0" w:rsidRPr="006B4FD4">
        <w:rPr>
          <w:rFonts w:asciiTheme="majorBidi" w:hAnsiTheme="majorBidi" w:cstheme="majorBidi"/>
          <w:sz w:val="24"/>
          <w:szCs w:val="24"/>
          <w:lang w:val="fr-FR" w:bidi="ar-DZ"/>
        </w:rPr>
        <w:t>avec les contextes appropriés met en œuvre des stratégies d'inférence permett</w:t>
      </w:r>
      <w:r w:rsidR="00AE64B6" w:rsidRPr="006B4FD4">
        <w:rPr>
          <w:rFonts w:asciiTheme="majorBidi" w:hAnsiTheme="majorBidi" w:cstheme="majorBidi"/>
          <w:sz w:val="24"/>
          <w:szCs w:val="24"/>
          <w:lang w:val="fr-FR" w:bidi="ar-DZ"/>
        </w:rPr>
        <w:t xml:space="preserve">ant d'établir des liens </w:t>
      </w:r>
      <w:r w:rsidR="005C3DF0" w:rsidRPr="006B4FD4">
        <w:rPr>
          <w:rFonts w:asciiTheme="majorBidi" w:hAnsiTheme="majorBidi" w:cstheme="majorBidi"/>
          <w:sz w:val="24"/>
          <w:szCs w:val="24"/>
          <w:lang w:val="fr-FR" w:bidi="ar-DZ"/>
        </w:rPr>
        <w:t>morphosyntaxique</w:t>
      </w:r>
      <w:r w:rsidR="00AE64B6" w:rsidRPr="006B4FD4">
        <w:rPr>
          <w:rFonts w:asciiTheme="majorBidi" w:hAnsiTheme="majorBidi" w:cstheme="majorBidi"/>
          <w:sz w:val="24"/>
          <w:szCs w:val="24"/>
          <w:lang w:val="fr-FR" w:bidi="ar-DZ"/>
        </w:rPr>
        <w:t xml:space="preserve"> et désormais sémantique</w:t>
      </w:r>
      <w:r w:rsidR="005C3DF0" w:rsidRPr="006B4FD4">
        <w:rPr>
          <w:rFonts w:asciiTheme="majorBidi" w:hAnsiTheme="majorBidi" w:cstheme="majorBidi"/>
          <w:sz w:val="24"/>
          <w:szCs w:val="24"/>
          <w:lang w:val="fr-FR" w:bidi="ar-DZ"/>
        </w:rPr>
        <w:t>.</w:t>
      </w:r>
    </w:p>
    <w:p w:rsidR="00845C7B" w:rsidRPr="006B4FD4" w:rsidRDefault="005C3DF0" w:rsidP="00B518CE">
      <w:pPr>
        <w:bidi w:val="0"/>
        <w:spacing w:after="120" w:line="312" w:lineRule="auto"/>
        <w:ind w:firstLine="709"/>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 xml:space="preserve">Les mots </w:t>
      </w:r>
      <w:r w:rsidR="00E95E3A" w:rsidRPr="006B4FD4">
        <w:rPr>
          <w:rFonts w:asciiTheme="majorBidi" w:hAnsiTheme="majorBidi" w:cstheme="majorBidi"/>
          <w:sz w:val="24"/>
          <w:szCs w:val="24"/>
          <w:lang w:val="fr-FR" w:bidi="ar-DZ"/>
        </w:rPr>
        <w:t>d'une langue se présentent en réseaux sémantiques</w:t>
      </w:r>
      <w:r w:rsidR="00DE7819" w:rsidRPr="006B4FD4">
        <w:rPr>
          <w:rFonts w:asciiTheme="majorBidi" w:hAnsiTheme="majorBidi" w:cstheme="majorBidi"/>
          <w:sz w:val="24"/>
          <w:szCs w:val="24"/>
          <w:lang w:val="fr-FR" w:bidi="ar-DZ"/>
        </w:rPr>
        <w:t>. A</w:t>
      </w:r>
      <w:r w:rsidR="00E95E3A" w:rsidRPr="006B4FD4">
        <w:rPr>
          <w:rFonts w:asciiTheme="majorBidi" w:hAnsiTheme="majorBidi" w:cstheme="majorBidi"/>
          <w:sz w:val="24"/>
          <w:szCs w:val="24"/>
          <w:lang w:val="fr-FR" w:bidi="ar-DZ"/>
        </w:rPr>
        <w:t>u niveau linguistique, cela permet de cerner le s</w:t>
      </w:r>
      <w:r w:rsidR="00267CF8" w:rsidRPr="006B4FD4">
        <w:rPr>
          <w:rFonts w:asciiTheme="majorBidi" w:hAnsiTheme="majorBidi" w:cstheme="majorBidi"/>
          <w:sz w:val="24"/>
          <w:szCs w:val="24"/>
          <w:lang w:val="fr-FR" w:bidi="ar-DZ"/>
        </w:rPr>
        <w:t>ens de toute la structure de langue et non des mots isolés,</w:t>
      </w:r>
      <w:r w:rsidR="00E95E3A" w:rsidRPr="006B4FD4">
        <w:rPr>
          <w:rFonts w:asciiTheme="majorBidi" w:hAnsiTheme="majorBidi" w:cstheme="majorBidi"/>
          <w:sz w:val="24"/>
          <w:szCs w:val="24"/>
          <w:lang w:val="fr-FR" w:bidi="ar-DZ"/>
        </w:rPr>
        <w:t xml:space="preserve"> de saisir les rè</w:t>
      </w:r>
      <w:r w:rsidR="00D139AB" w:rsidRPr="006B4FD4">
        <w:rPr>
          <w:rFonts w:asciiTheme="majorBidi" w:hAnsiTheme="majorBidi" w:cstheme="majorBidi"/>
          <w:sz w:val="24"/>
          <w:szCs w:val="24"/>
          <w:lang w:val="fr-FR" w:bidi="ar-DZ"/>
        </w:rPr>
        <w:t>gles de l'emploi de toute la séquence de mots</w:t>
      </w:r>
      <w:r w:rsidR="00267CF8" w:rsidRPr="006B4FD4">
        <w:rPr>
          <w:rFonts w:asciiTheme="majorBidi" w:hAnsiTheme="majorBidi" w:cstheme="majorBidi"/>
          <w:sz w:val="24"/>
          <w:szCs w:val="24"/>
          <w:lang w:val="fr-FR" w:bidi="ar-DZ"/>
        </w:rPr>
        <w:t xml:space="preserve"> et de construire un système logique de représentation des connaissances linguistiques, c'est donc dépasser l'apprentissage par cœur d'un ensemble de mots vers la construction de tout un lexique mental.</w:t>
      </w:r>
      <w:r w:rsidR="008D63E9" w:rsidRPr="006B4FD4">
        <w:rPr>
          <w:rFonts w:asciiTheme="majorBidi" w:hAnsiTheme="majorBidi" w:cstheme="majorBidi"/>
          <w:sz w:val="24"/>
          <w:szCs w:val="24"/>
          <w:lang w:val="fr-FR" w:bidi="ar-DZ"/>
        </w:rPr>
        <w:t xml:space="preserve"> </w:t>
      </w:r>
    </w:p>
    <w:p w:rsidR="00845C7B" w:rsidRPr="00B518CE" w:rsidRDefault="0056464F" w:rsidP="00AF71B5">
      <w:pPr>
        <w:bidi w:val="0"/>
        <w:spacing w:after="120" w:line="312" w:lineRule="auto"/>
        <w:jc w:val="both"/>
        <w:rPr>
          <w:rFonts w:asciiTheme="majorBidi" w:hAnsiTheme="majorBidi" w:cstheme="majorBidi"/>
          <w:b/>
          <w:bCs/>
          <w:sz w:val="24"/>
          <w:szCs w:val="24"/>
          <w:lang w:val="fr-FR" w:bidi="ar-DZ"/>
        </w:rPr>
      </w:pPr>
      <w:r w:rsidRPr="00B518CE">
        <w:rPr>
          <w:rFonts w:asciiTheme="majorBidi" w:hAnsiTheme="majorBidi" w:cstheme="majorBidi"/>
          <w:b/>
          <w:bCs/>
          <w:sz w:val="24"/>
          <w:szCs w:val="24"/>
          <w:lang w:val="fr-FR" w:bidi="ar-DZ"/>
        </w:rPr>
        <w:t>L</w:t>
      </w:r>
      <w:r w:rsidR="008D63E9" w:rsidRPr="00B518CE">
        <w:rPr>
          <w:rFonts w:asciiTheme="majorBidi" w:hAnsiTheme="majorBidi" w:cstheme="majorBidi"/>
          <w:b/>
          <w:bCs/>
          <w:sz w:val="24"/>
          <w:szCs w:val="24"/>
          <w:lang w:val="fr-FR" w:bidi="ar-DZ"/>
        </w:rPr>
        <w:t>e rôle de</w:t>
      </w:r>
      <w:r w:rsidR="003A7AB8" w:rsidRPr="00B518CE">
        <w:rPr>
          <w:rFonts w:asciiTheme="majorBidi" w:hAnsiTheme="majorBidi" w:cstheme="majorBidi"/>
          <w:b/>
          <w:bCs/>
          <w:sz w:val="24"/>
          <w:szCs w:val="24"/>
          <w:lang w:val="fr-FR" w:bidi="ar-DZ"/>
        </w:rPr>
        <w:t xml:space="preserve"> l'enseignant de FLE</w:t>
      </w:r>
      <w:r w:rsidR="00B06643" w:rsidRPr="00B518CE">
        <w:rPr>
          <w:rFonts w:asciiTheme="majorBidi" w:hAnsiTheme="majorBidi" w:cstheme="majorBidi"/>
          <w:b/>
          <w:bCs/>
          <w:sz w:val="24"/>
          <w:szCs w:val="24"/>
          <w:lang w:val="fr-FR" w:bidi="ar-DZ"/>
        </w:rPr>
        <w:t xml:space="preserve"> consiste donc à aider</w:t>
      </w:r>
      <w:r w:rsidR="00845C7B" w:rsidRPr="00B518CE">
        <w:rPr>
          <w:rFonts w:asciiTheme="majorBidi" w:hAnsiTheme="majorBidi" w:cstheme="majorBidi"/>
          <w:b/>
          <w:bCs/>
          <w:sz w:val="24"/>
          <w:szCs w:val="24"/>
          <w:lang w:val="fr-FR" w:bidi="ar-DZ"/>
        </w:rPr>
        <w:t xml:space="preserve"> l'apprenant:</w:t>
      </w:r>
    </w:p>
    <w:p w:rsidR="00845C7B" w:rsidRPr="006B4FD4" w:rsidRDefault="00845C7B" w:rsidP="00AF71B5">
      <w:pPr>
        <w:bidi w:val="0"/>
        <w:spacing w:after="120" w:line="312" w:lineRule="auto"/>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 xml:space="preserve">  </w:t>
      </w:r>
      <w:r w:rsidR="000B597E" w:rsidRPr="006B4FD4">
        <w:rPr>
          <w:rFonts w:asciiTheme="majorBidi" w:hAnsiTheme="majorBidi" w:cstheme="majorBidi"/>
          <w:sz w:val="24"/>
          <w:szCs w:val="24"/>
          <w:lang w:val="fr-FR" w:bidi="ar-DZ"/>
        </w:rPr>
        <w:t>-</w:t>
      </w:r>
      <w:r w:rsidRPr="006B4FD4">
        <w:rPr>
          <w:rFonts w:asciiTheme="majorBidi" w:hAnsiTheme="majorBidi" w:cstheme="majorBidi"/>
          <w:sz w:val="24"/>
          <w:szCs w:val="24"/>
          <w:lang w:val="fr-FR" w:bidi="ar-DZ"/>
        </w:rPr>
        <w:t>D'une part, à</w:t>
      </w:r>
      <w:r w:rsidR="008D63E9" w:rsidRPr="006B4FD4">
        <w:rPr>
          <w:rFonts w:asciiTheme="majorBidi" w:hAnsiTheme="majorBidi" w:cstheme="majorBidi"/>
          <w:sz w:val="24"/>
          <w:szCs w:val="24"/>
          <w:lang w:val="fr-FR" w:bidi="ar-DZ"/>
        </w:rPr>
        <w:t xml:space="preserve"> </w:t>
      </w:r>
      <w:r w:rsidR="007538FA">
        <w:rPr>
          <w:rFonts w:asciiTheme="majorBidi" w:hAnsiTheme="majorBidi" w:cstheme="majorBidi"/>
          <w:sz w:val="24"/>
          <w:szCs w:val="24"/>
          <w:lang w:val="fr-FR" w:bidi="ar-DZ"/>
        </w:rPr>
        <w:t>réaliser la performance</w:t>
      </w:r>
      <w:r w:rsidRPr="006B4FD4">
        <w:rPr>
          <w:rFonts w:asciiTheme="majorBidi" w:hAnsiTheme="majorBidi" w:cstheme="majorBidi"/>
          <w:sz w:val="24"/>
          <w:szCs w:val="24"/>
          <w:lang w:val="fr-FR" w:bidi="ar-DZ"/>
        </w:rPr>
        <w:t xml:space="preserve"> linguistique: la dimension phonologique, morphosyntaxique mais aussi sémantique</w:t>
      </w:r>
      <w:r w:rsidR="00B75E20" w:rsidRPr="006B4FD4">
        <w:rPr>
          <w:rFonts w:asciiTheme="majorBidi" w:hAnsiTheme="majorBidi" w:cstheme="majorBidi"/>
          <w:sz w:val="24"/>
          <w:szCs w:val="24"/>
          <w:lang w:val="fr-FR" w:bidi="ar-DZ"/>
        </w:rPr>
        <w:t>, car c'est à partir d'indices sémantiques qu'ils tendent à se former progressivement des</w:t>
      </w:r>
      <w:r w:rsidR="001B0D8C" w:rsidRPr="006B4FD4">
        <w:rPr>
          <w:rFonts w:asciiTheme="majorBidi" w:hAnsiTheme="majorBidi" w:cstheme="majorBidi"/>
          <w:sz w:val="24"/>
          <w:szCs w:val="24"/>
          <w:lang w:val="fr-FR" w:bidi="ar-DZ"/>
        </w:rPr>
        <w:t xml:space="preserve"> réseaux mentaux</w:t>
      </w:r>
      <w:r w:rsidRPr="006B4FD4">
        <w:rPr>
          <w:rFonts w:asciiTheme="majorBidi" w:hAnsiTheme="majorBidi" w:cstheme="majorBidi"/>
          <w:sz w:val="24"/>
          <w:szCs w:val="24"/>
          <w:lang w:val="fr-FR" w:bidi="ar-DZ"/>
        </w:rPr>
        <w:t>.</w:t>
      </w:r>
      <w:r w:rsidR="001B0D8C" w:rsidRPr="006B4FD4">
        <w:rPr>
          <w:rFonts w:asciiTheme="majorBidi" w:hAnsiTheme="majorBidi" w:cstheme="majorBidi"/>
          <w:sz w:val="24"/>
          <w:szCs w:val="24"/>
          <w:lang w:val="fr-FR" w:bidi="ar-DZ"/>
        </w:rPr>
        <w:t xml:space="preserve"> Après avoir intégré un certain nombre de mots de la langue à apprendre dans la MLT et les organiser en réseaux, l'apprenant peut établir des liens entre </w:t>
      </w:r>
      <w:r w:rsidR="00BB1C98">
        <w:rPr>
          <w:rFonts w:asciiTheme="majorBidi" w:hAnsiTheme="majorBidi" w:cstheme="majorBidi"/>
          <w:sz w:val="24"/>
          <w:szCs w:val="24"/>
          <w:lang w:val="fr-FR" w:bidi="ar-DZ"/>
        </w:rPr>
        <w:t>les mots</w:t>
      </w:r>
      <w:r w:rsidR="001B0D8C" w:rsidRPr="006B4FD4">
        <w:rPr>
          <w:rFonts w:asciiTheme="majorBidi" w:hAnsiTheme="majorBidi" w:cstheme="majorBidi"/>
          <w:sz w:val="24"/>
          <w:szCs w:val="24"/>
          <w:lang w:val="fr-FR" w:bidi="ar-DZ"/>
        </w:rPr>
        <w:t xml:space="preserve"> nouveaux à intégrer et les connaissances déjà acquises en langue étrangère à appr</w:t>
      </w:r>
      <w:r w:rsidR="00BB1F6E" w:rsidRPr="006B4FD4">
        <w:rPr>
          <w:rFonts w:asciiTheme="majorBidi" w:hAnsiTheme="majorBidi" w:cstheme="majorBidi"/>
          <w:sz w:val="24"/>
          <w:szCs w:val="24"/>
          <w:lang w:val="fr-FR" w:bidi="ar-DZ"/>
        </w:rPr>
        <w:t>endre ou encore celles de la langue maternelle</w:t>
      </w:r>
      <w:r w:rsidR="001B0D8C" w:rsidRPr="006B4FD4">
        <w:rPr>
          <w:rFonts w:asciiTheme="majorBidi" w:hAnsiTheme="majorBidi" w:cstheme="majorBidi"/>
          <w:sz w:val="24"/>
          <w:szCs w:val="24"/>
          <w:lang w:val="fr-FR" w:bidi="ar-DZ"/>
        </w:rPr>
        <w:t>.</w:t>
      </w:r>
    </w:p>
    <w:p w:rsidR="003F510A" w:rsidRDefault="00845C7B" w:rsidP="00AF71B5">
      <w:pPr>
        <w:bidi w:val="0"/>
        <w:spacing w:after="120" w:line="312" w:lineRule="auto"/>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 xml:space="preserve">   </w:t>
      </w:r>
      <w:r w:rsidR="000B597E" w:rsidRPr="006B4FD4">
        <w:rPr>
          <w:rFonts w:asciiTheme="majorBidi" w:hAnsiTheme="majorBidi" w:cstheme="majorBidi"/>
          <w:sz w:val="24"/>
          <w:szCs w:val="24"/>
          <w:lang w:val="fr-FR" w:bidi="ar-DZ"/>
        </w:rPr>
        <w:t>-</w:t>
      </w:r>
      <w:r w:rsidRPr="006B4FD4">
        <w:rPr>
          <w:rFonts w:asciiTheme="majorBidi" w:hAnsiTheme="majorBidi" w:cstheme="majorBidi"/>
          <w:sz w:val="24"/>
          <w:szCs w:val="24"/>
          <w:lang w:val="fr-FR" w:bidi="ar-DZ"/>
        </w:rPr>
        <w:t xml:space="preserve">D'une autre part, </w:t>
      </w:r>
      <w:r w:rsidR="00F914E8" w:rsidRPr="006B4FD4">
        <w:rPr>
          <w:rFonts w:asciiTheme="majorBidi" w:hAnsiTheme="majorBidi" w:cstheme="majorBidi"/>
          <w:sz w:val="24"/>
          <w:szCs w:val="24"/>
          <w:lang w:val="fr-FR" w:bidi="ar-DZ"/>
        </w:rPr>
        <w:t>il doit</w:t>
      </w:r>
      <w:r w:rsidR="00F40EC5" w:rsidRPr="006B4FD4">
        <w:rPr>
          <w:rFonts w:asciiTheme="majorBidi" w:hAnsiTheme="majorBidi" w:cstheme="majorBidi"/>
          <w:sz w:val="24"/>
          <w:szCs w:val="24"/>
          <w:lang w:val="fr-FR" w:bidi="ar-DZ"/>
        </w:rPr>
        <w:t xml:space="preserve"> proposer à l'apprenant un contenu sociolinguistique: les règles d'emploi des mots</w:t>
      </w:r>
      <w:r w:rsidR="003A7FCE" w:rsidRPr="006B4FD4">
        <w:rPr>
          <w:rFonts w:asciiTheme="majorBidi" w:hAnsiTheme="majorBidi" w:cstheme="majorBidi"/>
          <w:sz w:val="24"/>
          <w:szCs w:val="24"/>
          <w:lang w:val="fr-FR" w:bidi="ar-DZ"/>
        </w:rPr>
        <w:t xml:space="preserve"> par un groupe social donné</w:t>
      </w:r>
      <w:r w:rsidR="00F40EC5" w:rsidRPr="006B4FD4">
        <w:rPr>
          <w:rFonts w:asciiTheme="majorBidi" w:hAnsiTheme="majorBidi" w:cstheme="majorBidi"/>
          <w:sz w:val="24"/>
          <w:szCs w:val="24"/>
          <w:lang w:val="fr-FR" w:bidi="ar-DZ"/>
        </w:rPr>
        <w:t>, en fonction de l</w:t>
      </w:r>
      <w:r w:rsidR="00B75E20" w:rsidRPr="006B4FD4">
        <w:rPr>
          <w:rFonts w:asciiTheme="majorBidi" w:hAnsiTheme="majorBidi" w:cstheme="majorBidi"/>
          <w:sz w:val="24"/>
          <w:szCs w:val="24"/>
          <w:lang w:val="fr-FR" w:bidi="ar-DZ"/>
        </w:rPr>
        <w:t>a situation de communication</w:t>
      </w:r>
      <w:r w:rsidR="003A7FCE" w:rsidRPr="006B4FD4">
        <w:rPr>
          <w:rFonts w:asciiTheme="majorBidi" w:hAnsiTheme="majorBidi" w:cstheme="majorBidi"/>
          <w:sz w:val="24"/>
          <w:szCs w:val="24"/>
          <w:lang w:val="fr-FR" w:bidi="ar-DZ"/>
        </w:rPr>
        <w:t xml:space="preserve"> vécue.</w:t>
      </w:r>
      <w:r w:rsidR="001B0D8C" w:rsidRPr="006B4FD4">
        <w:rPr>
          <w:rFonts w:asciiTheme="majorBidi" w:hAnsiTheme="majorBidi" w:cstheme="majorBidi"/>
          <w:sz w:val="24"/>
          <w:szCs w:val="24"/>
          <w:lang w:val="fr-FR" w:bidi="ar-DZ"/>
        </w:rPr>
        <w:t xml:space="preserve"> </w:t>
      </w:r>
      <w:r w:rsidR="00E96511" w:rsidRPr="006B4FD4">
        <w:rPr>
          <w:rFonts w:asciiTheme="majorBidi" w:hAnsiTheme="majorBidi" w:cstheme="majorBidi"/>
          <w:sz w:val="24"/>
          <w:szCs w:val="24"/>
          <w:lang w:val="fr-FR" w:bidi="ar-DZ"/>
        </w:rPr>
        <w:t xml:space="preserve">L'enseignant de FLE donne aux apprenants, dans une variété d'activités, les moyens de s'emparer des mots et de les ancrer en mémoire sur les </w:t>
      </w:r>
      <w:r w:rsidR="00F95DBD" w:rsidRPr="006B4FD4">
        <w:rPr>
          <w:rFonts w:asciiTheme="majorBidi" w:hAnsiTheme="majorBidi" w:cstheme="majorBidi"/>
          <w:sz w:val="24"/>
          <w:szCs w:val="24"/>
          <w:lang w:val="fr-FR" w:bidi="ar-DZ"/>
        </w:rPr>
        <w:t>sch</w:t>
      </w:r>
      <w:r w:rsidR="00DE7819" w:rsidRPr="006B4FD4">
        <w:rPr>
          <w:rFonts w:asciiTheme="majorBidi" w:hAnsiTheme="majorBidi" w:cstheme="majorBidi"/>
          <w:sz w:val="24"/>
          <w:szCs w:val="24"/>
          <w:lang w:val="fr-FR" w:bidi="ar-DZ"/>
        </w:rPr>
        <w:t xml:space="preserve">èmes déjà mis en place pour faire de son lexique sémantique, des structures de langue construites selon une dimension </w:t>
      </w:r>
      <w:r w:rsidR="00DE7819" w:rsidRPr="006B4FD4">
        <w:rPr>
          <w:rFonts w:asciiTheme="majorBidi" w:hAnsiTheme="majorBidi" w:cstheme="majorBidi"/>
          <w:sz w:val="24"/>
          <w:szCs w:val="24"/>
          <w:lang w:val="fr-FR" w:bidi="ar-DZ"/>
        </w:rPr>
        <w:lastRenderedPageBreak/>
        <w:t>sociolinguistique</w:t>
      </w:r>
      <w:r w:rsidR="003F510A" w:rsidRPr="006B4FD4">
        <w:rPr>
          <w:rFonts w:asciiTheme="majorBidi" w:hAnsiTheme="majorBidi" w:cstheme="majorBidi"/>
          <w:sz w:val="24"/>
          <w:szCs w:val="24"/>
          <w:lang w:val="fr-FR" w:bidi="ar-DZ"/>
        </w:rPr>
        <w:t>, susceptibles de créer chez l'apprenant l'intuition linguistique, en se référant à un processus automatisé pour choisir ses structures adéquates au lieu d'établir une recherche contrôlée qui menace la fluidité de ses paroles</w:t>
      </w:r>
      <w:r w:rsidR="00DE7819" w:rsidRPr="006B4FD4">
        <w:rPr>
          <w:rFonts w:asciiTheme="majorBidi" w:hAnsiTheme="majorBidi" w:cstheme="majorBidi"/>
          <w:sz w:val="24"/>
          <w:szCs w:val="24"/>
          <w:lang w:val="fr-FR" w:bidi="ar-DZ"/>
        </w:rPr>
        <w:t>.</w:t>
      </w:r>
    </w:p>
    <w:p w:rsidR="00B518CE" w:rsidRDefault="00BB1C98" w:rsidP="00B518CE">
      <w:pPr>
        <w:bidi w:val="0"/>
        <w:spacing w:after="120" w:line="312" w:lineRule="auto"/>
        <w:ind w:firstLine="709"/>
        <w:jc w:val="both"/>
        <w:rPr>
          <w:rFonts w:asciiTheme="majorBidi" w:hAnsiTheme="majorBidi" w:cstheme="majorBidi"/>
          <w:sz w:val="24"/>
          <w:szCs w:val="24"/>
          <w:lang w:val="fr-FR" w:bidi="ar-DZ"/>
        </w:rPr>
      </w:pPr>
      <w:r>
        <w:rPr>
          <w:rFonts w:asciiTheme="majorBidi" w:hAnsiTheme="majorBidi" w:cstheme="majorBidi"/>
          <w:sz w:val="24"/>
          <w:szCs w:val="24"/>
          <w:lang w:val="fr-FR" w:bidi="ar-DZ"/>
        </w:rPr>
        <w:t>A ce propos,</w:t>
      </w:r>
      <w:r w:rsidR="00E74522">
        <w:rPr>
          <w:rFonts w:asciiTheme="majorBidi" w:hAnsiTheme="majorBidi" w:cstheme="majorBidi"/>
          <w:sz w:val="24"/>
          <w:szCs w:val="24"/>
          <w:lang w:val="fr-FR" w:bidi="ar-DZ"/>
        </w:rPr>
        <w:t xml:space="preserve"> l'enseignant</w:t>
      </w:r>
      <w:r>
        <w:rPr>
          <w:rFonts w:asciiTheme="majorBidi" w:hAnsiTheme="majorBidi" w:cstheme="majorBidi"/>
          <w:sz w:val="24"/>
          <w:szCs w:val="24"/>
          <w:lang w:val="fr-FR" w:bidi="ar-DZ"/>
        </w:rPr>
        <w:t xml:space="preserve"> peut</w:t>
      </w:r>
      <w:r w:rsidR="00E74522">
        <w:rPr>
          <w:rFonts w:asciiTheme="majorBidi" w:hAnsiTheme="majorBidi" w:cstheme="majorBidi"/>
          <w:sz w:val="24"/>
          <w:szCs w:val="24"/>
          <w:lang w:val="fr-FR" w:bidi="ar-DZ"/>
        </w:rPr>
        <w:t xml:space="preserve"> propose</w:t>
      </w:r>
      <w:r>
        <w:rPr>
          <w:rFonts w:asciiTheme="majorBidi" w:hAnsiTheme="majorBidi" w:cstheme="majorBidi"/>
          <w:sz w:val="24"/>
          <w:szCs w:val="24"/>
          <w:lang w:val="fr-FR" w:bidi="ar-DZ"/>
        </w:rPr>
        <w:t>r</w:t>
      </w:r>
      <w:r w:rsidR="00E74522">
        <w:rPr>
          <w:rFonts w:asciiTheme="majorBidi" w:hAnsiTheme="majorBidi" w:cstheme="majorBidi"/>
          <w:sz w:val="24"/>
          <w:szCs w:val="24"/>
          <w:lang w:val="fr-FR" w:bidi="ar-DZ"/>
        </w:rPr>
        <w:t xml:space="preserve"> à ses apprenants des activités d'intégration et de réinvestissement pour s'approprier</w:t>
      </w:r>
      <w:r w:rsidR="00BB2955">
        <w:rPr>
          <w:rFonts w:asciiTheme="majorBidi" w:hAnsiTheme="majorBidi" w:cstheme="majorBidi"/>
          <w:sz w:val="24"/>
          <w:szCs w:val="24"/>
          <w:lang w:val="fr-FR" w:bidi="ar-DZ"/>
        </w:rPr>
        <w:t xml:space="preserve"> du ton</w:t>
      </w:r>
      <w:r w:rsidR="00F24FB9">
        <w:rPr>
          <w:rFonts w:asciiTheme="majorBidi" w:hAnsiTheme="majorBidi" w:cstheme="majorBidi"/>
          <w:sz w:val="24"/>
          <w:szCs w:val="24"/>
          <w:lang w:val="fr-FR" w:bidi="ar-DZ"/>
        </w:rPr>
        <w:t xml:space="preserve"> et</w:t>
      </w:r>
      <w:r w:rsidR="00BB2955">
        <w:rPr>
          <w:rFonts w:asciiTheme="majorBidi" w:hAnsiTheme="majorBidi" w:cstheme="majorBidi"/>
          <w:sz w:val="24"/>
          <w:szCs w:val="24"/>
          <w:lang w:val="fr-FR" w:bidi="ar-DZ"/>
        </w:rPr>
        <w:t xml:space="preserve"> du gestuel convenables</w:t>
      </w:r>
      <w:r w:rsidR="00F24FB9">
        <w:rPr>
          <w:rFonts w:asciiTheme="majorBidi" w:hAnsiTheme="majorBidi" w:cstheme="majorBidi"/>
          <w:sz w:val="24"/>
          <w:szCs w:val="24"/>
          <w:lang w:val="fr-FR" w:bidi="ar-DZ"/>
        </w:rPr>
        <w:t>, aussi</w:t>
      </w:r>
      <w:r w:rsidR="00BB2955">
        <w:rPr>
          <w:rFonts w:asciiTheme="majorBidi" w:hAnsiTheme="majorBidi" w:cstheme="majorBidi"/>
          <w:sz w:val="24"/>
          <w:szCs w:val="24"/>
          <w:lang w:val="fr-FR" w:bidi="ar-DZ"/>
        </w:rPr>
        <w:t xml:space="preserve"> des </w:t>
      </w:r>
      <w:r w:rsidR="00E74522" w:rsidRPr="006B4FD4">
        <w:rPr>
          <w:rFonts w:asciiTheme="majorBidi" w:hAnsiTheme="majorBidi" w:cstheme="majorBidi"/>
          <w:sz w:val="24"/>
          <w:szCs w:val="24"/>
          <w:lang w:val="fr-FR" w:bidi="ar-DZ"/>
        </w:rPr>
        <w:t>expressions (de rituels et idiomatiques ou encore les proverbes</w:t>
      </w:r>
      <w:r w:rsidR="00BE787F">
        <w:rPr>
          <w:rFonts w:asciiTheme="majorBidi" w:hAnsiTheme="majorBidi" w:cstheme="majorBidi"/>
          <w:sz w:val="24"/>
          <w:szCs w:val="24"/>
          <w:lang w:val="fr-FR" w:bidi="ar-DZ"/>
        </w:rPr>
        <w:t>, voir Annexe.</w:t>
      </w:r>
      <w:r w:rsidR="00E74522" w:rsidRPr="006B4FD4">
        <w:rPr>
          <w:rFonts w:asciiTheme="majorBidi" w:hAnsiTheme="majorBidi" w:cstheme="majorBidi"/>
          <w:sz w:val="24"/>
          <w:szCs w:val="24"/>
          <w:lang w:val="fr-FR" w:bidi="ar-DZ"/>
        </w:rPr>
        <w:t xml:space="preserve">) </w:t>
      </w:r>
      <w:r w:rsidR="00BB2955">
        <w:rPr>
          <w:rFonts w:asciiTheme="majorBidi" w:hAnsiTheme="majorBidi" w:cstheme="majorBidi"/>
          <w:sz w:val="24"/>
          <w:szCs w:val="24"/>
          <w:lang w:val="fr-FR" w:bidi="ar-DZ"/>
        </w:rPr>
        <w:t xml:space="preserve">qui </w:t>
      </w:r>
      <w:r w:rsidR="00E74522" w:rsidRPr="006B4FD4">
        <w:rPr>
          <w:rFonts w:asciiTheme="majorBidi" w:hAnsiTheme="majorBidi" w:cstheme="majorBidi"/>
          <w:sz w:val="24"/>
          <w:szCs w:val="24"/>
          <w:lang w:val="fr-FR" w:bidi="ar-DZ"/>
        </w:rPr>
        <w:t xml:space="preserve">représentent, en réalité, des indices de la dimension socioculturelle, elles </w:t>
      </w:r>
      <w:r w:rsidR="00BB2955">
        <w:rPr>
          <w:rFonts w:asciiTheme="majorBidi" w:hAnsiTheme="majorBidi" w:cstheme="majorBidi"/>
          <w:sz w:val="24"/>
          <w:szCs w:val="24"/>
          <w:lang w:val="fr-FR" w:bidi="ar-DZ"/>
        </w:rPr>
        <w:t>assurent de plus en plus l'aisance en expression orale, parce qu'elles sont</w:t>
      </w:r>
      <w:r w:rsidR="009908EF" w:rsidRPr="006B4FD4">
        <w:rPr>
          <w:rFonts w:asciiTheme="majorBidi" w:hAnsiTheme="majorBidi" w:cstheme="majorBidi"/>
          <w:sz w:val="24"/>
          <w:szCs w:val="24"/>
          <w:lang w:val="fr-FR" w:bidi="ar-DZ"/>
        </w:rPr>
        <w:t xml:space="preserve"> présentes</w:t>
      </w:r>
      <w:r w:rsidR="0038153B">
        <w:rPr>
          <w:rFonts w:asciiTheme="majorBidi" w:hAnsiTheme="majorBidi" w:cstheme="majorBidi"/>
          <w:sz w:val="24"/>
          <w:szCs w:val="24"/>
          <w:lang w:val="fr-FR" w:bidi="ar-DZ"/>
        </w:rPr>
        <w:t xml:space="preserve"> </w:t>
      </w:r>
      <w:r w:rsidR="00F24FB9">
        <w:rPr>
          <w:rFonts w:asciiTheme="majorBidi" w:hAnsiTheme="majorBidi" w:cstheme="majorBidi"/>
          <w:sz w:val="24"/>
          <w:szCs w:val="24"/>
          <w:lang w:val="fr-FR" w:bidi="ar-DZ"/>
        </w:rPr>
        <w:t xml:space="preserve">-dans la vie réelle- </w:t>
      </w:r>
      <w:r w:rsidR="009908EF" w:rsidRPr="006B4FD4">
        <w:rPr>
          <w:rFonts w:asciiTheme="majorBidi" w:hAnsiTheme="majorBidi" w:cstheme="majorBidi"/>
          <w:sz w:val="24"/>
          <w:szCs w:val="24"/>
          <w:lang w:val="fr-FR" w:bidi="ar-DZ"/>
        </w:rPr>
        <w:t xml:space="preserve">immédiatement et </w:t>
      </w:r>
      <w:r w:rsidR="00F24FB9">
        <w:rPr>
          <w:rFonts w:asciiTheme="majorBidi" w:hAnsiTheme="majorBidi" w:cstheme="majorBidi"/>
          <w:sz w:val="24"/>
          <w:szCs w:val="24"/>
          <w:lang w:val="fr-FR" w:bidi="ar-DZ"/>
        </w:rPr>
        <w:t xml:space="preserve">peuvent être </w:t>
      </w:r>
      <w:r w:rsidR="009908EF" w:rsidRPr="006B4FD4">
        <w:rPr>
          <w:rFonts w:asciiTheme="majorBidi" w:hAnsiTheme="majorBidi" w:cstheme="majorBidi"/>
          <w:sz w:val="24"/>
          <w:szCs w:val="24"/>
          <w:lang w:val="fr-FR" w:bidi="ar-DZ"/>
        </w:rPr>
        <w:t>effectuées, par conséquent, selon un processus automatisé</w:t>
      </w:r>
      <w:r w:rsidR="008144E8">
        <w:rPr>
          <w:rFonts w:asciiTheme="majorBidi" w:hAnsiTheme="majorBidi" w:cstheme="majorBidi"/>
          <w:sz w:val="24"/>
          <w:szCs w:val="24"/>
          <w:lang w:val="fr-FR" w:bidi="ar-DZ"/>
        </w:rPr>
        <w:t>. I</w:t>
      </w:r>
      <w:r w:rsidR="009908EF" w:rsidRPr="006B4FD4">
        <w:rPr>
          <w:rFonts w:asciiTheme="majorBidi" w:hAnsiTheme="majorBidi" w:cstheme="majorBidi"/>
          <w:sz w:val="24"/>
          <w:szCs w:val="24"/>
          <w:lang w:val="fr-FR" w:bidi="ar-DZ"/>
        </w:rPr>
        <w:t>l s'agit donc de créer</w:t>
      </w:r>
      <w:r w:rsidR="00AE4805">
        <w:rPr>
          <w:rFonts w:asciiTheme="majorBidi" w:hAnsiTheme="majorBidi" w:cstheme="majorBidi"/>
          <w:sz w:val="24"/>
          <w:szCs w:val="24"/>
          <w:lang w:val="fr-FR" w:bidi="ar-DZ"/>
        </w:rPr>
        <w:t xml:space="preserve"> une intuition linguistique</w:t>
      </w:r>
      <w:r w:rsidR="009908EF" w:rsidRPr="006B4FD4">
        <w:rPr>
          <w:rFonts w:asciiTheme="majorBidi" w:hAnsiTheme="majorBidi" w:cstheme="majorBidi"/>
          <w:sz w:val="24"/>
          <w:szCs w:val="24"/>
          <w:lang w:val="fr-FR" w:bidi="ar-DZ"/>
        </w:rPr>
        <w:t xml:space="preserve"> pour donner plus de fluidité aux interventions orales qui doivent être ponctuées, à la fois, par d'autres éléments, ce qui exige de l'</w:t>
      </w:r>
      <w:r w:rsidR="00AE4805">
        <w:rPr>
          <w:rFonts w:asciiTheme="majorBidi" w:hAnsiTheme="majorBidi" w:cstheme="majorBidi"/>
          <w:sz w:val="24"/>
          <w:szCs w:val="24"/>
          <w:lang w:val="fr-FR" w:bidi="ar-DZ"/>
        </w:rPr>
        <w:t>apprenant</w:t>
      </w:r>
      <w:r w:rsidR="009908EF" w:rsidRPr="006B4FD4">
        <w:rPr>
          <w:rFonts w:asciiTheme="majorBidi" w:hAnsiTheme="majorBidi" w:cstheme="majorBidi"/>
          <w:sz w:val="24"/>
          <w:szCs w:val="24"/>
          <w:lang w:val="fr-FR" w:bidi="ar-DZ"/>
        </w:rPr>
        <w:t xml:space="preserve"> qui prend la parole de fournir  d</w:t>
      </w:r>
      <w:r w:rsidR="008144E8">
        <w:rPr>
          <w:rFonts w:asciiTheme="majorBidi" w:hAnsiTheme="majorBidi" w:cstheme="majorBidi"/>
          <w:sz w:val="24"/>
          <w:szCs w:val="24"/>
          <w:lang w:val="fr-FR" w:bidi="ar-DZ"/>
        </w:rPr>
        <w:t xml:space="preserve">es </w:t>
      </w:r>
      <w:r w:rsidR="009908EF" w:rsidRPr="006B4FD4">
        <w:rPr>
          <w:rFonts w:asciiTheme="majorBidi" w:hAnsiTheme="majorBidi" w:cstheme="majorBidi"/>
          <w:sz w:val="24"/>
          <w:szCs w:val="24"/>
          <w:lang w:val="fr-FR" w:bidi="ar-DZ"/>
        </w:rPr>
        <w:t>efforts</w:t>
      </w:r>
      <w:r w:rsidR="008144E8">
        <w:rPr>
          <w:rFonts w:asciiTheme="majorBidi" w:hAnsiTheme="majorBidi" w:cstheme="majorBidi"/>
          <w:sz w:val="24"/>
          <w:szCs w:val="24"/>
          <w:lang w:val="fr-FR" w:bidi="ar-DZ"/>
        </w:rPr>
        <w:t xml:space="preserve"> considérables pour améliorer son expression orale</w:t>
      </w:r>
      <w:r w:rsidR="009908EF" w:rsidRPr="006B4FD4">
        <w:rPr>
          <w:rFonts w:asciiTheme="majorBidi" w:hAnsiTheme="majorBidi" w:cstheme="majorBidi"/>
          <w:sz w:val="24"/>
          <w:szCs w:val="24"/>
          <w:lang w:val="fr-FR" w:bidi="ar-DZ"/>
        </w:rPr>
        <w:t>.</w:t>
      </w:r>
    </w:p>
    <w:p w:rsidR="00B518CE" w:rsidRDefault="00DE7819" w:rsidP="00B518CE">
      <w:pPr>
        <w:bidi w:val="0"/>
        <w:spacing w:after="120" w:line="312" w:lineRule="auto"/>
        <w:ind w:firstLine="709"/>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 xml:space="preserve">Cela n'empêche de </w:t>
      </w:r>
      <w:r w:rsidR="003F510A" w:rsidRPr="006B4FD4">
        <w:rPr>
          <w:rFonts w:asciiTheme="majorBidi" w:hAnsiTheme="majorBidi" w:cstheme="majorBidi"/>
          <w:sz w:val="24"/>
          <w:szCs w:val="24"/>
          <w:lang w:val="fr-FR" w:bidi="ar-DZ"/>
        </w:rPr>
        <w:t>mentionner</w:t>
      </w:r>
      <w:r w:rsidRPr="006B4FD4">
        <w:rPr>
          <w:rFonts w:asciiTheme="majorBidi" w:hAnsiTheme="majorBidi" w:cstheme="majorBidi"/>
          <w:sz w:val="24"/>
          <w:szCs w:val="24"/>
          <w:lang w:val="fr-FR" w:bidi="ar-DZ"/>
        </w:rPr>
        <w:t xml:space="preserve"> que:</w:t>
      </w:r>
      <w:r w:rsidR="00F95DBD" w:rsidRPr="006B4FD4">
        <w:rPr>
          <w:rFonts w:asciiTheme="majorBidi" w:hAnsiTheme="majorBidi" w:cstheme="majorBidi"/>
          <w:sz w:val="24"/>
          <w:szCs w:val="24"/>
          <w:lang w:val="fr-FR" w:bidi="ar-DZ"/>
        </w:rPr>
        <w:t xml:space="preserve"> l'engagement dans des situations de communication réelles ou simulées présentent dans des documents authentiques doit être accompagné par une réflexion d'ordre métalinguistique.</w:t>
      </w:r>
      <w:r w:rsidR="00FB0F67" w:rsidRPr="006B4FD4">
        <w:rPr>
          <w:rFonts w:asciiTheme="majorBidi" w:hAnsiTheme="majorBidi" w:cstheme="majorBidi"/>
          <w:sz w:val="24"/>
          <w:szCs w:val="24"/>
          <w:lang w:val="fr-FR" w:bidi="ar-DZ"/>
        </w:rPr>
        <w:t xml:space="preserve"> Selon Elisabeth Nonnon:" Les avis convergent sur</w:t>
      </w:r>
      <w:r w:rsidR="00492844" w:rsidRPr="006B4FD4">
        <w:rPr>
          <w:rFonts w:asciiTheme="majorBidi" w:hAnsiTheme="majorBidi" w:cstheme="majorBidi"/>
          <w:sz w:val="24"/>
          <w:szCs w:val="24"/>
          <w:lang w:val="fr-FR" w:bidi="ar-DZ"/>
        </w:rPr>
        <w:t xml:space="preserve"> le fait que l'apprentissage des discours comporte une prise de conscience progressive, une activité réflexive d'objectivation et de connaissance. Cette réflexivité est inscrite dans la pratique langagière elle-même qui se présente toujours comme une stratification et emboitement de plusieurs niveaux méta</w:t>
      </w:r>
      <w:r w:rsidR="008045DA" w:rsidRPr="006B4FD4">
        <w:rPr>
          <w:rFonts w:asciiTheme="majorBidi" w:hAnsiTheme="majorBidi" w:cstheme="majorBidi"/>
          <w:sz w:val="24"/>
          <w:szCs w:val="24"/>
          <w:lang w:val="fr-FR" w:bidi="ar-DZ"/>
        </w:rPr>
        <w:t>-</w:t>
      </w:r>
      <w:r w:rsidR="00492844" w:rsidRPr="006B4FD4">
        <w:rPr>
          <w:rFonts w:asciiTheme="majorBidi" w:hAnsiTheme="majorBidi" w:cstheme="majorBidi"/>
          <w:sz w:val="24"/>
          <w:szCs w:val="24"/>
          <w:lang w:val="fr-FR" w:bidi="ar-DZ"/>
        </w:rPr>
        <w:t>langagiers</w:t>
      </w:r>
      <w:r w:rsidR="008045DA" w:rsidRPr="006B4FD4">
        <w:rPr>
          <w:rFonts w:asciiTheme="majorBidi" w:hAnsiTheme="majorBidi" w:cstheme="majorBidi"/>
          <w:sz w:val="24"/>
          <w:szCs w:val="24"/>
          <w:lang w:val="fr-FR" w:bidi="ar-DZ"/>
        </w:rPr>
        <w:t>"</w:t>
      </w:r>
      <w:r w:rsidR="00724E80">
        <w:rPr>
          <w:rStyle w:val="Appelnotedebasdep"/>
          <w:rFonts w:asciiTheme="majorBidi" w:hAnsiTheme="majorBidi" w:cstheme="majorBidi"/>
          <w:sz w:val="24"/>
          <w:szCs w:val="24"/>
          <w:lang w:val="fr-FR" w:bidi="ar-DZ"/>
        </w:rPr>
        <w:footnoteReference w:id="7"/>
      </w:r>
      <w:r w:rsidR="0038153B">
        <w:rPr>
          <w:rFonts w:asciiTheme="majorBidi" w:hAnsiTheme="majorBidi" w:cstheme="majorBidi"/>
          <w:sz w:val="24"/>
          <w:szCs w:val="24"/>
          <w:lang w:val="fr-FR" w:bidi="ar-DZ"/>
        </w:rPr>
        <w:t>.</w:t>
      </w:r>
    </w:p>
    <w:p w:rsidR="00B518CE" w:rsidRDefault="00FB0F67" w:rsidP="00B518CE">
      <w:pPr>
        <w:bidi w:val="0"/>
        <w:spacing w:after="120" w:line="312" w:lineRule="auto"/>
        <w:ind w:firstLine="709"/>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L'apprentissage</w:t>
      </w:r>
      <w:r w:rsidR="008045DA" w:rsidRPr="006B4FD4">
        <w:rPr>
          <w:rFonts w:asciiTheme="majorBidi" w:hAnsiTheme="majorBidi" w:cstheme="majorBidi"/>
          <w:sz w:val="24"/>
          <w:szCs w:val="24"/>
          <w:lang w:val="fr-FR" w:bidi="ar-DZ"/>
        </w:rPr>
        <w:t xml:space="preserve"> d'une langue étrangère ne peut pas se contenter</w:t>
      </w:r>
      <w:r w:rsidR="00AE4805">
        <w:rPr>
          <w:rFonts w:asciiTheme="majorBidi" w:hAnsiTheme="majorBidi" w:cstheme="majorBidi"/>
          <w:sz w:val="24"/>
          <w:szCs w:val="24"/>
          <w:lang w:val="fr-FR" w:bidi="ar-DZ"/>
        </w:rPr>
        <w:t xml:space="preserve"> d'</w:t>
      </w:r>
      <w:r w:rsidR="008045DA" w:rsidRPr="006B4FD4">
        <w:rPr>
          <w:rFonts w:asciiTheme="majorBidi" w:hAnsiTheme="majorBidi" w:cstheme="majorBidi"/>
          <w:sz w:val="24"/>
          <w:szCs w:val="24"/>
          <w:lang w:val="fr-FR" w:bidi="ar-DZ"/>
        </w:rPr>
        <w:t>une automatisation par imprégnation ou d'une immersion pratique dans la participation communicative parce</w:t>
      </w:r>
      <w:r w:rsidR="00C15D0C" w:rsidRPr="006B4FD4">
        <w:rPr>
          <w:rFonts w:asciiTheme="majorBidi" w:hAnsiTheme="majorBidi" w:cstheme="majorBidi"/>
          <w:sz w:val="24"/>
          <w:szCs w:val="24"/>
          <w:lang w:val="fr-FR" w:bidi="ar-DZ"/>
        </w:rPr>
        <w:t xml:space="preserve"> </w:t>
      </w:r>
      <w:r w:rsidR="008045DA" w:rsidRPr="006B4FD4">
        <w:rPr>
          <w:rFonts w:asciiTheme="majorBidi" w:hAnsiTheme="majorBidi" w:cstheme="majorBidi"/>
          <w:sz w:val="24"/>
          <w:szCs w:val="24"/>
          <w:lang w:val="fr-FR" w:bidi="ar-DZ"/>
        </w:rPr>
        <w:t>que le contact avec la langue étrangère d'après les documents authentiques ne suffi</w:t>
      </w:r>
      <w:r w:rsidR="003F510A" w:rsidRPr="006B4FD4">
        <w:rPr>
          <w:rFonts w:asciiTheme="majorBidi" w:hAnsiTheme="majorBidi" w:cstheme="majorBidi"/>
          <w:sz w:val="24"/>
          <w:szCs w:val="24"/>
          <w:lang w:val="fr-FR" w:bidi="ar-DZ"/>
        </w:rPr>
        <w:t>t</w:t>
      </w:r>
      <w:r w:rsidR="008045DA" w:rsidRPr="006B4FD4">
        <w:rPr>
          <w:rFonts w:asciiTheme="majorBidi" w:hAnsiTheme="majorBidi" w:cstheme="majorBidi"/>
          <w:sz w:val="24"/>
          <w:szCs w:val="24"/>
          <w:lang w:val="fr-FR" w:bidi="ar-DZ"/>
        </w:rPr>
        <w:t xml:space="preserve"> pas pour répondre aux besoins langagiers des apprenants, donc, il est indispensable d'établir l'intervention constante des niveaux métalinguistiques</w:t>
      </w:r>
      <w:r w:rsidR="006B49B4" w:rsidRPr="006B4FD4">
        <w:rPr>
          <w:rFonts w:asciiTheme="majorBidi" w:hAnsiTheme="majorBidi" w:cstheme="majorBidi"/>
          <w:sz w:val="24"/>
          <w:szCs w:val="24"/>
          <w:lang w:val="fr-FR" w:bidi="ar-DZ"/>
        </w:rPr>
        <w:t xml:space="preserve"> en classe de FLE pour mettre en œuvre</w:t>
      </w:r>
      <w:r w:rsidR="00055EAC" w:rsidRPr="006B4FD4">
        <w:rPr>
          <w:rFonts w:asciiTheme="majorBidi" w:hAnsiTheme="majorBidi" w:cstheme="majorBidi"/>
          <w:sz w:val="24"/>
          <w:szCs w:val="24"/>
          <w:lang w:val="fr-FR" w:bidi="ar-DZ"/>
        </w:rPr>
        <w:t xml:space="preserve"> des processus</w:t>
      </w:r>
      <w:r w:rsidR="006B49B4" w:rsidRPr="006B4FD4">
        <w:rPr>
          <w:rFonts w:asciiTheme="majorBidi" w:hAnsiTheme="majorBidi" w:cstheme="majorBidi"/>
          <w:sz w:val="24"/>
          <w:szCs w:val="24"/>
          <w:lang w:val="fr-FR" w:bidi="ar-DZ"/>
        </w:rPr>
        <w:t xml:space="preserve"> qui construisent effectivement  un métalangage susceptible de soutenir les pratiques langagières des apprenants</w:t>
      </w:r>
      <w:r w:rsidR="00DE7819" w:rsidRPr="006B4FD4">
        <w:rPr>
          <w:rFonts w:asciiTheme="majorBidi" w:hAnsiTheme="majorBidi" w:cstheme="majorBidi"/>
          <w:sz w:val="24"/>
          <w:szCs w:val="24"/>
          <w:lang w:val="fr-FR" w:bidi="ar-DZ"/>
        </w:rPr>
        <w:t>. Pour atteindre ce but, on propose le vocabulaire et la syntaxe contextualisés</w:t>
      </w:r>
      <w:r w:rsidR="003F510A" w:rsidRPr="006B4FD4">
        <w:rPr>
          <w:rFonts w:asciiTheme="majorBidi" w:hAnsiTheme="majorBidi" w:cstheme="majorBidi"/>
          <w:sz w:val="24"/>
          <w:szCs w:val="24"/>
          <w:lang w:val="fr-FR" w:bidi="ar-DZ"/>
        </w:rPr>
        <w:t>, c'est-à-dire l'apprenant acquiert des connaissances syntaxiques et lexicales dans le</w:t>
      </w:r>
      <w:r w:rsidR="00A26C8E">
        <w:rPr>
          <w:rFonts w:asciiTheme="majorBidi" w:hAnsiTheme="majorBidi" w:cstheme="majorBidi"/>
          <w:sz w:val="24"/>
          <w:szCs w:val="24"/>
          <w:lang w:val="fr-FR" w:bidi="ar-DZ"/>
        </w:rPr>
        <w:t xml:space="preserve">ur </w:t>
      </w:r>
      <w:r w:rsidR="003F510A" w:rsidRPr="006B4FD4">
        <w:rPr>
          <w:rFonts w:asciiTheme="majorBidi" w:hAnsiTheme="majorBidi" w:cstheme="majorBidi"/>
          <w:sz w:val="24"/>
          <w:szCs w:val="24"/>
          <w:lang w:val="fr-FR" w:bidi="ar-DZ"/>
        </w:rPr>
        <w:t xml:space="preserve">contexte d'emploi et non </w:t>
      </w:r>
      <w:r w:rsidR="00D139AB" w:rsidRPr="006B4FD4">
        <w:rPr>
          <w:rFonts w:asciiTheme="majorBidi" w:hAnsiTheme="majorBidi" w:cstheme="majorBidi"/>
          <w:sz w:val="24"/>
          <w:szCs w:val="24"/>
          <w:lang w:val="fr-FR" w:bidi="ar-DZ"/>
        </w:rPr>
        <w:t>plus sous forme</w:t>
      </w:r>
      <w:r w:rsidR="003F510A" w:rsidRPr="006B4FD4">
        <w:rPr>
          <w:rFonts w:asciiTheme="majorBidi" w:hAnsiTheme="majorBidi" w:cstheme="majorBidi"/>
          <w:sz w:val="24"/>
          <w:szCs w:val="24"/>
          <w:lang w:val="fr-FR" w:bidi="ar-DZ"/>
        </w:rPr>
        <w:t xml:space="preserve"> des </w:t>
      </w:r>
      <w:r w:rsidR="00D861AB" w:rsidRPr="006B4FD4">
        <w:rPr>
          <w:rFonts w:asciiTheme="majorBidi" w:hAnsiTheme="majorBidi" w:cstheme="majorBidi"/>
          <w:sz w:val="24"/>
          <w:szCs w:val="24"/>
          <w:lang w:val="fr-FR" w:bidi="ar-DZ"/>
        </w:rPr>
        <w:t>règles à app</w:t>
      </w:r>
      <w:r w:rsidR="009D4D2E" w:rsidRPr="006B4FD4">
        <w:rPr>
          <w:rFonts w:asciiTheme="majorBidi" w:hAnsiTheme="majorBidi" w:cstheme="majorBidi"/>
          <w:sz w:val="24"/>
          <w:szCs w:val="24"/>
          <w:lang w:val="fr-FR" w:bidi="ar-DZ"/>
        </w:rPr>
        <w:t>rendre par cœur</w:t>
      </w:r>
      <w:r w:rsidR="00D861AB" w:rsidRPr="006B4FD4">
        <w:rPr>
          <w:rFonts w:asciiTheme="majorBidi" w:hAnsiTheme="majorBidi" w:cstheme="majorBidi"/>
          <w:sz w:val="24"/>
          <w:szCs w:val="24"/>
          <w:lang w:val="fr-FR" w:bidi="ar-DZ"/>
        </w:rPr>
        <w:t xml:space="preserve"> qu</w:t>
      </w:r>
      <w:r w:rsidR="00A26C8E">
        <w:rPr>
          <w:rFonts w:asciiTheme="majorBidi" w:hAnsiTheme="majorBidi" w:cstheme="majorBidi"/>
          <w:sz w:val="24"/>
          <w:szCs w:val="24"/>
          <w:lang w:val="fr-FR" w:bidi="ar-DZ"/>
        </w:rPr>
        <w:t>'on</w:t>
      </w:r>
      <w:r w:rsidR="00D861AB" w:rsidRPr="006B4FD4">
        <w:rPr>
          <w:rFonts w:asciiTheme="majorBidi" w:hAnsiTheme="majorBidi" w:cstheme="majorBidi"/>
          <w:sz w:val="24"/>
          <w:szCs w:val="24"/>
          <w:lang w:val="fr-FR" w:bidi="ar-DZ"/>
        </w:rPr>
        <w:t xml:space="preserve"> ne</w:t>
      </w:r>
      <w:r w:rsidR="00A26C8E">
        <w:rPr>
          <w:rFonts w:asciiTheme="majorBidi" w:hAnsiTheme="majorBidi" w:cstheme="majorBidi"/>
          <w:sz w:val="24"/>
          <w:szCs w:val="24"/>
          <w:lang w:val="fr-FR" w:bidi="ar-DZ"/>
        </w:rPr>
        <w:t xml:space="preserve"> peut jamais </w:t>
      </w:r>
      <w:r w:rsidR="00D861AB" w:rsidRPr="006B4FD4">
        <w:rPr>
          <w:rFonts w:asciiTheme="majorBidi" w:hAnsiTheme="majorBidi" w:cstheme="majorBidi"/>
          <w:sz w:val="24"/>
          <w:szCs w:val="24"/>
          <w:lang w:val="fr-FR" w:bidi="ar-DZ"/>
        </w:rPr>
        <w:t xml:space="preserve"> rencontrer dans la vie réelle</w:t>
      </w:r>
      <w:r w:rsidR="00A26C8E">
        <w:rPr>
          <w:rFonts w:asciiTheme="majorBidi" w:hAnsiTheme="majorBidi" w:cstheme="majorBidi"/>
          <w:sz w:val="24"/>
          <w:szCs w:val="24"/>
          <w:lang w:val="fr-FR" w:bidi="ar-DZ"/>
        </w:rPr>
        <w:t>. Rappelons aussi que</w:t>
      </w:r>
      <w:r w:rsidR="00E20F1A">
        <w:rPr>
          <w:rFonts w:asciiTheme="majorBidi" w:hAnsiTheme="majorBidi" w:cstheme="majorBidi"/>
          <w:sz w:val="24"/>
          <w:szCs w:val="24"/>
          <w:lang w:val="fr-FR" w:bidi="ar-DZ"/>
        </w:rPr>
        <w:t xml:space="preserve"> </w:t>
      </w:r>
      <w:r w:rsidR="006A4C61">
        <w:rPr>
          <w:rFonts w:asciiTheme="majorBidi" w:hAnsiTheme="majorBidi" w:cstheme="majorBidi"/>
          <w:sz w:val="24"/>
          <w:szCs w:val="24"/>
          <w:lang w:val="fr-FR" w:bidi="ar-DZ"/>
        </w:rPr>
        <w:t xml:space="preserve">même les exemples proposés </w:t>
      </w:r>
      <w:r w:rsidR="00A26C8E">
        <w:rPr>
          <w:rFonts w:asciiTheme="majorBidi" w:hAnsiTheme="majorBidi" w:cstheme="majorBidi"/>
          <w:sz w:val="24"/>
          <w:szCs w:val="24"/>
          <w:lang w:val="fr-FR" w:bidi="ar-DZ"/>
        </w:rPr>
        <w:t>sou</w:t>
      </w:r>
      <w:r w:rsidR="006A4C61">
        <w:rPr>
          <w:rFonts w:asciiTheme="majorBidi" w:hAnsiTheme="majorBidi" w:cstheme="majorBidi"/>
          <w:sz w:val="24"/>
          <w:szCs w:val="24"/>
          <w:lang w:val="fr-FR" w:bidi="ar-DZ"/>
        </w:rPr>
        <w:t>s</w:t>
      </w:r>
      <w:r w:rsidR="00A26C8E">
        <w:rPr>
          <w:rFonts w:asciiTheme="majorBidi" w:hAnsiTheme="majorBidi" w:cstheme="majorBidi"/>
          <w:sz w:val="24"/>
          <w:szCs w:val="24"/>
          <w:lang w:val="fr-FR" w:bidi="ar-DZ"/>
        </w:rPr>
        <w:t xml:space="preserve"> forme de</w:t>
      </w:r>
      <w:r w:rsidR="006A4C61">
        <w:rPr>
          <w:rFonts w:asciiTheme="majorBidi" w:hAnsiTheme="majorBidi" w:cstheme="majorBidi"/>
          <w:sz w:val="24"/>
          <w:szCs w:val="24"/>
          <w:lang w:val="fr-FR" w:bidi="ar-DZ"/>
        </w:rPr>
        <w:t xml:space="preserve"> phrases isolées de leur contexte </w:t>
      </w:r>
      <w:r w:rsidR="00E20F1A">
        <w:rPr>
          <w:rFonts w:asciiTheme="majorBidi" w:hAnsiTheme="majorBidi" w:cstheme="majorBidi"/>
          <w:sz w:val="24"/>
          <w:szCs w:val="24"/>
          <w:lang w:val="fr-FR" w:bidi="ar-DZ"/>
        </w:rPr>
        <w:t>sont d</w:t>
      </w:r>
      <w:r w:rsidR="009D4D2E" w:rsidRPr="006B4FD4">
        <w:rPr>
          <w:rFonts w:asciiTheme="majorBidi" w:hAnsiTheme="majorBidi" w:cstheme="majorBidi"/>
          <w:sz w:val="24"/>
          <w:szCs w:val="24"/>
          <w:lang w:val="fr-FR" w:bidi="ar-DZ"/>
        </w:rPr>
        <w:t>es f</w:t>
      </w:r>
      <w:r w:rsidR="00A26C8E">
        <w:rPr>
          <w:rFonts w:asciiTheme="majorBidi" w:hAnsiTheme="majorBidi" w:cstheme="majorBidi"/>
          <w:sz w:val="24"/>
          <w:szCs w:val="24"/>
          <w:lang w:val="fr-FR" w:bidi="ar-DZ"/>
        </w:rPr>
        <w:t>ormes dans un état brut qui ne peuvent pas être</w:t>
      </w:r>
      <w:r w:rsidR="009D4D2E" w:rsidRPr="006B4FD4">
        <w:rPr>
          <w:rFonts w:asciiTheme="majorBidi" w:hAnsiTheme="majorBidi" w:cstheme="majorBidi"/>
          <w:sz w:val="24"/>
          <w:szCs w:val="24"/>
          <w:lang w:val="fr-FR" w:bidi="ar-DZ"/>
        </w:rPr>
        <w:t xml:space="preserve"> réinvesti</w:t>
      </w:r>
      <w:r w:rsidR="00A26C8E">
        <w:rPr>
          <w:rFonts w:asciiTheme="majorBidi" w:hAnsiTheme="majorBidi" w:cstheme="majorBidi"/>
          <w:sz w:val="24"/>
          <w:szCs w:val="24"/>
          <w:lang w:val="fr-FR" w:bidi="ar-DZ"/>
        </w:rPr>
        <w:t>es</w:t>
      </w:r>
      <w:r w:rsidR="009D4D2E" w:rsidRPr="006B4FD4">
        <w:rPr>
          <w:rFonts w:asciiTheme="majorBidi" w:hAnsiTheme="majorBidi" w:cstheme="majorBidi"/>
          <w:sz w:val="24"/>
          <w:szCs w:val="24"/>
          <w:lang w:val="fr-FR" w:bidi="ar-DZ"/>
        </w:rPr>
        <w:t xml:space="preserve"> et par conséquent, elles disparaissent immédiatement. En effet l'enseignant est incité à</w:t>
      </w:r>
      <w:r w:rsidR="00D861AB" w:rsidRPr="006B4FD4">
        <w:rPr>
          <w:rFonts w:asciiTheme="majorBidi" w:hAnsiTheme="majorBidi" w:cstheme="majorBidi"/>
          <w:sz w:val="24"/>
          <w:szCs w:val="24"/>
          <w:lang w:val="fr-FR" w:bidi="ar-DZ"/>
        </w:rPr>
        <w:t xml:space="preserve"> propose</w:t>
      </w:r>
      <w:r w:rsidR="009D4D2E" w:rsidRPr="006B4FD4">
        <w:rPr>
          <w:rFonts w:asciiTheme="majorBidi" w:hAnsiTheme="majorBidi" w:cstheme="majorBidi"/>
          <w:sz w:val="24"/>
          <w:szCs w:val="24"/>
          <w:lang w:val="fr-FR" w:bidi="ar-DZ"/>
        </w:rPr>
        <w:t>r</w:t>
      </w:r>
      <w:r w:rsidR="00D861AB" w:rsidRPr="006B4FD4">
        <w:rPr>
          <w:rFonts w:asciiTheme="majorBidi" w:hAnsiTheme="majorBidi" w:cstheme="majorBidi"/>
          <w:sz w:val="24"/>
          <w:szCs w:val="24"/>
          <w:lang w:val="fr-FR" w:bidi="ar-DZ"/>
        </w:rPr>
        <w:t xml:space="preserve"> </w:t>
      </w:r>
      <w:r w:rsidR="009D4D2E" w:rsidRPr="006B4FD4">
        <w:rPr>
          <w:rFonts w:asciiTheme="majorBidi" w:hAnsiTheme="majorBidi" w:cstheme="majorBidi"/>
          <w:sz w:val="24"/>
          <w:szCs w:val="24"/>
          <w:lang w:val="fr-FR" w:bidi="ar-DZ"/>
        </w:rPr>
        <w:t xml:space="preserve">par exemple: </w:t>
      </w:r>
      <w:r w:rsidR="00D861AB" w:rsidRPr="006B4FD4">
        <w:rPr>
          <w:rFonts w:asciiTheme="majorBidi" w:hAnsiTheme="majorBidi" w:cstheme="majorBidi"/>
          <w:sz w:val="24"/>
          <w:szCs w:val="24"/>
          <w:lang w:val="fr-FR" w:bidi="ar-DZ"/>
        </w:rPr>
        <w:t>l'opposition dans un support de type argumentatif comme le débat</w:t>
      </w:r>
      <w:r w:rsidR="006B49B4" w:rsidRPr="006B4FD4">
        <w:rPr>
          <w:rFonts w:asciiTheme="majorBidi" w:hAnsiTheme="majorBidi" w:cstheme="majorBidi"/>
          <w:sz w:val="24"/>
          <w:szCs w:val="24"/>
          <w:lang w:val="fr-FR" w:bidi="ar-DZ"/>
        </w:rPr>
        <w:t>.</w:t>
      </w:r>
      <w:r w:rsidR="008045DA" w:rsidRPr="006B4FD4">
        <w:rPr>
          <w:rFonts w:asciiTheme="majorBidi" w:hAnsiTheme="majorBidi" w:cstheme="majorBidi"/>
          <w:sz w:val="24"/>
          <w:szCs w:val="24"/>
          <w:lang w:val="fr-FR" w:bidi="ar-DZ"/>
        </w:rPr>
        <w:t xml:space="preserve"> </w:t>
      </w:r>
      <w:r w:rsidR="00D861AB" w:rsidRPr="006B4FD4">
        <w:rPr>
          <w:rFonts w:asciiTheme="majorBidi" w:hAnsiTheme="majorBidi" w:cstheme="majorBidi"/>
          <w:sz w:val="24"/>
          <w:szCs w:val="24"/>
          <w:lang w:val="fr-FR" w:bidi="ar-DZ"/>
        </w:rPr>
        <w:t xml:space="preserve">Un autre exemple: </w:t>
      </w:r>
      <w:r w:rsidR="009D4D2E" w:rsidRPr="006B4FD4">
        <w:rPr>
          <w:rFonts w:asciiTheme="majorBidi" w:hAnsiTheme="majorBidi" w:cstheme="majorBidi"/>
          <w:sz w:val="24"/>
          <w:szCs w:val="24"/>
          <w:lang w:val="fr-FR" w:bidi="ar-DZ"/>
        </w:rPr>
        <w:t>Il donne</w:t>
      </w:r>
      <w:r w:rsidR="00D861AB" w:rsidRPr="006B4FD4">
        <w:rPr>
          <w:rFonts w:asciiTheme="majorBidi" w:hAnsiTheme="majorBidi" w:cstheme="majorBidi"/>
          <w:sz w:val="24"/>
          <w:szCs w:val="24"/>
          <w:lang w:val="fr-FR" w:bidi="ar-DZ"/>
        </w:rPr>
        <w:t xml:space="preserve"> un cours de l'impératif, dans le cadre de rédiger une consigne</w:t>
      </w:r>
      <w:r w:rsidR="009D4D2E" w:rsidRPr="006B4FD4">
        <w:rPr>
          <w:rFonts w:asciiTheme="majorBidi" w:hAnsiTheme="majorBidi" w:cstheme="majorBidi"/>
          <w:sz w:val="24"/>
          <w:szCs w:val="24"/>
          <w:lang w:val="fr-FR" w:bidi="ar-DZ"/>
        </w:rPr>
        <w:t>, ou</w:t>
      </w:r>
      <w:r w:rsidR="006A4C61">
        <w:rPr>
          <w:rFonts w:asciiTheme="majorBidi" w:hAnsiTheme="majorBidi" w:cstheme="majorBidi"/>
          <w:sz w:val="24"/>
          <w:szCs w:val="24"/>
          <w:lang w:val="fr-FR" w:bidi="ar-DZ"/>
        </w:rPr>
        <w:t xml:space="preserve"> de présenter</w:t>
      </w:r>
      <w:r w:rsidR="009D4D2E" w:rsidRPr="006B4FD4">
        <w:rPr>
          <w:rFonts w:asciiTheme="majorBidi" w:hAnsiTheme="majorBidi" w:cstheme="majorBidi"/>
          <w:sz w:val="24"/>
          <w:szCs w:val="24"/>
          <w:lang w:val="fr-FR" w:bidi="ar-DZ"/>
        </w:rPr>
        <w:t xml:space="preserve"> une recette</w:t>
      </w:r>
      <w:r w:rsidR="00D861AB" w:rsidRPr="006B4FD4">
        <w:rPr>
          <w:rFonts w:asciiTheme="majorBidi" w:hAnsiTheme="majorBidi" w:cstheme="majorBidi"/>
          <w:sz w:val="24"/>
          <w:szCs w:val="24"/>
          <w:lang w:val="fr-FR" w:bidi="ar-DZ"/>
        </w:rPr>
        <w:t>.</w:t>
      </w:r>
    </w:p>
    <w:p w:rsidR="008B376F" w:rsidRDefault="00D861AB" w:rsidP="00B518CE">
      <w:pPr>
        <w:bidi w:val="0"/>
        <w:spacing w:after="120" w:line="312" w:lineRule="auto"/>
        <w:ind w:firstLine="709"/>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Cela amène l'enseignant de FLE à or</w:t>
      </w:r>
      <w:r w:rsidR="009D4D2E" w:rsidRPr="006B4FD4">
        <w:rPr>
          <w:rFonts w:asciiTheme="majorBidi" w:hAnsiTheme="majorBidi" w:cstheme="majorBidi"/>
          <w:sz w:val="24"/>
          <w:szCs w:val="24"/>
          <w:lang w:val="fr-FR" w:bidi="ar-DZ"/>
        </w:rPr>
        <w:t>ganiser ses cours dans des séquenc</w:t>
      </w:r>
      <w:r w:rsidR="00370BC3">
        <w:rPr>
          <w:rFonts w:asciiTheme="majorBidi" w:hAnsiTheme="majorBidi" w:cstheme="majorBidi"/>
          <w:sz w:val="24"/>
          <w:szCs w:val="24"/>
          <w:lang w:val="fr-FR" w:bidi="ar-DZ"/>
        </w:rPr>
        <w:t>es d'apprentissage, qui doivent comprendre</w:t>
      </w:r>
      <w:r w:rsidR="009D4D2E" w:rsidRPr="006B4FD4">
        <w:rPr>
          <w:rFonts w:asciiTheme="majorBidi" w:hAnsiTheme="majorBidi" w:cstheme="majorBidi"/>
          <w:sz w:val="24"/>
          <w:szCs w:val="24"/>
          <w:lang w:val="fr-FR" w:bidi="ar-DZ"/>
        </w:rPr>
        <w:t xml:space="preserve"> plusieurs contenus: structure</w:t>
      </w:r>
      <w:r w:rsidRPr="006B4FD4">
        <w:rPr>
          <w:rFonts w:asciiTheme="majorBidi" w:hAnsiTheme="majorBidi" w:cstheme="majorBidi"/>
          <w:sz w:val="24"/>
          <w:szCs w:val="24"/>
          <w:lang w:val="fr-FR" w:bidi="ar-DZ"/>
        </w:rPr>
        <w:t>l</w:t>
      </w:r>
      <w:r w:rsidR="004F1A33" w:rsidRPr="006B4FD4">
        <w:rPr>
          <w:rFonts w:asciiTheme="majorBidi" w:hAnsiTheme="majorBidi" w:cstheme="majorBidi"/>
          <w:sz w:val="24"/>
          <w:szCs w:val="24"/>
          <w:lang w:val="fr-FR" w:bidi="ar-DZ"/>
        </w:rPr>
        <w:t xml:space="preserve"> </w:t>
      </w:r>
      <w:r w:rsidR="009D4D2E" w:rsidRPr="006B4FD4">
        <w:rPr>
          <w:rFonts w:asciiTheme="majorBidi" w:hAnsiTheme="majorBidi" w:cstheme="majorBidi"/>
          <w:sz w:val="24"/>
          <w:szCs w:val="24"/>
          <w:lang w:val="fr-FR" w:bidi="ar-DZ"/>
        </w:rPr>
        <w:t>(</w:t>
      </w:r>
      <w:r w:rsidRPr="006B4FD4">
        <w:rPr>
          <w:rFonts w:asciiTheme="majorBidi" w:hAnsiTheme="majorBidi" w:cstheme="majorBidi"/>
          <w:sz w:val="24"/>
          <w:szCs w:val="24"/>
          <w:lang w:val="fr-FR" w:bidi="ar-DZ"/>
        </w:rPr>
        <w:t xml:space="preserve">linguistique, communicatif et </w:t>
      </w:r>
      <w:r w:rsidR="004F1A33" w:rsidRPr="006B4FD4">
        <w:rPr>
          <w:rFonts w:asciiTheme="majorBidi" w:hAnsiTheme="majorBidi" w:cstheme="majorBidi"/>
          <w:sz w:val="24"/>
          <w:szCs w:val="24"/>
          <w:lang w:val="fr-FR" w:bidi="ar-DZ"/>
        </w:rPr>
        <w:t>culturel</w:t>
      </w:r>
      <w:r w:rsidRPr="006B4FD4">
        <w:rPr>
          <w:rFonts w:asciiTheme="majorBidi" w:hAnsiTheme="majorBidi" w:cstheme="majorBidi"/>
          <w:sz w:val="24"/>
          <w:szCs w:val="24"/>
          <w:lang w:val="fr-FR" w:bidi="ar-DZ"/>
        </w:rPr>
        <w:t>),</w:t>
      </w:r>
      <w:r w:rsidR="004F1A33" w:rsidRPr="006B4FD4">
        <w:rPr>
          <w:rFonts w:asciiTheme="majorBidi" w:hAnsiTheme="majorBidi" w:cstheme="majorBidi"/>
          <w:sz w:val="24"/>
          <w:szCs w:val="24"/>
          <w:lang w:val="fr-FR" w:bidi="ar-DZ"/>
        </w:rPr>
        <w:t xml:space="preserve"> </w:t>
      </w:r>
      <w:r w:rsidRPr="006B4FD4">
        <w:rPr>
          <w:rFonts w:asciiTheme="majorBidi" w:hAnsiTheme="majorBidi" w:cstheme="majorBidi"/>
          <w:sz w:val="24"/>
          <w:szCs w:val="24"/>
          <w:lang w:val="fr-FR" w:bidi="ar-DZ"/>
        </w:rPr>
        <w:t>affectif et</w:t>
      </w:r>
      <w:r w:rsidR="004F1A33" w:rsidRPr="006B4FD4">
        <w:rPr>
          <w:rFonts w:asciiTheme="majorBidi" w:hAnsiTheme="majorBidi" w:cstheme="majorBidi"/>
          <w:sz w:val="24"/>
          <w:szCs w:val="24"/>
          <w:lang w:val="fr-FR" w:bidi="ar-DZ"/>
        </w:rPr>
        <w:t xml:space="preserve"> stratégique</w:t>
      </w:r>
      <w:r w:rsidR="00425798" w:rsidRPr="006B4FD4">
        <w:rPr>
          <w:rFonts w:asciiTheme="majorBidi" w:hAnsiTheme="majorBidi" w:cstheme="majorBidi"/>
          <w:sz w:val="24"/>
          <w:szCs w:val="24"/>
          <w:lang w:val="fr-FR" w:bidi="ar-DZ"/>
        </w:rPr>
        <w:t>, chacun ré</w:t>
      </w:r>
      <w:r w:rsidR="009D4D2E" w:rsidRPr="006B4FD4">
        <w:rPr>
          <w:rFonts w:asciiTheme="majorBidi" w:hAnsiTheme="majorBidi" w:cstheme="majorBidi"/>
          <w:sz w:val="24"/>
          <w:szCs w:val="24"/>
          <w:lang w:val="fr-FR" w:bidi="ar-DZ"/>
        </w:rPr>
        <w:t xml:space="preserve">pond à un objectif pédagogique mais </w:t>
      </w:r>
      <w:r w:rsidR="009D4D2E" w:rsidRPr="006B4FD4">
        <w:rPr>
          <w:rFonts w:asciiTheme="majorBidi" w:hAnsiTheme="majorBidi" w:cstheme="majorBidi"/>
          <w:sz w:val="24"/>
          <w:szCs w:val="24"/>
          <w:lang w:val="fr-FR" w:bidi="ar-DZ"/>
        </w:rPr>
        <w:lastRenderedPageBreak/>
        <w:t>aussi</w:t>
      </w:r>
      <w:r w:rsidR="00425798" w:rsidRPr="006B4FD4">
        <w:rPr>
          <w:rFonts w:asciiTheme="majorBidi" w:hAnsiTheme="majorBidi" w:cstheme="majorBidi"/>
          <w:sz w:val="24"/>
          <w:szCs w:val="24"/>
          <w:lang w:val="fr-FR" w:bidi="ar-DZ"/>
        </w:rPr>
        <w:t xml:space="preserve"> </w:t>
      </w:r>
      <w:r w:rsidR="00370BC3">
        <w:rPr>
          <w:rFonts w:asciiTheme="majorBidi" w:hAnsiTheme="majorBidi" w:cstheme="majorBidi"/>
          <w:sz w:val="24"/>
          <w:szCs w:val="24"/>
          <w:lang w:val="fr-FR" w:bidi="ar-DZ"/>
        </w:rPr>
        <w:t xml:space="preserve">à </w:t>
      </w:r>
      <w:r w:rsidR="00425798" w:rsidRPr="006B4FD4">
        <w:rPr>
          <w:rFonts w:asciiTheme="majorBidi" w:hAnsiTheme="majorBidi" w:cstheme="majorBidi"/>
          <w:sz w:val="24"/>
          <w:szCs w:val="24"/>
          <w:lang w:val="fr-FR" w:bidi="ar-DZ"/>
        </w:rPr>
        <w:t>(</w:t>
      </w:r>
      <w:r w:rsidR="00130FE5" w:rsidRPr="006B4FD4">
        <w:rPr>
          <w:rFonts w:asciiTheme="majorBidi" w:hAnsiTheme="majorBidi" w:cstheme="majorBidi"/>
          <w:sz w:val="24"/>
          <w:szCs w:val="24"/>
          <w:lang w:val="fr-FR" w:bidi="ar-DZ"/>
        </w:rPr>
        <w:t xml:space="preserve">une </w:t>
      </w:r>
      <w:r w:rsidR="00425798" w:rsidRPr="006B4FD4">
        <w:rPr>
          <w:rFonts w:asciiTheme="majorBidi" w:hAnsiTheme="majorBidi" w:cstheme="majorBidi"/>
          <w:sz w:val="24"/>
          <w:szCs w:val="24"/>
          <w:lang w:val="fr-FR" w:bidi="ar-DZ"/>
        </w:rPr>
        <w:t xml:space="preserve">compétence, </w:t>
      </w:r>
      <w:r w:rsidR="00130FE5" w:rsidRPr="006B4FD4">
        <w:rPr>
          <w:rFonts w:asciiTheme="majorBidi" w:hAnsiTheme="majorBidi" w:cstheme="majorBidi"/>
          <w:sz w:val="24"/>
          <w:szCs w:val="24"/>
          <w:lang w:val="fr-FR" w:bidi="ar-DZ"/>
        </w:rPr>
        <w:t xml:space="preserve">une </w:t>
      </w:r>
      <w:r w:rsidR="00425798" w:rsidRPr="006B4FD4">
        <w:rPr>
          <w:rFonts w:asciiTheme="majorBidi" w:hAnsiTheme="majorBidi" w:cstheme="majorBidi"/>
          <w:sz w:val="24"/>
          <w:szCs w:val="24"/>
          <w:lang w:val="fr-FR" w:bidi="ar-DZ"/>
        </w:rPr>
        <w:t xml:space="preserve">connaissance, </w:t>
      </w:r>
      <w:r w:rsidR="00130FE5" w:rsidRPr="006B4FD4">
        <w:rPr>
          <w:rFonts w:asciiTheme="majorBidi" w:hAnsiTheme="majorBidi" w:cstheme="majorBidi"/>
          <w:sz w:val="24"/>
          <w:szCs w:val="24"/>
          <w:lang w:val="fr-FR" w:bidi="ar-DZ"/>
        </w:rPr>
        <w:t xml:space="preserve">une </w:t>
      </w:r>
      <w:r w:rsidR="00425798" w:rsidRPr="006B4FD4">
        <w:rPr>
          <w:rFonts w:asciiTheme="majorBidi" w:hAnsiTheme="majorBidi" w:cstheme="majorBidi"/>
          <w:sz w:val="24"/>
          <w:szCs w:val="24"/>
          <w:lang w:val="fr-FR" w:bidi="ar-DZ"/>
        </w:rPr>
        <w:t xml:space="preserve">motivation ou </w:t>
      </w:r>
      <w:r w:rsidR="00130FE5" w:rsidRPr="006B4FD4">
        <w:rPr>
          <w:rFonts w:asciiTheme="majorBidi" w:hAnsiTheme="majorBidi" w:cstheme="majorBidi"/>
          <w:sz w:val="24"/>
          <w:szCs w:val="24"/>
          <w:lang w:val="fr-FR" w:bidi="ar-DZ"/>
        </w:rPr>
        <w:t xml:space="preserve">un </w:t>
      </w:r>
      <w:r w:rsidR="00425798" w:rsidRPr="006B4FD4">
        <w:rPr>
          <w:rFonts w:asciiTheme="majorBidi" w:hAnsiTheme="majorBidi" w:cstheme="majorBidi"/>
          <w:sz w:val="24"/>
          <w:szCs w:val="24"/>
          <w:lang w:val="fr-FR" w:bidi="ar-DZ"/>
        </w:rPr>
        <w:t>transfert), à des degrés différents</w:t>
      </w:r>
      <w:r w:rsidR="004F1A33" w:rsidRPr="006B4FD4">
        <w:rPr>
          <w:rFonts w:asciiTheme="majorBidi" w:hAnsiTheme="majorBidi" w:cstheme="majorBidi"/>
          <w:sz w:val="24"/>
          <w:szCs w:val="24"/>
          <w:lang w:val="fr-FR" w:bidi="ar-DZ"/>
        </w:rPr>
        <w:t>.</w:t>
      </w:r>
    </w:p>
    <w:p w:rsidR="00CC592C" w:rsidRPr="006B4FD4" w:rsidRDefault="00FF5366" w:rsidP="00AF71B5">
      <w:pPr>
        <w:bidi w:val="0"/>
        <w:spacing w:after="120" w:line="312" w:lineRule="auto"/>
        <w:jc w:val="both"/>
        <w:rPr>
          <w:rFonts w:asciiTheme="majorBidi" w:hAnsiTheme="majorBidi" w:cstheme="majorBidi"/>
          <w:b/>
          <w:bCs/>
          <w:sz w:val="24"/>
          <w:szCs w:val="24"/>
          <w:lang w:val="fr-FR" w:bidi="ar-DZ"/>
        </w:rPr>
      </w:pPr>
      <w:r>
        <w:rPr>
          <w:rFonts w:asciiTheme="majorBidi" w:hAnsiTheme="majorBidi" w:cstheme="majorBidi"/>
          <w:b/>
          <w:bCs/>
          <w:sz w:val="24"/>
          <w:szCs w:val="24"/>
          <w:lang w:val="fr-FR" w:bidi="ar-DZ"/>
        </w:rPr>
        <w:t>3-</w:t>
      </w:r>
      <w:r w:rsidR="0013288B">
        <w:rPr>
          <w:rFonts w:asciiTheme="majorBidi" w:hAnsiTheme="majorBidi" w:cstheme="majorBidi"/>
          <w:b/>
          <w:bCs/>
          <w:sz w:val="24"/>
          <w:szCs w:val="24"/>
          <w:lang w:val="fr-FR" w:bidi="ar-DZ"/>
        </w:rPr>
        <w:t xml:space="preserve"> </w:t>
      </w:r>
      <w:r w:rsidR="00CC592C" w:rsidRPr="006B4FD4">
        <w:rPr>
          <w:rFonts w:asciiTheme="majorBidi" w:hAnsiTheme="majorBidi" w:cstheme="majorBidi"/>
          <w:b/>
          <w:bCs/>
          <w:sz w:val="24"/>
          <w:szCs w:val="24"/>
          <w:lang w:val="fr-FR" w:bidi="ar-DZ"/>
        </w:rPr>
        <w:t>La dimension affective:</w:t>
      </w:r>
    </w:p>
    <w:p w:rsidR="00B518CE" w:rsidRDefault="007F4AF2" w:rsidP="00B518CE">
      <w:pPr>
        <w:bidi w:val="0"/>
        <w:spacing w:after="120" w:line="312" w:lineRule="auto"/>
        <w:ind w:firstLine="851"/>
        <w:jc w:val="both"/>
        <w:rPr>
          <w:rFonts w:asciiTheme="majorBidi" w:hAnsiTheme="majorBidi" w:cstheme="majorBidi"/>
          <w:sz w:val="24"/>
          <w:szCs w:val="24"/>
          <w:lang w:val="fr-FR" w:bidi="ar-DZ"/>
        </w:rPr>
      </w:pPr>
      <w:r>
        <w:rPr>
          <w:rFonts w:asciiTheme="majorBidi" w:hAnsiTheme="majorBidi" w:cstheme="majorBidi"/>
          <w:sz w:val="24"/>
          <w:szCs w:val="24"/>
          <w:lang w:val="fr-FR" w:bidi="ar-DZ"/>
        </w:rPr>
        <w:t>L</w:t>
      </w:r>
      <w:r w:rsidR="005E67DA" w:rsidRPr="006B4FD4">
        <w:rPr>
          <w:rFonts w:asciiTheme="majorBidi" w:hAnsiTheme="majorBidi" w:cstheme="majorBidi"/>
          <w:sz w:val="24"/>
          <w:szCs w:val="24"/>
          <w:lang w:val="fr-FR" w:bidi="ar-DZ"/>
        </w:rPr>
        <w:t>a mise, entre</w:t>
      </w:r>
      <w:r>
        <w:rPr>
          <w:rFonts w:asciiTheme="majorBidi" w:hAnsiTheme="majorBidi" w:cstheme="majorBidi"/>
          <w:sz w:val="24"/>
          <w:szCs w:val="24"/>
          <w:lang w:val="fr-FR" w:bidi="ar-DZ"/>
        </w:rPr>
        <w:t xml:space="preserve"> les mains des apprenants, d'un</w:t>
      </w:r>
      <w:r w:rsidR="005E67DA" w:rsidRPr="006B4FD4">
        <w:rPr>
          <w:rFonts w:asciiTheme="majorBidi" w:hAnsiTheme="majorBidi" w:cstheme="majorBidi"/>
          <w:sz w:val="24"/>
          <w:szCs w:val="24"/>
          <w:lang w:val="fr-FR" w:bidi="ar-DZ"/>
        </w:rPr>
        <w:t>e liste très large de choix</w:t>
      </w:r>
      <w:r w:rsidR="009D5F1B" w:rsidRPr="006B4FD4">
        <w:rPr>
          <w:rFonts w:asciiTheme="majorBidi" w:hAnsiTheme="majorBidi" w:cstheme="majorBidi"/>
          <w:sz w:val="24"/>
          <w:szCs w:val="24"/>
          <w:lang w:val="fr-FR" w:bidi="ar-DZ"/>
        </w:rPr>
        <w:t xml:space="preserve"> (verbaux,</w:t>
      </w:r>
      <w:r w:rsidR="005E67DA" w:rsidRPr="006B4FD4">
        <w:rPr>
          <w:rFonts w:asciiTheme="majorBidi" w:hAnsiTheme="majorBidi" w:cstheme="majorBidi"/>
          <w:sz w:val="24"/>
          <w:szCs w:val="24"/>
          <w:lang w:val="fr-FR" w:bidi="ar-DZ"/>
        </w:rPr>
        <w:t xml:space="preserve"> paraver</w:t>
      </w:r>
      <w:r w:rsidR="009D5F1B" w:rsidRPr="006B4FD4">
        <w:rPr>
          <w:rFonts w:asciiTheme="majorBidi" w:hAnsiTheme="majorBidi" w:cstheme="majorBidi"/>
          <w:sz w:val="24"/>
          <w:szCs w:val="24"/>
          <w:lang w:val="fr-FR" w:bidi="ar-DZ"/>
        </w:rPr>
        <w:t xml:space="preserve">baux et nonverbaux) ne suffit </w:t>
      </w:r>
      <w:r w:rsidR="008E174F" w:rsidRPr="006B4FD4">
        <w:rPr>
          <w:rFonts w:asciiTheme="majorBidi" w:hAnsiTheme="majorBidi" w:cstheme="majorBidi"/>
          <w:sz w:val="24"/>
          <w:szCs w:val="24"/>
          <w:lang w:val="fr-FR" w:bidi="ar-DZ"/>
        </w:rPr>
        <w:t xml:space="preserve">pas pour </w:t>
      </w:r>
      <w:r w:rsidR="005E67DA" w:rsidRPr="006B4FD4">
        <w:rPr>
          <w:rFonts w:asciiTheme="majorBidi" w:hAnsiTheme="majorBidi" w:cstheme="majorBidi"/>
          <w:sz w:val="24"/>
          <w:szCs w:val="24"/>
          <w:lang w:val="fr-FR" w:bidi="ar-DZ"/>
        </w:rPr>
        <w:t>que quelque chose</w:t>
      </w:r>
      <w:r w:rsidR="009D5F1B" w:rsidRPr="006B4FD4">
        <w:rPr>
          <w:rFonts w:asciiTheme="majorBidi" w:hAnsiTheme="majorBidi" w:cstheme="majorBidi"/>
          <w:sz w:val="24"/>
          <w:szCs w:val="24"/>
          <w:lang w:val="fr-FR" w:bidi="ar-DZ"/>
        </w:rPr>
        <w:t xml:space="preserve"> se</w:t>
      </w:r>
      <w:r w:rsidR="005E67DA" w:rsidRPr="006B4FD4">
        <w:rPr>
          <w:rFonts w:asciiTheme="majorBidi" w:hAnsiTheme="majorBidi" w:cstheme="majorBidi"/>
          <w:sz w:val="24"/>
          <w:szCs w:val="24"/>
          <w:lang w:val="fr-FR" w:bidi="ar-DZ"/>
        </w:rPr>
        <w:t xml:space="preserve"> passe et soit source d'apprentissage ou encore d'acquisition de la compétence d'expression orale en FLE</w:t>
      </w:r>
      <w:r w:rsidR="00E87540" w:rsidRPr="006B4FD4">
        <w:rPr>
          <w:rFonts w:asciiTheme="majorBidi" w:hAnsiTheme="majorBidi" w:cstheme="majorBidi"/>
          <w:sz w:val="24"/>
          <w:szCs w:val="24"/>
          <w:lang w:val="fr-FR" w:bidi="ar-DZ"/>
        </w:rPr>
        <w:t>. L</w:t>
      </w:r>
      <w:r w:rsidR="009B59B2" w:rsidRPr="006B4FD4">
        <w:rPr>
          <w:rFonts w:asciiTheme="majorBidi" w:hAnsiTheme="majorBidi" w:cstheme="majorBidi"/>
          <w:sz w:val="24"/>
          <w:szCs w:val="24"/>
          <w:lang w:val="fr-FR" w:bidi="ar-DZ"/>
        </w:rPr>
        <w:t>'enseignant est invité à explorer les variables affecti</w:t>
      </w:r>
      <w:r w:rsidR="00654D3D">
        <w:rPr>
          <w:rFonts w:asciiTheme="majorBidi" w:hAnsiTheme="majorBidi" w:cstheme="majorBidi"/>
          <w:sz w:val="24"/>
          <w:szCs w:val="24"/>
          <w:lang w:val="fr-FR" w:bidi="ar-DZ"/>
        </w:rPr>
        <w:t>f</w:t>
      </w:r>
      <w:r w:rsidR="009B59B2" w:rsidRPr="006B4FD4">
        <w:rPr>
          <w:rFonts w:asciiTheme="majorBidi" w:hAnsiTheme="majorBidi" w:cstheme="majorBidi"/>
          <w:sz w:val="24"/>
          <w:szCs w:val="24"/>
          <w:lang w:val="fr-FR" w:bidi="ar-DZ"/>
        </w:rPr>
        <w:t>s et d'ouvrir</w:t>
      </w:r>
      <w:r w:rsidR="00F3000D" w:rsidRPr="006B4FD4">
        <w:rPr>
          <w:rFonts w:asciiTheme="majorBidi" w:hAnsiTheme="majorBidi" w:cstheme="majorBidi"/>
          <w:sz w:val="24"/>
          <w:szCs w:val="24"/>
          <w:lang w:val="fr-FR" w:bidi="ar-DZ"/>
        </w:rPr>
        <w:t>, pour ses apprenants,</w:t>
      </w:r>
      <w:r w:rsidR="009B59B2" w:rsidRPr="006B4FD4">
        <w:rPr>
          <w:rFonts w:asciiTheme="majorBidi" w:hAnsiTheme="majorBidi" w:cstheme="majorBidi"/>
          <w:sz w:val="24"/>
          <w:szCs w:val="24"/>
          <w:lang w:val="fr-FR" w:bidi="ar-DZ"/>
        </w:rPr>
        <w:t xml:space="preserve"> des perspectives</w:t>
      </w:r>
      <w:r w:rsidR="005E67DA" w:rsidRPr="006B4FD4">
        <w:rPr>
          <w:rFonts w:asciiTheme="majorBidi" w:hAnsiTheme="majorBidi" w:cstheme="majorBidi"/>
          <w:sz w:val="24"/>
          <w:szCs w:val="24"/>
          <w:lang w:val="fr-FR" w:bidi="ar-DZ"/>
        </w:rPr>
        <w:t xml:space="preserve"> </w:t>
      </w:r>
      <w:r w:rsidR="009E7CB1" w:rsidRPr="006B4FD4">
        <w:rPr>
          <w:rFonts w:asciiTheme="majorBidi" w:hAnsiTheme="majorBidi" w:cstheme="majorBidi"/>
          <w:sz w:val="24"/>
          <w:szCs w:val="24"/>
          <w:lang w:val="fr-FR" w:bidi="ar-DZ"/>
        </w:rPr>
        <w:t>susceptibles</w:t>
      </w:r>
      <w:r w:rsidR="00A467D9">
        <w:rPr>
          <w:rFonts w:asciiTheme="majorBidi" w:hAnsiTheme="majorBidi" w:cstheme="majorBidi"/>
          <w:sz w:val="24"/>
          <w:szCs w:val="24"/>
          <w:lang w:val="fr-FR" w:bidi="ar-DZ"/>
        </w:rPr>
        <w:t xml:space="preserve"> d'assurer la motivation et</w:t>
      </w:r>
      <w:r w:rsidR="009E7CB1" w:rsidRPr="006B4FD4">
        <w:rPr>
          <w:rFonts w:asciiTheme="majorBidi" w:hAnsiTheme="majorBidi" w:cstheme="majorBidi"/>
          <w:sz w:val="24"/>
          <w:szCs w:val="24"/>
          <w:lang w:val="fr-FR" w:bidi="ar-DZ"/>
        </w:rPr>
        <w:t xml:space="preserve"> de </w:t>
      </w:r>
      <w:r w:rsidR="008F14FE" w:rsidRPr="006B4FD4">
        <w:rPr>
          <w:rFonts w:asciiTheme="majorBidi" w:hAnsiTheme="majorBidi" w:cstheme="majorBidi"/>
          <w:sz w:val="24"/>
          <w:szCs w:val="24"/>
          <w:lang w:val="fr-FR" w:bidi="ar-DZ"/>
        </w:rPr>
        <w:t>réduire les obstacles affectifs</w:t>
      </w:r>
      <w:r w:rsidR="009D5F1B" w:rsidRPr="006B4FD4">
        <w:rPr>
          <w:rFonts w:asciiTheme="majorBidi" w:hAnsiTheme="majorBidi" w:cstheme="majorBidi"/>
          <w:sz w:val="24"/>
          <w:szCs w:val="24"/>
          <w:lang w:val="fr-FR" w:bidi="ar-DZ"/>
        </w:rPr>
        <w:t xml:space="preserve">, simultanément avec ce qui est proposé comme activités pour atteindre un contenu </w:t>
      </w:r>
      <w:r w:rsidR="00754AA1" w:rsidRPr="006B4FD4">
        <w:rPr>
          <w:rFonts w:asciiTheme="majorBidi" w:hAnsiTheme="majorBidi" w:cstheme="majorBidi"/>
          <w:sz w:val="24"/>
          <w:szCs w:val="24"/>
          <w:lang w:val="fr-FR" w:bidi="ar-DZ"/>
        </w:rPr>
        <w:t>li</w:t>
      </w:r>
      <w:r w:rsidR="00654D3D">
        <w:rPr>
          <w:rFonts w:asciiTheme="majorBidi" w:hAnsiTheme="majorBidi" w:cstheme="majorBidi"/>
          <w:sz w:val="24"/>
          <w:szCs w:val="24"/>
          <w:lang w:val="fr-FR" w:bidi="ar-DZ"/>
        </w:rPr>
        <w:t>nguistique, culturel et</w:t>
      </w:r>
      <w:r w:rsidR="00754AA1" w:rsidRPr="006B4FD4">
        <w:rPr>
          <w:rFonts w:asciiTheme="majorBidi" w:hAnsiTheme="majorBidi" w:cstheme="majorBidi"/>
          <w:sz w:val="24"/>
          <w:szCs w:val="24"/>
          <w:lang w:val="fr-FR" w:bidi="ar-DZ"/>
        </w:rPr>
        <w:t xml:space="preserve"> communicatif</w:t>
      </w:r>
      <w:r w:rsidR="00DC2129">
        <w:rPr>
          <w:rFonts w:asciiTheme="majorBidi" w:hAnsiTheme="majorBidi" w:cstheme="majorBidi"/>
          <w:sz w:val="24"/>
          <w:szCs w:val="24"/>
          <w:lang w:val="fr-FR" w:bidi="ar-DZ"/>
        </w:rPr>
        <w:t>.</w:t>
      </w:r>
    </w:p>
    <w:p w:rsidR="0045731B" w:rsidRDefault="00F343E8" w:rsidP="00B518CE">
      <w:pPr>
        <w:bidi w:val="0"/>
        <w:spacing w:after="120" w:line="312" w:lineRule="auto"/>
        <w:ind w:firstLine="851"/>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 xml:space="preserve">L'enseignement/apprentissage des langues doit </w:t>
      </w:r>
      <w:r w:rsidR="00754AA1" w:rsidRPr="006B4FD4">
        <w:rPr>
          <w:rFonts w:asciiTheme="majorBidi" w:hAnsiTheme="majorBidi" w:cstheme="majorBidi"/>
          <w:sz w:val="24"/>
          <w:szCs w:val="24"/>
          <w:lang w:val="fr-FR" w:bidi="ar-DZ"/>
        </w:rPr>
        <w:t>vise</w:t>
      </w:r>
      <w:r w:rsidRPr="006B4FD4">
        <w:rPr>
          <w:rFonts w:asciiTheme="majorBidi" w:hAnsiTheme="majorBidi" w:cstheme="majorBidi"/>
          <w:sz w:val="24"/>
          <w:szCs w:val="24"/>
          <w:lang w:val="fr-FR" w:bidi="ar-DZ"/>
        </w:rPr>
        <w:t>r</w:t>
      </w:r>
      <w:r w:rsidR="004E43E5" w:rsidRPr="006B4FD4">
        <w:rPr>
          <w:rFonts w:asciiTheme="majorBidi" w:hAnsiTheme="majorBidi" w:cstheme="majorBidi"/>
          <w:sz w:val="24"/>
          <w:szCs w:val="24"/>
          <w:lang w:val="fr-FR" w:bidi="ar-DZ"/>
        </w:rPr>
        <w:t>,</w:t>
      </w:r>
      <w:r w:rsidR="00754AA1" w:rsidRPr="006B4FD4">
        <w:rPr>
          <w:rFonts w:asciiTheme="majorBidi" w:hAnsiTheme="majorBidi" w:cstheme="majorBidi"/>
          <w:sz w:val="24"/>
          <w:szCs w:val="24"/>
          <w:lang w:val="fr-FR" w:bidi="ar-DZ"/>
        </w:rPr>
        <w:t xml:space="preserve"> </w:t>
      </w:r>
      <w:r w:rsidR="00CC592C" w:rsidRPr="006B4FD4">
        <w:rPr>
          <w:rFonts w:asciiTheme="majorBidi" w:hAnsiTheme="majorBidi" w:cstheme="majorBidi"/>
          <w:sz w:val="24"/>
          <w:szCs w:val="24"/>
          <w:lang w:val="fr-FR" w:bidi="ar-DZ"/>
        </w:rPr>
        <w:t>à côté de l'apprentissage structurel</w:t>
      </w:r>
      <w:r w:rsidR="004E43E5" w:rsidRPr="006B4FD4">
        <w:rPr>
          <w:rFonts w:asciiTheme="majorBidi" w:hAnsiTheme="majorBidi" w:cstheme="majorBidi"/>
          <w:sz w:val="24"/>
          <w:szCs w:val="24"/>
          <w:lang w:val="fr-FR" w:bidi="ar-DZ"/>
        </w:rPr>
        <w:t xml:space="preserve">, </w:t>
      </w:r>
      <w:r w:rsidR="00754AA1" w:rsidRPr="006B4FD4">
        <w:rPr>
          <w:rFonts w:asciiTheme="majorBidi" w:hAnsiTheme="majorBidi" w:cstheme="majorBidi"/>
          <w:sz w:val="24"/>
          <w:szCs w:val="24"/>
          <w:lang w:val="fr-FR" w:bidi="ar-DZ"/>
        </w:rPr>
        <w:t>le développement</w:t>
      </w:r>
      <w:r w:rsidR="005F1FAC" w:rsidRPr="006B4FD4">
        <w:rPr>
          <w:rFonts w:asciiTheme="majorBidi" w:hAnsiTheme="majorBidi" w:cstheme="majorBidi"/>
          <w:sz w:val="24"/>
          <w:szCs w:val="24"/>
          <w:lang w:val="fr-FR" w:bidi="ar-DZ"/>
        </w:rPr>
        <w:t xml:space="preserve"> </w:t>
      </w:r>
      <w:r w:rsidRPr="006B4FD4">
        <w:rPr>
          <w:rFonts w:asciiTheme="majorBidi" w:hAnsiTheme="majorBidi" w:cstheme="majorBidi"/>
          <w:sz w:val="24"/>
          <w:szCs w:val="24"/>
          <w:lang w:val="fr-FR" w:bidi="ar-DZ"/>
        </w:rPr>
        <w:t>d</w:t>
      </w:r>
      <w:r w:rsidR="005F1FAC" w:rsidRPr="006B4FD4">
        <w:rPr>
          <w:rFonts w:asciiTheme="majorBidi" w:hAnsiTheme="majorBidi" w:cstheme="majorBidi"/>
          <w:sz w:val="24"/>
          <w:szCs w:val="24"/>
          <w:lang w:val="fr-FR" w:bidi="ar-DZ"/>
        </w:rPr>
        <w:t xml:space="preserve">es aptitudes qu'un apprenant peut transférer à d'autres apprentissages </w:t>
      </w:r>
      <w:r w:rsidR="00A467D9">
        <w:rPr>
          <w:rFonts w:asciiTheme="majorBidi" w:hAnsiTheme="majorBidi" w:cstheme="majorBidi"/>
          <w:sz w:val="24"/>
          <w:szCs w:val="24"/>
          <w:lang w:val="fr-FR" w:bidi="ar-DZ"/>
        </w:rPr>
        <w:t>même ceux effectués dans</w:t>
      </w:r>
      <w:r w:rsidR="005F1FAC" w:rsidRPr="006B4FD4">
        <w:rPr>
          <w:rFonts w:asciiTheme="majorBidi" w:hAnsiTheme="majorBidi" w:cstheme="majorBidi"/>
          <w:sz w:val="24"/>
          <w:szCs w:val="24"/>
          <w:lang w:val="fr-FR" w:bidi="ar-DZ"/>
        </w:rPr>
        <w:t xml:space="preserve"> d'autres langues. Ce</w:t>
      </w:r>
      <w:r w:rsidR="006A612B" w:rsidRPr="006B4FD4">
        <w:rPr>
          <w:rFonts w:asciiTheme="majorBidi" w:hAnsiTheme="majorBidi" w:cstheme="majorBidi"/>
          <w:sz w:val="24"/>
          <w:szCs w:val="24"/>
          <w:lang w:val="fr-FR" w:bidi="ar-DZ"/>
        </w:rPr>
        <w:t>la peut être</w:t>
      </w:r>
      <w:r w:rsidR="00A467D9">
        <w:rPr>
          <w:rFonts w:asciiTheme="majorBidi" w:hAnsiTheme="majorBidi" w:cstheme="majorBidi"/>
          <w:sz w:val="24"/>
          <w:szCs w:val="24"/>
          <w:lang w:val="fr-FR" w:bidi="ar-DZ"/>
        </w:rPr>
        <w:t xml:space="preserve"> atteint</w:t>
      </w:r>
      <w:r w:rsidR="006A612B" w:rsidRPr="006B4FD4">
        <w:rPr>
          <w:rFonts w:asciiTheme="majorBidi" w:hAnsiTheme="majorBidi" w:cstheme="majorBidi"/>
          <w:sz w:val="24"/>
          <w:szCs w:val="24"/>
          <w:lang w:val="fr-FR" w:bidi="ar-DZ"/>
        </w:rPr>
        <w:t xml:space="preserve">  par le</w:t>
      </w:r>
      <w:r w:rsidR="004E43E5" w:rsidRPr="006B4FD4">
        <w:rPr>
          <w:rFonts w:asciiTheme="majorBidi" w:hAnsiTheme="majorBidi" w:cstheme="majorBidi"/>
          <w:sz w:val="24"/>
          <w:szCs w:val="24"/>
          <w:lang w:val="fr-FR" w:bidi="ar-DZ"/>
        </w:rPr>
        <w:t>s</w:t>
      </w:r>
      <w:r w:rsidR="005F1FAC" w:rsidRPr="006B4FD4">
        <w:rPr>
          <w:rFonts w:asciiTheme="majorBidi" w:hAnsiTheme="majorBidi" w:cstheme="majorBidi"/>
          <w:sz w:val="24"/>
          <w:szCs w:val="24"/>
          <w:lang w:val="fr-FR" w:bidi="ar-DZ"/>
        </w:rPr>
        <w:t xml:space="preserve"> </w:t>
      </w:r>
      <w:r w:rsidR="006A612B" w:rsidRPr="006B4FD4">
        <w:rPr>
          <w:rFonts w:asciiTheme="majorBidi" w:hAnsiTheme="majorBidi" w:cstheme="majorBidi"/>
          <w:sz w:val="24"/>
          <w:szCs w:val="24"/>
          <w:lang w:val="fr-FR" w:bidi="ar-DZ"/>
        </w:rPr>
        <w:t xml:space="preserve">deux </w:t>
      </w:r>
      <w:r w:rsidR="005F1FAC" w:rsidRPr="006B4FD4">
        <w:rPr>
          <w:rFonts w:asciiTheme="majorBidi" w:hAnsiTheme="majorBidi" w:cstheme="majorBidi"/>
          <w:sz w:val="24"/>
          <w:szCs w:val="24"/>
          <w:lang w:val="fr-FR" w:bidi="ar-DZ"/>
        </w:rPr>
        <w:t>type</w:t>
      </w:r>
      <w:r w:rsidR="004E43E5" w:rsidRPr="006B4FD4">
        <w:rPr>
          <w:rFonts w:asciiTheme="majorBidi" w:hAnsiTheme="majorBidi" w:cstheme="majorBidi"/>
          <w:sz w:val="24"/>
          <w:szCs w:val="24"/>
          <w:lang w:val="fr-FR" w:bidi="ar-DZ"/>
        </w:rPr>
        <w:t>s</w:t>
      </w:r>
      <w:r w:rsidR="005F1FAC" w:rsidRPr="006B4FD4">
        <w:rPr>
          <w:rFonts w:asciiTheme="majorBidi" w:hAnsiTheme="majorBidi" w:cstheme="majorBidi"/>
          <w:sz w:val="24"/>
          <w:szCs w:val="24"/>
          <w:lang w:val="fr-FR" w:bidi="ar-DZ"/>
        </w:rPr>
        <w:t xml:space="preserve"> de contenu</w:t>
      </w:r>
      <w:r w:rsidR="003B1329" w:rsidRPr="006B4FD4">
        <w:rPr>
          <w:rFonts w:asciiTheme="majorBidi" w:hAnsiTheme="majorBidi" w:cstheme="majorBidi"/>
          <w:b/>
          <w:bCs/>
          <w:sz w:val="24"/>
          <w:szCs w:val="24"/>
          <w:lang w:val="fr-FR" w:bidi="ar-DZ"/>
        </w:rPr>
        <w:t>:</w:t>
      </w:r>
      <w:r w:rsidR="005F1FAC" w:rsidRPr="006B4FD4">
        <w:rPr>
          <w:rFonts w:asciiTheme="majorBidi" w:hAnsiTheme="majorBidi" w:cstheme="majorBidi"/>
          <w:b/>
          <w:bCs/>
          <w:sz w:val="24"/>
          <w:szCs w:val="24"/>
          <w:lang w:val="fr-FR" w:bidi="ar-DZ"/>
        </w:rPr>
        <w:t xml:space="preserve"> éducatif</w:t>
      </w:r>
      <w:r w:rsidR="004E43E5" w:rsidRPr="006B4FD4">
        <w:rPr>
          <w:rFonts w:asciiTheme="majorBidi" w:hAnsiTheme="majorBidi" w:cstheme="majorBidi"/>
          <w:b/>
          <w:bCs/>
          <w:sz w:val="24"/>
          <w:szCs w:val="24"/>
          <w:lang w:val="fr-FR" w:bidi="ar-DZ"/>
        </w:rPr>
        <w:t xml:space="preserve"> </w:t>
      </w:r>
      <w:r w:rsidR="004E43E5" w:rsidRPr="006B4FD4">
        <w:rPr>
          <w:rFonts w:asciiTheme="majorBidi" w:hAnsiTheme="majorBidi" w:cstheme="majorBidi"/>
          <w:sz w:val="24"/>
          <w:szCs w:val="24"/>
          <w:lang w:val="fr-FR" w:bidi="ar-DZ"/>
        </w:rPr>
        <w:t xml:space="preserve">et </w:t>
      </w:r>
      <w:r w:rsidR="004E43E5" w:rsidRPr="006B4FD4">
        <w:rPr>
          <w:rFonts w:asciiTheme="majorBidi" w:hAnsiTheme="majorBidi" w:cstheme="majorBidi"/>
          <w:b/>
          <w:bCs/>
          <w:sz w:val="24"/>
          <w:szCs w:val="24"/>
          <w:lang w:val="fr-FR" w:bidi="ar-DZ"/>
        </w:rPr>
        <w:t>affectif</w:t>
      </w:r>
      <w:r w:rsidR="006A612B" w:rsidRPr="006B4FD4">
        <w:rPr>
          <w:rFonts w:asciiTheme="majorBidi" w:hAnsiTheme="majorBidi" w:cstheme="majorBidi"/>
          <w:b/>
          <w:bCs/>
          <w:sz w:val="24"/>
          <w:szCs w:val="24"/>
          <w:lang w:val="fr-FR" w:bidi="ar-DZ"/>
        </w:rPr>
        <w:t xml:space="preserve"> </w:t>
      </w:r>
      <w:r w:rsidR="003B1329" w:rsidRPr="006B4FD4">
        <w:rPr>
          <w:rFonts w:asciiTheme="majorBidi" w:hAnsiTheme="majorBidi" w:cstheme="majorBidi"/>
          <w:sz w:val="24"/>
          <w:szCs w:val="24"/>
          <w:lang w:val="fr-FR" w:bidi="ar-DZ"/>
        </w:rPr>
        <w:t>qui</w:t>
      </w:r>
      <w:r w:rsidR="005F1FAC" w:rsidRPr="006B4FD4">
        <w:rPr>
          <w:rFonts w:asciiTheme="majorBidi" w:hAnsiTheme="majorBidi" w:cstheme="majorBidi"/>
          <w:sz w:val="24"/>
          <w:szCs w:val="24"/>
          <w:lang w:val="fr-FR" w:bidi="ar-DZ"/>
        </w:rPr>
        <w:t xml:space="preserve"> doi</w:t>
      </w:r>
      <w:r w:rsidR="004E43E5" w:rsidRPr="006B4FD4">
        <w:rPr>
          <w:rFonts w:asciiTheme="majorBidi" w:hAnsiTheme="majorBidi" w:cstheme="majorBidi"/>
          <w:sz w:val="24"/>
          <w:szCs w:val="24"/>
          <w:lang w:val="fr-FR" w:bidi="ar-DZ"/>
        </w:rPr>
        <w:t>ven</w:t>
      </w:r>
      <w:r w:rsidR="005F1FAC" w:rsidRPr="006B4FD4">
        <w:rPr>
          <w:rFonts w:asciiTheme="majorBidi" w:hAnsiTheme="majorBidi" w:cstheme="majorBidi"/>
          <w:sz w:val="24"/>
          <w:szCs w:val="24"/>
          <w:lang w:val="fr-FR" w:bidi="ar-DZ"/>
        </w:rPr>
        <w:t>t faire l'objet d'un apprentissage conscient et systématique</w:t>
      </w:r>
      <w:r w:rsidR="0045731B" w:rsidRPr="006B4FD4">
        <w:rPr>
          <w:rFonts w:asciiTheme="majorBidi" w:hAnsiTheme="majorBidi" w:cstheme="majorBidi"/>
          <w:sz w:val="24"/>
          <w:szCs w:val="24"/>
          <w:lang w:val="fr-FR" w:bidi="ar-DZ"/>
        </w:rPr>
        <w:t xml:space="preserve"> parce</w:t>
      </w:r>
      <w:r w:rsidR="004E43E5" w:rsidRPr="006B4FD4">
        <w:rPr>
          <w:rFonts w:asciiTheme="majorBidi" w:hAnsiTheme="majorBidi" w:cstheme="majorBidi"/>
          <w:sz w:val="24"/>
          <w:szCs w:val="24"/>
          <w:lang w:val="fr-FR" w:bidi="ar-DZ"/>
        </w:rPr>
        <w:t xml:space="preserve"> </w:t>
      </w:r>
      <w:r w:rsidR="0045731B" w:rsidRPr="006B4FD4">
        <w:rPr>
          <w:rFonts w:asciiTheme="majorBidi" w:hAnsiTheme="majorBidi" w:cstheme="majorBidi"/>
          <w:sz w:val="24"/>
          <w:szCs w:val="24"/>
          <w:lang w:val="fr-FR" w:bidi="ar-DZ"/>
        </w:rPr>
        <w:t>qu'il</w:t>
      </w:r>
      <w:r w:rsidR="006A612B" w:rsidRPr="006B4FD4">
        <w:rPr>
          <w:rFonts w:asciiTheme="majorBidi" w:hAnsiTheme="majorBidi" w:cstheme="majorBidi"/>
          <w:sz w:val="24"/>
          <w:szCs w:val="24"/>
          <w:lang w:val="fr-FR" w:bidi="ar-DZ"/>
        </w:rPr>
        <w:t>s</w:t>
      </w:r>
      <w:r w:rsidR="0045731B" w:rsidRPr="006B4FD4">
        <w:rPr>
          <w:rFonts w:asciiTheme="majorBidi" w:hAnsiTheme="majorBidi" w:cstheme="majorBidi"/>
          <w:sz w:val="24"/>
          <w:szCs w:val="24"/>
          <w:lang w:val="fr-FR" w:bidi="ar-DZ"/>
        </w:rPr>
        <w:t xml:space="preserve"> facilite</w:t>
      </w:r>
      <w:r w:rsidR="006A612B" w:rsidRPr="006B4FD4">
        <w:rPr>
          <w:rFonts w:asciiTheme="majorBidi" w:hAnsiTheme="majorBidi" w:cstheme="majorBidi"/>
          <w:sz w:val="24"/>
          <w:szCs w:val="24"/>
          <w:lang w:val="fr-FR" w:bidi="ar-DZ"/>
        </w:rPr>
        <w:t>nt</w:t>
      </w:r>
      <w:r w:rsidR="0045731B" w:rsidRPr="006B4FD4">
        <w:rPr>
          <w:rFonts w:asciiTheme="majorBidi" w:hAnsiTheme="majorBidi" w:cstheme="majorBidi"/>
          <w:sz w:val="24"/>
          <w:szCs w:val="24"/>
          <w:lang w:val="fr-FR" w:bidi="ar-DZ"/>
        </w:rPr>
        <w:t xml:space="preserve"> la tâche d'acquisition des connaissances sur le phénomène du langage, la maitrise des langues  et le processus de communication en général</w:t>
      </w:r>
      <w:r w:rsidR="005F1FAC" w:rsidRPr="006B4FD4">
        <w:rPr>
          <w:rFonts w:asciiTheme="majorBidi" w:hAnsiTheme="majorBidi" w:cstheme="majorBidi"/>
          <w:sz w:val="24"/>
          <w:szCs w:val="24"/>
          <w:lang w:val="fr-FR" w:bidi="ar-DZ"/>
        </w:rPr>
        <w:t>.</w:t>
      </w:r>
    </w:p>
    <w:p w:rsidR="009908EF" w:rsidRPr="006B4FD4" w:rsidRDefault="009908EF" w:rsidP="00AF71B5">
      <w:pPr>
        <w:bidi w:val="0"/>
        <w:spacing w:after="120" w:line="312" w:lineRule="auto"/>
        <w:jc w:val="both"/>
        <w:rPr>
          <w:rFonts w:asciiTheme="majorBidi" w:hAnsiTheme="majorBidi" w:cstheme="majorBidi"/>
          <w:b/>
          <w:bCs/>
          <w:sz w:val="24"/>
          <w:szCs w:val="24"/>
          <w:lang w:val="fr-FR" w:bidi="ar-DZ"/>
        </w:rPr>
      </w:pPr>
      <w:r w:rsidRPr="006B4FD4">
        <w:rPr>
          <w:rFonts w:asciiTheme="majorBidi" w:hAnsiTheme="majorBidi" w:cstheme="majorBidi"/>
          <w:sz w:val="24"/>
          <w:szCs w:val="24"/>
          <w:lang w:val="fr-FR" w:bidi="ar-DZ"/>
        </w:rPr>
        <w:t xml:space="preserve">   </w:t>
      </w:r>
      <w:r w:rsidR="00FF5366">
        <w:rPr>
          <w:rFonts w:asciiTheme="majorBidi" w:hAnsiTheme="majorBidi" w:cstheme="majorBidi"/>
          <w:b/>
          <w:bCs/>
          <w:sz w:val="24"/>
          <w:szCs w:val="24"/>
          <w:lang w:val="fr-FR" w:bidi="ar-DZ"/>
        </w:rPr>
        <w:t>3-a</w:t>
      </w:r>
      <w:r w:rsidR="00B518CE">
        <w:rPr>
          <w:rFonts w:asciiTheme="majorBidi" w:hAnsiTheme="majorBidi" w:cstheme="majorBidi"/>
          <w:b/>
          <w:bCs/>
          <w:sz w:val="24"/>
          <w:szCs w:val="24"/>
          <w:lang w:val="fr-FR" w:bidi="ar-DZ"/>
        </w:rPr>
        <w:t>:</w:t>
      </w:r>
      <w:r w:rsidR="00FF5366">
        <w:rPr>
          <w:rFonts w:asciiTheme="majorBidi" w:hAnsiTheme="majorBidi" w:cstheme="majorBidi"/>
          <w:b/>
          <w:bCs/>
          <w:sz w:val="24"/>
          <w:szCs w:val="24"/>
          <w:lang w:val="fr-FR" w:bidi="ar-DZ"/>
        </w:rPr>
        <w:t xml:space="preserve"> </w:t>
      </w:r>
      <w:r w:rsidR="00A136E3">
        <w:rPr>
          <w:rFonts w:asciiTheme="majorBidi" w:hAnsiTheme="majorBidi" w:cstheme="majorBidi"/>
          <w:b/>
          <w:bCs/>
          <w:sz w:val="24"/>
          <w:szCs w:val="24"/>
          <w:lang w:val="fr-FR" w:bidi="ar-DZ"/>
        </w:rPr>
        <w:t>At</w:t>
      </w:r>
      <w:r w:rsidRPr="006B4FD4">
        <w:rPr>
          <w:rFonts w:asciiTheme="majorBidi" w:hAnsiTheme="majorBidi" w:cstheme="majorBidi"/>
          <w:b/>
          <w:bCs/>
          <w:sz w:val="24"/>
          <w:szCs w:val="24"/>
          <w:lang w:val="fr-FR" w:bidi="ar-DZ"/>
        </w:rPr>
        <w:t>titude et motivation:</w:t>
      </w:r>
    </w:p>
    <w:p w:rsidR="00B518CE" w:rsidRDefault="009908EF" w:rsidP="00B518CE">
      <w:pPr>
        <w:bidi w:val="0"/>
        <w:spacing w:after="120" w:line="312" w:lineRule="auto"/>
        <w:ind w:firstLine="851"/>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Il n'existe pas une recette magique pour apprendre une langue étrangère, ce que proposent les nouvelles méthodes aux apprenants ne représente qu'un support à l'acquisition des différentes compétences.</w:t>
      </w:r>
    </w:p>
    <w:p w:rsidR="00B518CE" w:rsidRDefault="009908EF" w:rsidP="00B518CE">
      <w:pPr>
        <w:bidi w:val="0"/>
        <w:spacing w:after="120" w:line="312" w:lineRule="auto"/>
        <w:ind w:firstLine="851"/>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 xml:space="preserve">Apprendre une langue constitue une tâche, dont la réalisation demande beaucoup d'efforts. Pour en venir à bout, il faut, certainement, être motivé, parce que cela permet d'orienter les attitudes vers tout élément positif facilitant l'apprentissage. </w:t>
      </w:r>
    </w:p>
    <w:p w:rsidR="00B518CE" w:rsidRDefault="009908EF" w:rsidP="00B518CE">
      <w:pPr>
        <w:bidi w:val="0"/>
        <w:spacing w:after="120" w:line="312" w:lineRule="auto"/>
        <w:ind w:firstLine="851"/>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 xml:space="preserve">Les attitudes- </w:t>
      </w:r>
      <w:r w:rsidR="005672A9">
        <w:rPr>
          <w:rFonts w:asciiTheme="majorBidi" w:hAnsiTheme="majorBidi" w:cstheme="majorBidi"/>
          <w:sz w:val="24"/>
          <w:szCs w:val="24"/>
          <w:lang w:val="fr-FR" w:bidi="ar-DZ"/>
        </w:rPr>
        <w:t>"</w:t>
      </w:r>
      <w:r w:rsidRPr="006B4FD4">
        <w:rPr>
          <w:rFonts w:asciiTheme="majorBidi" w:hAnsiTheme="majorBidi" w:cstheme="majorBidi"/>
          <w:sz w:val="24"/>
          <w:szCs w:val="24"/>
          <w:lang w:val="fr-FR" w:bidi="ar-DZ"/>
        </w:rPr>
        <w:t>qui peuvent être définies comme les sentiments et les appréciations à propos de la langue à apprendre</w:t>
      </w:r>
      <w:r w:rsidR="005672A9">
        <w:rPr>
          <w:rFonts w:asciiTheme="majorBidi" w:hAnsiTheme="majorBidi" w:cstheme="majorBidi"/>
          <w:sz w:val="24"/>
          <w:szCs w:val="24"/>
          <w:lang w:val="fr-FR" w:bidi="ar-DZ"/>
        </w:rPr>
        <w:t>"</w:t>
      </w:r>
      <w:r w:rsidR="005672A9">
        <w:rPr>
          <w:rStyle w:val="Appelnotedebasdep"/>
          <w:rFonts w:asciiTheme="majorBidi" w:hAnsiTheme="majorBidi" w:cstheme="majorBidi"/>
          <w:sz w:val="24"/>
          <w:szCs w:val="24"/>
          <w:lang w:val="fr-FR" w:bidi="ar-DZ"/>
        </w:rPr>
        <w:footnoteReference w:id="8"/>
      </w:r>
      <w:r w:rsidRPr="006B4FD4">
        <w:rPr>
          <w:rFonts w:asciiTheme="majorBidi" w:hAnsiTheme="majorBidi" w:cstheme="majorBidi"/>
          <w:sz w:val="24"/>
          <w:szCs w:val="24"/>
          <w:lang w:val="fr-FR" w:bidi="ar-DZ"/>
        </w:rPr>
        <w:t xml:space="preserve">- sont nourris par les croyances, quelques soient: objectivement vraies, des opinions, des préjugés ou des stéréotypes.  Elles sont dues aux objets concrets, une idée abstraite, un comportement spécifique, un phénomène naturel, une personne ou un groupe de personnes. </w:t>
      </w:r>
    </w:p>
    <w:p w:rsidR="009908EF" w:rsidRDefault="009908EF" w:rsidP="00B518CE">
      <w:pPr>
        <w:bidi w:val="0"/>
        <w:spacing w:after="120" w:line="312" w:lineRule="auto"/>
        <w:ind w:firstLine="851"/>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 xml:space="preserve">Les croyances évoquent chez l'apprenant des intentions permettant d'établir certaines conduites </w:t>
      </w:r>
      <w:r w:rsidR="00DC2129">
        <w:rPr>
          <w:rFonts w:asciiTheme="majorBidi" w:hAnsiTheme="majorBidi" w:cstheme="majorBidi"/>
          <w:sz w:val="24"/>
          <w:szCs w:val="24"/>
          <w:lang w:val="fr-FR" w:bidi="ar-DZ"/>
        </w:rPr>
        <w:t xml:space="preserve">facilitant l'apprentissage. L'apprenant motivé essaye souvent de mettre en pratique ses acquis, de parler devant un miroir, de s'auto-évaluer,….  </w:t>
      </w:r>
    </w:p>
    <w:p w:rsidR="008B376F" w:rsidRPr="008B376F" w:rsidRDefault="00FF5366" w:rsidP="00AF71B5">
      <w:pPr>
        <w:bidi w:val="0"/>
        <w:spacing w:after="120" w:line="312" w:lineRule="auto"/>
        <w:jc w:val="both"/>
        <w:rPr>
          <w:rFonts w:asciiTheme="majorBidi" w:hAnsiTheme="majorBidi" w:cstheme="majorBidi"/>
          <w:sz w:val="24"/>
          <w:szCs w:val="24"/>
          <w:lang w:val="fr-FR" w:bidi="ar-DZ"/>
        </w:rPr>
      </w:pPr>
      <w:r>
        <w:rPr>
          <w:rFonts w:asciiTheme="majorBidi" w:hAnsiTheme="majorBidi" w:cstheme="majorBidi"/>
          <w:b/>
          <w:bCs/>
          <w:sz w:val="24"/>
          <w:szCs w:val="24"/>
          <w:lang w:val="fr-FR" w:bidi="ar-DZ"/>
        </w:rPr>
        <w:t>4-</w:t>
      </w:r>
      <w:r w:rsidR="008B376F" w:rsidRPr="006B4FD4">
        <w:rPr>
          <w:rFonts w:asciiTheme="majorBidi" w:hAnsiTheme="majorBidi" w:cstheme="majorBidi"/>
          <w:b/>
          <w:bCs/>
          <w:sz w:val="24"/>
          <w:szCs w:val="24"/>
          <w:lang w:val="fr-FR" w:bidi="ar-DZ"/>
        </w:rPr>
        <w:t>La dimension stratégique:</w:t>
      </w:r>
    </w:p>
    <w:p w:rsidR="00B518CE" w:rsidRDefault="008B376F" w:rsidP="00B518CE">
      <w:pPr>
        <w:bidi w:val="0"/>
        <w:spacing w:after="120" w:line="312" w:lineRule="auto"/>
        <w:ind w:firstLine="851"/>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 xml:space="preserve">L'acquisition des compétences exige la prise en charge de la dimension stratégique qui vise, en cas de langue étrangère, la consolidation de la compréhension et de la mémorisation, le </w:t>
      </w:r>
      <w:r w:rsidRPr="006B4FD4">
        <w:rPr>
          <w:rFonts w:asciiTheme="majorBidi" w:hAnsiTheme="majorBidi" w:cstheme="majorBidi"/>
          <w:sz w:val="24"/>
          <w:szCs w:val="24"/>
          <w:lang w:val="fr-FR" w:bidi="ar-DZ"/>
        </w:rPr>
        <w:lastRenderedPageBreak/>
        <w:t>réinvestissement des acquis et aussi la compensation des lacunes éprouvées par l'apprenant, ces éléments peuvent dans leur totalité servir l'apprentissage de la langue étrangère, écrite tant que orale, en mobilisant des traits de la personnalité facilitant la tâche.</w:t>
      </w:r>
    </w:p>
    <w:p w:rsidR="008B376F" w:rsidRPr="006B4FD4" w:rsidRDefault="008B376F" w:rsidP="00B518CE">
      <w:pPr>
        <w:bidi w:val="0"/>
        <w:spacing w:after="120" w:line="312" w:lineRule="auto"/>
        <w:ind w:firstLine="851"/>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Le contenu stratégique consiste à promouvoir l'apprentissage autonome et à motiver l'apprenant vers tout ce qui favorise l'accumulation et l'approfondissement des connaissances acquises en fonction de l'emploi réel de la langue.</w:t>
      </w:r>
    </w:p>
    <w:p w:rsidR="003F09DF" w:rsidRPr="006B4FD4" w:rsidRDefault="00FF5366" w:rsidP="00B518CE">
      <w:pPr>
        <w:bidi w:val="0"/>
        <w:spacing w:after="120" w:line="312" w:lineRule="auto"/>
        <w:jc w:val="both"/>
        <w:rPr>
          <w:rFonts w:asciiTheme="majorBidi" w:hAnsiTheme="majorBidi" w:cstheme="majorBidi"/>
          <w:sz w:val="24"/>
          <w:szCs w:val="24"/>
          <w:lang w:bidi="ar-DZ"/>
        </w:rPr>
      </w:pPr>
      <w:r>
        <w:rPr>
          <w:rFonts w:asciiTheme="majorBidi" w:hAnsiTheme="majorBidi" w:cstheme="majorBidi"/>
          <w:b/>
          <w:bCs/>
          <w:sz w:val="24"/>
          <w:szCs w:val="24"/>
          <w:lang w:bidi="ar-DZ"/>
        </w:rPr>
        <w:t xml:space="preserve">   4-a</w:t>
      </w:r>
      <w:r w:rsidR="00B518CE">
        <w:rPr>
          <w:rFonts w:asciiTheme="majorBidi" w:hAnsiTheme="majorBidi" w:cstheme="majorBidi"/>
          <w:b/>
          <w:bCs/>
          <w:sz w:val="24"/>
          <w:szCs w:val="24"/>
          <w:lang w:bidi="ar-DZ"/>
        </w:rPr>
        <w:t>:</w:t>
      </w:r>
      <w:r>
        <w:rPr>
          <w:rFonts w:asciiTheme="majorBidi" w:hAnsiTheme="majorBidi" w:cstheme="majorBidi"/>
          <w:b/>
          <w:bCs/>
          <w:sz w:val="24"/>
          <w:szCs w:val="24"/>
          <w:lang w:bidi="ar-DZ"/>
        </w:rPr>
        <w:t xml:space="preserve"> </w:t>
      </w:r>
      <w:r w:rsidR="003F09DF" w:rsidRPr="006B4FD4">
        <w:rPr>
          <w:rFonts w:asciiTheme="majorBidi" w:hAnsiTheme="majorBidi" w:cstheme="majorBidi"/>
          <w:b/>
          <w:bCs/>
          <w:sz w:val="24"/>
          <w:szCs w:val="24"/>
          <w:lang w:bidi="ar-DZ"/>
        </w:rPr>
        <w:t>Plaidoyer pour une stratégie de reproduction:</w:t>
      </w:r>
    </w:p>
    <w:p w:rsidR="00B518CE" w:rsidRPr="007D47DF" w:rsidRDefault="00386B57" w:rsidP="00B518CE">
      <w:pPr>
        <w:bidi w:val="0"/>
        <w:spacing w:after="120" w:line="312" w:lineRule="auto"/>
        <w:ind w:right="-483" w:firstLine="851"/>
        <w:jc w:val="both"/>
        <w:rPr>
          <w:rFonts w:asciiTheme="majorBidi" w:hAnsiTheme="majorBidi" w:cstheme="majorBidi"/>
          <w:sz w:val="24"/>
          <w:szCs w:val="24"/>
          <w:lang w:val="fr-FR" w:bidi="ar-DZ"/>
        </w:rPr>
      </w:pPr>
      <w:r w:rsidRPr="007D47DF">
        <w:rPr>
          <w:rFonts w:asciiTheme="majorBidi" w:hAnsiTheme="majorBidi" w:cstheme="majorBidi"/>
          <w:sz w:val="24"/>
          <w:szCs w:val="24"/>
          <w:lang w:val="fr-FR" w:bidi="ar-DZ"/>
        </w:rPr>
        <w:t>A</w:t>
      </w:r>
      <w:r w:rsidR="002A13B1" w:rsidRPr="007D47DF">
        <w:rPr>
          <w:rFonts w:asciiTheme="majorBidi" w:hAnsiTheme="majorBidi" w:cstheme="majorBidi"/>
          <w:sz w:val="24"/>
          <w:szCs w:val="24"/>
          <w:lang w:val="fr-FR" w:bidi="ar-DZ"/>
        </w:rPr>
        <w:t>pprendre à communiquer en FLE oralement nous dicte</w:t>
      </w:r>
      <w:r w:rsidR="00D61E50" w:rsidRPr="007D47DF">
        <w:rPr>
          <w:rFonts w:asciiTheme="majorBidi" w:hAnsiTheme="majorBidi" w:cstheme="majorBidi"/>
          <w:sz w:val="24"/>
          <w:szCs w:val="24"/>
          <w:lang w:val="fr-FR" w:bidi="ar-DZ"/>
        </w:rPr>
        <w:t xml:space="preserve"> d'offrir</w:t>
      </w:r>
      <w:r w:rsidR="00104E37" w:rsidRPr="007D47DF">
        <w:rPr>
          <w:rFonts w:asciiTheme="majorBidi" w:hAnsiTheme="majorBidi" w:cstheme="majorBidi"/>
          <w:sz w:val="24"/>
          <w:szCs w:val="24"/>
          <w:lang w:val="fr-FR" w:bidi="ar-DZ"/>
        </w:rPr>
        <w:t xml:space="preserve"> </w:t>
      </w:r>
      <w:r w:rsidR="00D61E50" w:rsidRPr="007D47DF">
        <w:rPr>
          <w:rFonts w:asciiTheme="majorBidi" w:hAnsiTheme="majorBidi" w:cstheme="majorBidi"/>
          <w:sz w:val="24"/>
          <w:szCs w:val="24"/>
          <w:lang w:val="fr-FR" w:bidi="ar-DZ"/>
        </w:rPr>
        <w:t>aux apprenants un minimum indispensable d'un contenu stratégique et affectif, et aussi</w:t>
      </w:r>
      <w:r w:rsidR="002A13B1" w:rsidRPr="007D47DF">
        <w:rPr>
          <w:rFonts w:asciiTheme="majorBidi" w:hAnsiTheme="majorBidi" w:cstheme="majorBidi"/>
          <w:sz w:val="24"/>
          <w:szCs w:val="24"/>
          <w:lang w:val="fr-FR" w:bidi="ar-DZ"/>
        </w:rPr>
        <w:t xml:space="preserve"> de mettre entre le</w:t>
      </w:r>
      <w:r w:rsidR="00D61E50" w:rsidRPr="007D47DF">
        <w:rPr>
          <w:rFonts w:asciiTheme="majorBidi" w:hAnsiTheme="majorBidi" w:cstheme="majorBidi"/>
          <w:sz w:val="24"/>
          <w:szCs w:val="24"/>
          <w:lang w:val="fr-FR" w:bidi="ar-DZ"/>
        </w:rPr>
        <w:t>ur</w:t>
      </w:r>
      <w:r w:rsidR="002A13B1" w:rsidRPr="007D47DF">
        <w:rPr>
          <w:rFonts w:asciiTheme="majorBidi" w:hAnsiTheme="majorBidi" w:cstheme="majorBidi"/>
          <w:sz w:val="24"/>
          <w:szCs w:val="24"/>
          <w:lang w:val="fr-FR" w:bidi="ar-DZ"/>
        </w:rPr>
        <w:t>s mains des modèles de fonctionnement de la langue quand e</w:t>
      </w:r>
      <w:r w:rsidR="00EB1107" w:rsidRPr="007D47DF">
        <w:rPr>
          <w:rFonts w:asciiTheme="majorBidi" w:hAnsiTheme="majorBidi" w:cstheme="majorBidi"/>
          <w:sz w:val="24"/>
          <w:szCs w:val="24"/>
          <w:lang w:val="fr-FR" w:bidi="ar-DZ"/>
        </w:rPr>
        <w:t>l</w:t>
      </w:r>
      <w:r w:rsidR="00D61E50" w:rsidRPr="007D47DF">
        <w:rPr>
          <w:rFonts w:asciiTheme="majorBidi" w:hAnsiTheme="majorBidi" w:cstheme="majorBidi"/>
          <w:sz w:val="24"/>
          <w:szCs w:val="24"/>
          <w:lang w:val="fr-FR" w:bidi="ar-DZ"/>
        </w:rPr>
        <w:t>le est utilisée réellement. C</w:t>
      </w:r>
      <w:r w:rsidR="00EB210A" w:rsidRPr="007D47DF">
        <w:rPr>
          <w:rFonts w:asciiTheme="majorBidi" w:hAnsiTheme="majorBidi" w:cstheme="majorBidi"/>
          <w:sz w:val="24"/>
          <w:szCs w:val="24"/>
          <w:lang w:val="fr-FR" w:bidi="ar-DZ"/>
        </w:rPr>
        <w:t xml:space="preserve">es modèles de la langue orale </w:t>
      </w:r>
      <w:r w:rsidR="00D61E50" w:rsidRPr="007D47DF">
        <w:rPr>
          <w:rFonts w:asciiTheme="majorBidi" w:hAnsiTheme="majorBidi" w:cstheme="majorBidi"/>
          <w:sz w:val="24"/>
          <w:szCs w:val="24"/>
          <w:lang w:val="fr-FR" w:bidi="ar-DZ"/>
        </w:rPr>
        <w:t xml:space="preserve">peuvent être presents </w:t>
      </w:r>
      <w:r w:rsidR="00EB210A" w:rsidRPr="007D47DF">
        <w:rPr>
          <w:rFonts w:asciiTheme="majorBidi" w:hAnsiTheme="majorBidi" w:cstheme="majorBidi"/>
          <w:sz w:val="24"/>
          <w:szCs w:val="24"/>
          <w:lang w:val="fr-FR" w:bidi="ar-DZ"/>
        </w:rPr>
        <w:t>dans des documents authentiques et semi- authentiques à des fins pédagogiques</w:t>
      </w:r>
      <w:r w:rsidR="00D61E50">
        <w:rPr>
          <w:rFonts w:asciiTheme="majorBidi" w:hAnsiTheme="majorBidi" w:cstheme="majorBidi"/>
          <w:sz w:val="24"/>
          <w:szCs w:val="24"/>
          <w:lang w:val="fr-FR" w:bidi="ar-DZ"/>
        </w:rPr>
        <w:t>.</w:t>
      </w:r>
    </w:p>
    <w:p w:rsidR="00B518CE" w:rsidRDefault="005525EF" w:rsidP="00B518CE">
      <w:pPr>
        <w:bidi w:val="0"/>
        <w:spacing w:after="120" w:line="312" w:lineRule="auto"/>
        <w:ind w:right="-483" w:firstLine="851"/>
        <w:jc w:val="both"/>
        <w:rPr>
          <w:rFonts w:asciiTheme="majorBidi" w:hAnsiTheme="majorBidi" w:cstheme="majorBidi"/>
          <w:sz w:val="24"/>
          <w:szCs w:val="24"/>
          <w:lang w:bidi="ar-DZ"/>
        </w:rPr>
      </w:pPr>
      <w:r w:rsidRPr="006B4FD4">
        <w:rPr>
          <w:rFonts w:asciiTheme="majorBidi" w:hAnsiTheme="majorBidi" w:cstheme="majorBidi"/>
          <w:sz w:val="24"/>
          <w:szCs w:val="24"/>
          <w:lang w:bidi="ar-DZ"/>
        </w:rPr>
        <w:t xml:space="preserve">L'oral participe à la presque totalité de nos actions quotidiennes, </w:t>
      </w:r>
      <w:r>
        <w:rPr>
          <w:rFonts w:asciiTheme="majorBidi" w:hAnsiTheme="majorBidi" w:cstheme="majorBidi"/>
          <w:sz w:val="24"/>
          <w:szCs w:val="24"/>
          <w:lang w:bidi="ar-DZ"/>
        </w:rPr>
        <w:t xml:space="preserve">et </w:t>
      </w:r>
      <w:r w:rsidRPr="006B4FD4">
        <w:rPr>
          <w:rFonts w:asciiTheme="majorBidi" w:hAnsiTheme="majorBidi" w:cstheme="majorBidi"/>
          <w:sz w:val="24"/>
          <w:szCs w:val="24"/>
          <w:lang w:bidi="ar-DZ"/>
        </w:rPr>
        <w:t xml:space="preserve">pour </w:t>
      </w:r>
      <w:r>
        <w:rPr>
          <w:rFonts w:asciiTheme="majorBidi" w:hAnsiTheme="majorBidi" w:cstheme="majorBidi"/>
          <w:sz w:val="24"/>
          <w:szCs w:val="24"/>
          <w:lang w:bidi="ar-DZ"/>
        </w:rPr>
        <w:t>surmont</w:t>
      </w:r>
      <w:r w:rsidRPr="006B4FD4">
        <w:rPr>
          <w:rFonts w:asciiTheme="majorBidi" w:hAnsiTheme="majorBidi" w:cstheme="majorBidi"/>
          <w:sz w:val="24"/>
          <w:szCs w:val="24"/>
          <w:lang w:bidi="ar-DZ"/>
        </w:rPr>
        <w:t xml:space="preserve">er la difficulté de préparer un apprenant à toutes les situations susceptibles d'être vécues dans la vie sociale ou professionnelle, </w:t>
      </w:r>
      <w:r>
        <w:rPr>
          <w:rFonts w:asciiTheme="majorBidi" w:hAnsiTheme="majorBidi" w:cstheme="majorBidi"/>
          <w:sz w:val="24"/>
          <w:szCs w:val="24"/>
          <w:lang w:bidi="ar-DZ"/>
        </w:rPr>
        <w:t>il est indispensable de</w:t>
      </w:r>
      <w:r w:rsidRPr="006B4FD4">
        <w:rPr>
          <w:rFonts w:asciiTheme="majorBidi" w:hAnsiTheme="majorBidi" w:cstheme="majorBidi"/>
          <w:sz w:val="24"/>
          <w:szCs w:val="24"/>
          <w:lang w:bidi="ar-DZ"/>
        </w:rPr>
        <w:t xml:space="preserve"> lui donner les outils suffisants pour s'engager dans toute situation de communication, ce que Moirand </w:t>
      </w:r>
      <w:r w:rsidR="00386B57">
        <w:rPr>
          <w:rFonts w:asciiTheme="majorBidi" w:hAnsiTheme="majorBidi" w:cstheme="majorBidi"/>
          <w:sz w:val="24"/>
          <w:szCs w:val="24"/>
          <w:lang w:bidi="ar-DZ"/>
        </w:rPr>
        <w:t>appelle "communauté discursive".</w:t>
      </w:r>
      <w:r w:rsidR="00386B57">
        <w:rPr>
          <w:rFonts w:asciiTheme="majorBidi" w:hAnsiTheme="majorBidi" w:cstheme="majorBidi"/>
          <w:sz w:val="24"/>
          <w:szCs w:val="24"/>
          <w:lang w:val="fr-FR" w:bidi="ar-DZ"/>
        </w:rPr>
        <w:t xml:space="preserve"> L</w:t>
      </w:r>
      <w:r w:rsidR="00386B57" w:rsidRPr="006B4FD4">
        <w:rPr>
          <w:rFonts w:asciiTheme="majorBidi" w:hAnsiTheme="majorBidi" w:cstheme="majorBidi"/>
          <w:sz w:val="24"/>
          <w:szCs w:val="24"/>
          <w:lang w:val="fr-FR" w:bidi="ar-DZ"/>
        </w:rPr>
        <w:t xml:space="preserve">'enseignant peut organiser </w:t>
      </w:r>
      <w:r w:rsidR="00386B57">
        <w:rPr>
          <w:rFonts w:asciiTheme="majorBidi" w:hAnsiTheme="majorBidi" w:cstheme="majorBidi"/>
          <w:sz w:val="24"/>
          <w:szCs w:val="24"/>
          <w:lang w:val="fr-FR" w:bidi="ar-DZ"/>
        </w:rPr>
        <w:t>l</w:t>
      </w:r>
      <w:r w:rsidR="00386B57" w:rsidRPr="006B4FD4">
        <w:rPr>
          <w:rFonts w:asciiTheme="majorBidi" w:hAnsiTheme="majorBidi" w:cstheme="majorBidi"/>
          <w:sz w:val="24"/>
          <w:szCs w:val="24"/>
          <w:lang w:val="fr-FR" w:bidi="ar-DZ"/>
        </w:rPr>
        <w:t xml:space="preserve">es </w:t>
      </w:r>
      <w:r w:rsidR="00386B57">
        <w:rPr>
          <w:rFonts w:asciiTheme="majorBidi" w:hAnsiTheme="majorBidi" w:cstheme="majorBidi"/>
          <w:sz w:val="24"/>
          <w:szCs w:val="24"/>
          <w:lang w:val="fr-FR" w:bidi="ar-DZ"/>
        </w:rPr>
        <w:t>séquences</w:t>
      </w:r>
      <w:r w:rsidR="00386B57" w:rsidRPr="006B4FD4">
        <w:rPr>
          <w:rFonts w:asciiTheme="majorBidi" w:hAnsiTheme="majorBidi" w:cstheme="majorBidi"/>
          <w:sz w:val="24"/>
          <w:szCs w:val="24"/>
          <w:lang w:val="fr-FR" w:bidi="ar-DZ"/>
        </w:rPr>
        <w:t xml:space="preserve"> d'apprentissage</w:t>
      </w:r>
      <w:r w:rsidR="00386B57">
        <w:rPr>
          <w:rFonts w:asciiTheme="majorBidi" w:hAnsiTheme="majorBidi" w:cstheme="majorBidi"/>
          <w:sz w:val="24"/>
          <w:szCs w:val="24"/>
          <w:lang w:val="fr-FR" w:bidi="ar-DZ"/>
        </w:rPr>
        <w:t>,</w:t>
      </w:r>
      <w:r w:rsidR="00386B57" w:rsidRPr="006B4FD4">
        <w:rPr>
          <w:rFonts w:asciiTheme="majorBidi" w:hAnsiTheme="majorBidi" w:cstheme="majorBidi"/>
          <w:sz w:val="24"/>
          <w:szCs w:val="24"/>
          <w:lang w:val="fr-FR" w:bidi="ar-DZ"/>
        </w:rPr>
        <w:t xml:space="preserve"> en fonction d'objectifs de l'interaction orale</w:t>
      </w:r>
      <w:r w:rsidR="00386B57">
        <w:rPr>
          <w:rFonts w:asciiTheme="majorBidi" w:hAnsiTheme="majorBidi" w:cstheme="majorBidi"/>
          <w:sz w:val="24"/>
          <w:szCs w:val="24"/>
          <w:lang w:val="fr-FR" w:bidi="ar-DZ"/>
        </w:rPr>
        <w:t xml:space="preserve"> et les besoins langagiers des apprenants</w:t>
      </w:r>
      <w:r w:rsidR="00386B57" w:rsidRPr="006B4FD4">
        <w:rPr>
          <w:rFonts w:asciiTheme="majorBidi" w:hAnsiTheme="majorBidi" w:cstheme="majorBidi"/>
          <w:sz w:val="24"/>
          <w:szCs w:val="24"/>
          <w:lang w:val="fr-FR" w:bidi="ar-DZ"/>
        </w:rPr>
        <w:t>,</w:t>
      </w:r>
      <w:r w:rsidR="00386B57">
        <w:rPr>
          <w:rFonts w:asciiTheme="majorBidi" w:hAnsiTheme="majorBidi" w:cstheme="majorBidi"/>
          <w:sz w:val="24"/>
          <w:szCs w:val="24"/>
          <w:lang w:val="fr-FR" w:bidi="ar-DZ"/>
        </w:rPr>
        <w:t xml:space="preserve"> en faisant </w:t>
      </w:r>
      <w:r w:rsidR="00386B57" w:rsidRPr="006B4FD4">
        <w:rPr>
          <w:rFonts w:asciiTheme="majorBidi" w:hAnsiTheme="majorBidi" w:cstheme="majorBidi"/>
          <w:sz w:val="24"/>
          <w:szCs w:val="24"/>
          <w:lang w:val="fr-FR" w:bidi="ar-DZ"/>
        </w:rPr>
        <w:t>appel à la reproduction</w:t>
      </w:r>
      <w:r w:rsidR="00386B57">
        <w:rPr>
          <w:rFonts w:asciiTheme="majorBidi" w:hAnsiTheme="majorBidi" w:cstheme="majorBidi"/>
          <w:sz w:val="24"/>
          <w:szCs w:val="24"/>
          <w:lang w:val="fr-FR" w:bidi="ar-DZ"/>
        </w:rPr>
        <w:t xml:space="preserve"> des documents AV</w:t>
      </w:r>
      <w:r w:rsidR="00386B57" w:rsidRPr="006B4FD4">
        <w:rPr>
          <w:rFonts w:asciiTheme="majorBidi" w:hAnsiTheme="majorBidi" w:cstheme="majorBidi"/>
          <w:sz w:val="24"/>
          <w:szCs w:val="24"/>
          <w:lang w:val="fr-FR" w:bidi="ar-DZ"/>
        </w:rPr>
        <w:t xml:space="preserve"> comme une stratégie d'acquisition de la compétence d'expression orale</w:t>
      </w:r>
      <w:r w:rsidR="00386B57">
        <w:rPr>
          <w:rFonts w:asciiTheme="majorBidi" w:hAnsiTheme="majorBidi" w:cstheme="majorBidi"/>
          <w:sz w:val="24"/>
          <w:szCs w:val="24"/>
          <w:lang w:bidi="ar-DZ"/>
        </w:rPr>
        <w:t>.</w:t>
      </w:r>
    </w:p>
    <w:p w:rsidR="00B518CE" w:rsidRPr="007D47DF" w:rsidRDefault="00386B57" w:rsidP="00B518CE">
      <w:pPr>
        <w:bidi w:val="0"/>
        <w:spacing w:after="120" w:line="312" w:lineRule="auto"/>
        <w:ind w:right="-483" w:firstLine="851"/>
        <w:jc w:val="both"/>
        <w:rPr>
          <w:rFonts w:asciiTheme="majorBidi" w:hAnsiTheme="majorBidi" w:cstheme="majorBidi"/>
          <w:sz w:val="24"/>
          <w:szCs w:val="24"/>
          <w:lang w:val="fr-FR" w:bidi="ar-DZ"/>
        </w:rPr>
      </w:pPr>
      <w:r w:rsidRPr="007D47DF">
        <w:rPr>
          <w:rFonts w:asciiTheme="majorBidi" w:hAnsiTheme="majorBidi" w:cstheme="majorBidi"/>
          <w:sz w:val="24"/>
          <w:szCs w:val="24"/>
          <w:lang w:val="fr-FR" w:bidi="ar-DZ"/>
        </w:rPr>
        <w:t>L</w:t>
      </w:r>
      <w:r w:rsidR="005525EF" w:rsidRPr="007D47DF">
        <w:rPr>
          <w:rFonts w:asciiTheme="majorBidi" w:hAnsiTheme="majorBidi" w:cstheme="majorBidi"/>
          <w:sz w:val="24"/>
          <w:szCs w:val="24"/>
          <w:lang w:val="fr-FR" w:bidi="ar-DZ"/>
        </w:rPr>
        <w:t>es</w:t>
      </w:r>
      <w:r w:rsidRPr="007D47DF">
        <w:rPr>
          <w:rFonts w:asciiTheme="majorBidi" w:hAnsiTheme="majorBidi" w:cstheme="majorBidi"/>
          <w:sz w:val="24"/>
          <w:szCs w:val="24"/>
          <w:lang w:val="fr-FR" w:bidi="ar-DZ"/>
        </w:rPr>
        <w:t xml:space="preserve"> documents</w:t>
      </w:r>
      <w:r w:rsidR="005525EF" w:rsidRPr="007D47DF">
        <w:rPr>
          <w:rFonts w:asciiTheme="majorBidi" w:hAnsiTheme="majorBidi" w:cstheme="majorBidi"/>
          <w:sz w:val="24"/>
          <w:szCs w:val="24"/>
          <w:lang w:val="fr-FR" w:bidi="ar-DZ"/>
        </w:rPr>
        <w:t xml:space="preserve"> </w:t>
      </w:r>
      <w:r w:rsidR="00825918" w:rsidRPr="007D47DF">
        <w:rPr>
          <w:rFonts w:asciiTheme="majorBidi" w:hAnsiTheme="majorBidi" w:cstheme="majorBidi"/>
          <w:sz w:val="24"/>
          <w:szCs w:val="24"/>
          <w:lang w:val="fr-FR" w:bidi="ar-DZ"/>
        </w:rPr>
        <w:t xml:space="preserve">AV </w:t>
      </w:r>
      <w:r w:rsidR="005525EF" w:rsidRPr="007D47DF">
        <w:rPr>
          <w:rFonts w:asciiTheme="majorBidi" w:hAnsiTheme="majorBidi" w:cstheme="majorBidi"/>
          <w:sz w:val="24"/>
          <w:szCs w:val="24"/>
          <w:lang w:val="fr-FR" w:bidi="ar-DZ"/>
        </w:rPr>
        <w:t>peuvent servir de banque d'outils en présentant les diverses structures et potentialités offertes dans un message oral pour enrichir les interventions et appuyer le discours à l'oral.</w:t>
      </w:r>
      <w:r w:rsidR="00825918" w:rsidRPr="007D47DF">
        <w:rPr>
          <w:rFonts w:asciiTheme="majorBidi" w:hAnsiTheme="majorBidi" w:cstheme="majorBidi"/>
          <w:sz w:val="24"/>
          <w:szCs w:val="24"/>
          <w:lang w:val="fr-FR" w:bidi="ar-DZ"/>
        </w:rPr>
        <w:t xml:space="preserve"> Il est impossible de preparer l'apprenant à toute intera</w:t>
      </w:r>
      <w:r w:rsidR="00B3682D" w:rsidRPr="007D47DF">
        <w:rPr>
          <w:rFonts w:asciiTheme="majorBidi" w:hAnsiTheme="majorBidi" w:cstheme="majorBidi"/>
          <w:sz w:val="24"/>
          <w:szCs w:val="24"/>
          <w:lang w:val="fr-FR" w:bidi="ar-DZ"/>
        </w:rPr>
        <w:t>ction, on peut surmonter cette impossibilit</w:t>
      </w:r>
      <w:r w:rsidR="00825918" w:rsidRPr="007D47DF">
        <w:rPr>
          <w:rFonts w:asciiTheme="majorBidi" w:hAnsiTheme="majorBidi" w:cstheme="majorBidi"/>
          <w:sz w:val="24"/>
          <w:szCs w:val="24"/>
          <w:lang w:val="fr-FR" w:bidi="ar-DZ"/>
        </w:rPr>
        <w:t>é par le réinvestissement des connaissances intégrées.</w:t>
      </w:r>
    </w:p>
    <w:p w:rsidR="00B518CE" w:rsidRDefault="00D61E50" w:rsidP="00B518CE">
      <w:pPr>
        <w:bidi w:val="0"/>
        <w:spacing w:after="120" w:line="312" w:lineRule="auto"/>
        <w:ind w:right="-483" w:firstLine="851"/>
        <w:jc w:val="both"/>
        <w:rPr>
          <w:rFonts w:asciiTheme="majorBidi" w:hAnsiTheme="majorBidi" w:cstheme="majorBidi"/>
          <w:sz w:val="24"/>
          <w:szCs w:val="24"/>
          <w:lang w:bidi="ar-DZ"/>
        </w:rPr>
      </w:pPr>
      <w:r w:rsidRPr="007D47DF">
        <w:rPr>
          <w:rFonts w:asciiTheme="majorBidi" w:hAnsiTheme="majorBidi" w:cstheme="majorBidi"/>
          <w:sz w:val="24"/>
          <w:szCs w:val="24"/>
          <w:lang w:val="fr-FR" w:bidi="ar-DZ"/>
        </w:rPr>
        <w:t>La reproduction d</w:t>
      </w:r>
      <w:r w:rsidR="002A13B1" w:rsidRPr="007D47DF">
        <w:rPr>
          <w:rFonts w:asciiTheme="majorBidi" w:hAnsiTheme="majorBidi" w:cstheme="majorBidi"/>
          <w:sz w:val="24"/>
          <w:szCs w:val="24"/>
          <w:lang w:val="fr-FR" w:bidi="ar-DZ"/>
        </w:rPr>
        <w:t>e</w:t>
      </w:r>
      <w:r w:rsidR="006431B3" w:rsidRPr="007D47DF">
        <w:rPr>
          <w:rFonts w:asciiTheme="majorBidi" w:hAnsiTheme="majorBidi" w:cstheme="majorBidi"/>
          <w:sz w:val="24"/>
          <w:szCs w:val="24"/>
          <w:lang w:val="fr-FR" w:bidi="ar-DZ"/>
        </w:rPr>
        <w:t xml:space="preserve"> ce</w:t>
      </w:r>
      <w:r w:rsidR="002A13B1" w:rsidRPr="007D47DF">
        <w:rPr>
          <w:rFonts w:asciiTheme="majorBidi" w:hAnsiTheme="majorBidi" w:cstheme="majorBidi"/>
          <w:sz w:val="24"/>
          <w:szCs w:val="24"/>
          <w:lang w:val="fr-FR" w:bidi="ar-DZ"/>
        </w:rPr>
        <w:t xml:space="preserve">s documents </w:t>
      </w:r>
      <w:r w:rsidR="005E2ADD" w:rsidRPr="007D47DF">
        <w:rPr>
          <w:rFonts w:asciiTheme="majorBidi" w:hAnsiTheme="majorBidi" w:cstheme="majorBidi"/>
          <w:sz w:val="24"/>
          <w:szCs w:val="24"/>
          <w:lang w:val="fr-FR" w:bidi="ar-DZ"/>
        </w:rPr>
        <w:t>offre à l'apprenant l'</w:t>
      </w:r>
      <w:r w:rsidR="002A13B1" w:rsidRPr="007D47DF">
        <w:rPr>
          <w:rFonts w:asciiTheme="majorBidi" w:hAnsiTheme="majorBidi" w:cstheme="majorBidi"/>
          <w:sz w:val="24"/>
          <w:szCs w:val="24"/>
          <w:lang w:val="fr-FR" w:bidi="ar-DZ"/>
        </w:rPr>
        <w:t>occasion de vivre la diversité des aspects de l'oral et</w:t>
      </w:r>
      <w:r w:rsidR="000D594F" w:rsidRPr="007D47DF">
        <w:rPr>
          <w:rFonts w:asciiTheme="majorBidi" w:hAnsiTheme="majorBidi" w:cstheme="majorBidi"/>
          <w:sz w:val="24"/>
          <w:szCs w:val="24"/>
          <w:lang w:val="fr-FR" w:bidi="ar-DZ"/>
        </w:rPr>
        <w:t xml:space="preserve"> de</w:t>
      </w:r>
      <w:r w:rsidR="002A13B1" w:rsidRPr="007D47DF">
        <w:rPr>
          <w:rFonts w:asciiTheme="majorBidi" w:hAnsiTheme="majorBidi" w:cstheme="majorBidi"/>
          <w:sz w:val="24"/>
          <w:szCs w:val="24"/>
          <w:lang w:val="fr-FR" w:bidi="ar-DZ"/>
        </w:rPr>
        <w:t xml:space="preserve"> les mettre en scène, si</w:t>
      </w:r>
      <w:r w:rsidRPr="007D47DF">
        <w:rPr>
          <w:rFonts w:asciiTheme="majorBidi" w:hAnsiTheme="majorBidi" w:cstheme="majorBidi"/>
          <w:sz w:val="24"/>
          <w:szCs w:val="24"/>
          <w:lang w:val="fr-FR" w:bidi="ar-DZ"/>
        </w:rPr>
        <w:t>multanément telle qu'</w:t>
      </w:r>
      <w:r w:rsidR="00571AD9" w:rsidRPr="007D47DF">
        <w:rPr>
          <w:rFonts w:asciiTheme="majorBidi" w:hAnsiTheme="majorBidi" w:cstheme="majorBidi"/>
          <w:sz w:val="24"/>
          <w:szCs w:val="24"/>
          <w:lang w:val="fr-FR" w:bidi="ar-DZ"/>
        </w:rPr>
        <w:t>il</w:t>
      </w:r>
      <w:r w:rsidRPr="007D47DF">
        <w:rPr>
          <w:rFonts w:asciiTheme="majorBidi" w:hAnsiTheme="majorBidi" w:cstheme="majorBidi"/>
          <w:sz w:val="24"/>
          <w:szCs w:val="24"/>
          <w:lang w:val="fr-FR" w:bidi="ar-DZ"/>
        </w:rPr>
        <w:t>s se fonctionn</w:t>
      </w:r>
      <w:r w:rsidR="002A13B1" w:rsidRPr="007D47DF">
        <w:rPr>
          <w:rFonts w:asciiTheme="majorBidi" w:hAnsiTheme="majorBidi" w:cstheme="majorBidi"/>
          <w:sz w:val="24"/>
          <w:szCs w:val="24"/>
          <w:lang w:val="fr-FR" w:bidi="ar-DZ"/>
        </w:rPr>
        <w:t>ent dans la réalité</w:t>
      </w:r>
      <w:r w:rsidR="00EB79C1" w:rsidRPr="007D47DF">
        <w:rPr>
          <w:rFonts w:asciiTheme="majorBidi" w:hAnsiTheme="majorBidi" w:cstheme="majorBidi"/>
          <w:sz w:val="24"/>
          <w:szCs w:val="24"/>
          <w:lang w:val="fr-FR" w:bidi="ar-DZ"/>
        </w:rPr>
        <w:t xml:space="preserve"> (</w:t>
      </w:r>
      <w:r w:rsidR="005E2ADD" w:rsidRPr="007D47DF">
        <w:rPr>
          <w:rFonts w:asciiTheme="majorBidi" w:hAnsiTheme="majorBidi" w:cstheme="majorBidi"/>
          <w:sz w:val="24"/>
          <w:szCs w:val="24"/>
          <w:lang w:val="fr-FR" w:bidi="ar-DZ"/>
        </w:rPr>
        <w:t>les paroles ponctuées par les éléments parav</w:t>
      </w:r>
      <w:r w:rsidR="00061D64" w:rsidRPr="007D47DF">
        <w:rPr>
          <w:rFonts w:asciiTheme="majorBidi" w:hAnsiTheme="majorBidi" w:cstheme="majorBidi"/>
          <w:sz w:val="24"/>
          <w:szCs w:val="24"/>
          <w:lang w:val="fr-FR" w:bidi="ar-DZ"/>
        </w:rPr>
        <w:t>erbaux et accompagnées par les é</w:t>
      </w:r>
      <w:r w:rsidR="005E2ADD" w:rsidRPr="007D47DF">
        <w:rPr>
          <w:rFonts w:asciiTheme="majorBidi" w:hAnsiTheme="majorBidi" w:cstheme="majorBidi"/>
          <w:sz w:val="24"/>
          <w:szCs w:val="24"/>
          <w:lang w:val="fr-FR" w:bidi="ar-DZ"/>
        </w:rPr>
        <w:t>l</w:t>
      </w:r>
      <w:r w:rsidR="00061D64" w:rsidRPr="007D47DF">
        <w:rPr>
          <w:rFonts w:asciiTheme="majorBidi" w:hAnsiTheme="majorBidi" w:cstheme="majorBidi"/>
          <w:sz w:val="24"/>
          <w:szCs w:val="24"/>
          <w:lang w:val="fr-FR" w:bidi="ar-DZ"/>
        </w:rPr>
        <w:t>é</w:t>
      </w:r>
      <w:r w:rsidR="005E2ADD" w:rsidRPr="007D47DF">
        <w:rPr>
          <w:rFonts w:asciiTheme="majorBidi" w:hAnsiTheme="majorBidi" w:cstheme="majorBidi"/>
          <w:sz w:val="24"/>
          <w:szCs w:val="24"/>
          <w:lang w:val="fr-FR" w:bidi="ar-DZ"/>
        </w:rPr>
        <w:t>ments non verbaux)</w:t>
      </w:r>
      <w:r w:rsidR="002A13B1" w:rsidRPr="007D47DF">
        <w:rPr>
          <w:rFonts w:asciiTheme="majorBidi" w:hAnsiTheme="majorBidi" w:cstheme="majorBidi"/>
          <w:sz w:val="24"/>
          <w:szCs w:val="24"/>
          <w:lang w:val="fr-FR" w:bidi="ar-DZ"/>
        </w:rPr>
        <w:t>.</w:t>
      </w:r>
      <w:r w:rsidRPr="007D47DF">
        <w:rPr>
          <w:rFonts w:asciiTheme="majorBidi" w:hAnsiTheme="majorBidi" w:cstheme="majorBidi"/>
          <w:sz w:val="24"/>
          <w:szCs w:val="24"/>
          <w:lang w:val="fr-FR" w:bidi="ar-DZ"/>
        </w:rPr>
        <w:t xml:space="preserve"> </w:t>
      </w:r>
      <w:r w:rsidR="002A13B1" w:rsidRPr="006B4FD4">
        <w:rPr>
          <w:rFonts w:asciiTheme="majorBidi" w:hAnsiTheme="majorBidi" w:cstheme="majorBidi"/>
          <w:sz w:val="24"/>
          <w:szCs w:val="24"/>
          <w:lang w:bidi="ar-DZ"/>
        </w:rPr>
        <w:t>Cette pratique</w:t>
      </w:r>
      <w:r w:rsidR="000D594F">
        <w:rPr>
          <w:rFonts w:asciiTheme="majorBidi" w:hAnsiTheme="majorBidi" w:cstheme="majorBidi"/>
          <w:sz w:val="24"/>
          <w:szCs w:val="24"/>
          <w:lang w:bidi="ar-DZ"/>
        </w:rPr>
        <w:t xml:space="preserve"> doit être</w:t>
      </w:r>
      <w:r w:rsidR="002A13B1" w:rsidRPr="006B4FD4">
        <w:rPr>
          <w:rFonts w:asciiTheme="majorBidi" w:hAnsiTheme="majorBidi" w:cstheme="majorBidi"/>
          <w:sz w:val="24"/>
          <w:szCs w:val="24"/>
          <w:lang w:bidi="ar-DZ"/>
        </w:rPr>
        <w:t xml:space="preserve"> préc</w:t>
      </w:r>
      <w:r w:rsidR="00EB79C1" w:rsidRPr="006B4FD4">
        <w:rPr>
          <w:rFonts w:asciiTheme="majorBidi" w:hAnsiTheme="majorBidi" w:cstheme="majorBidi"/>
          <w:sz w:val="24"/>
          <w:szCs w:val="24"/>
          <w:lang w:bidi="ar-DZ"/>
        </w:rPr>
        <w:t>édée par des activité</w:t>
      </w:r>
      <w:r w:rsidR="002A13B1" w:rsidRPr="006B4FD4">
        <w:rPr>
          <w:rFonts w:asciiTheme="majorBidi" w:hAnsiTheme="majorBidi" w:cstheme="majorBidi"/>
          <w:sz w:val="24"/>
          <w:szCs w:val="24"/>
          <w:lang w:bidi="ar-DZ"/>
        </w:rPr>
        <w:t>s de tout type</w:t>
      </w:r>
      <w:r w:rsidR="003F09DF" w:rsidRPr="006B4FD4">
        <w:rPr>
          <w:rFonts w:asciiTheme="majorBidi" w:hAnsiTheme="majorBidi" w:cstheme="majorBidi"/>
          <w:sz w:val="24"/>
          <w:szCs w:val="24"/>
          <w:lang w:bidi="ar-DZ"/>
        </w:rPr>
        <w:t xml:space="preserve">: </w:t>
      </w:r>
      <w:r w:rsidR="000D594F">
        <w:rPr>
          <w:rFonts w:asciiTheme="majorBidi" w:hAnsiTheme="majorBidi" w:cstheme="majorBidi"/>
          <w:sz w:val="24"/>
          <w:szCs w:val="24"/>
          <w:lang w:bidi="ar-DZ"/>
        </w:rPr>
        <w:t xml:space="preserve">Des </w:t>
      </w:r>
      <w:r>
        <w:rPr>
          <w:rFonts w:asciiTheme="majorBidi" w:hAnsiTheme="majorBidi" w:cstheme="majorBidi"/>
          <w:sz w:val="24"/>
          <w:szCs w:val="24"/>
          <w:lang w:bidi="ar-DZ"/>
        </w:rPr>
        <w:t>activités d</w:t>
      </w:r>
      <w:r w:rsidR="000D594F">
        <w:rPr>
          <w:rFonts w:asciiTheme="majorBidi" w:hAnsiTheme="majorBidi" w:cstheme="majorBidi"/>
          <w:sz w:val="24"/>
          <w:szCs w:val="24"/>
          <w:lang w:bidi="ar-DZ"/>
        </w:rPr>
        <w:t>e motivation et</w:t>
      </w:r>
      <w:r w:rsidR="00571AD9">
        <w:rPr>
          <w:rFonts w:asciiTheme="majorBidi" w:hAnsiTheme="majorBidi" w:cstheme="majorBidi"/>
          <w:sz w:val="24"/>
          <w:szCs w:val="24"/>
          <w:lang w:bidi="ar-DZ"/>
        </w:rPr>
        <w:t xml:space="preserve"> de</w:t>
      </w:r>
      <w:r w:rsidR="000D594F">
        <w:rPr>
          <w:rFonts w:asciiTheme="majorBidi" w:hAnsiTheme="majorBidi" w:cstheme="majorBidi"/>
          <w:sz w:val="24"/>
          <w:szCs w:val="24"/>
          <w:lang w:bidi="ar-DZ"/>
        </w:rPr>
        <w:t xml:space="preserve"> consolidation d</w:t>
      </w:r>
      <w:r>
        <w:rPr>
          <w:rFonts w:asciiTheme="majorBidi" w:hAnsiTheme="majorBidi" w:cstheme="majorBidi"/>
          <w:sz w:val="24"/>
          <w:szCs w:val="24"/>
          <w:lang w:bidi="ar-DZ"/>
        </w:rPr>
        <w:t>u sentiment de performance,</w:t>
      </w:r>
      <w:r w:rsidR="00EB79C1" w:rsidRPr="006B4FD4">
        <w:rPr>
          <w:rFonts w:asciiTheme="majorBidi" w:hAnsiTheme="majorBidi" w:cstheme="majorBidi"/>
          <w:sz w:val="24"/>
          <w:szCs w:val="24"/>
          <w:lang w:bidi="ar-DZ"/>
        </w:rPr>
        <w:t xml:space="preserve"> au plan </w:t>
      </w:r>
      <w:r w:rsidR="002A13B1" w:rsidRPr="006B4FD4">
        <w:rPr>
          <w:rFonts w:asciiTheme="majorBidi" w:hAnsiTheme="majorBidi" w:cstheme="majorBidi"/>
          <w:sz w:val="24"/>
          <w:szCs w:val="24"/>
          <w:lang w:bidi="ar-DZ"/>
        </w:rPr>
        <w:t>affectif</w:t>
      </w:r>
      <w:r w:rsidR="000D594F">
        <w:rPr>
          <w:rFonts w:asciiTheme="majorBidi" w:hAnsiTheme="majorBidi" w:cstheme="majorBidi"/>
          <w:sz w:val="24"/>
          <w:szCs w:val="24"/>
          <w:lang w:bidi="ar-DZ"/>
        </w:rPr>
        <w:t>;</w:t>
      </w:r>
      <w:r w:rsidR="00EB79C1" w:rsidRPr="006B4FD4">
        <w:rPr>
          <w:rFonts w:asciiTheme="majorBidi" w:hAnsiTheme="majorBidi" w:cstheme="majorBidi"/>
          <w:sz w:val="24"/>
          <w:szCs w:val="24"/>
          <w:lang w:bidi="ar-DZ"/>
        </w:rPr>
        <w:t xml:space="preserve"> </w:t>
      </w:r>
      <w:r w:rsidR="000D594F">
        <w:rPr>
          <w:rFonts w:asciiTheme="majorBidi" w:hAnsiTheme="majorBidi" w:cstheme="majorBidi"/>
          <w:sz w:val="24"/>
          <w:szCs w:val="24"/>
          <w:lang w:bidi="ar-DZ"/>
        </w:rPr>
        <w:t xml:space="preserve">d'autres pour </w:t>
      </w:r>
      <w:r w:rsidR="00EB79C1" w:rsidRPr="006B4FD4">
        <w:rPr>
          <w:rFonts w:asciiTheme="majorBidi" w:hAnsiTheme="majorBidi" w:cstheme="majorBidi"/>
          <w:sz w:val="24"/>
          <w:szCs w:val="24"/>
          <w:lang w:bidi="ar-DZ"/>
        </w:rPr>
        <w:t>l'appropriation des choix stratégiques</w:t>
      </w:r>
      <w:r w:rsidR="000D594F">
        <w:rPr>
          <w:rFonts w:asciiTheme="majorBidi" w:hAnsiTheme="majorBidi" w:cstheme="majorBidi"/>
          <w:sz w:val="24"/>
          <w:szCs w:val="24"/>
          <w:lang w:bidi="ar-DZ"/>
        </w:rPr>
        <w:t>, au plan éducatif;</w:t>
      </w:r>
      <w:r w:rsidR="00EB79C1" w:rsidRPr="006B4FD4">
        <w:rPr>
          <w:rFonts w:asciiTheme="majorBidi" w:hAnsiTheme="majorBidi" w:cstheme="majorBidi"/>
          <w:sz w:val="24"/>
          <w:szCs w:val="24"/>
          <w:lang w:bidi="ar-DZ"/>
        </w:rPr>
        <w:t xml:space="preserve"> </w:t>
      </w:r>
      <w:r w:rsidR="000D594F">
        <w:rPr>
          <w:rFonts w:asciiTheme="majorBidi" w:hAnsiTheme="majorBidi" w:cstheme="majorBidi"/>
          <w:sz w:val="24"/>
          <w:szCs w:val="24"/>
          <w:lang w:bidi="ar-DZ"/>
        </w:rPr>
        <w:t>aussi des activités d</w:t>
      </w:r>
      <w:r w:rsidR="003F09DF" w:rsidRPr="006B4FD4">
        <w:rPr>
          <w:rFonts w:asciiTheme="majorBidi" w:hAnsiTheme="majorBidi" w:cstheme="majorBidi"/>
          <w:sz w:val="24"/>
          <w:szCs w:val="24"/>
          <w:lang w:bidi="ar-DZ"/>
        </w:rPr>
        <w:t xml:space="preserve">'enrichissement par </w:t>
      </w:r>
      <w:r w:rsidR="000D594F">
        <w:rPr>
          <w:rFonts w:asciiTheme="majorBidi" w:hAnsiTheme="majorBidi" w:cstheme="majorBidi"/>
          <w:sz w:val="24"/>
          <w:szCs w:val="24"/>
          <w:lang w:bidi="ar-DZ"/>
        </w:rPr>
        <w:t xml:space="preserve">des connaissances </w:t>
      </w:r>
      <w:r w:rsidR="002A13B1" w:rsidRPr="006B4FD4">
        <w:rPr>
          <w:rFonts w:asciiTheme="majorBidi" w:hAnsiTheme="majorBidi" w:cstheme="majorBidi"/>
          <w:sz w:val="24"/>
          <w:szCs w:val="24"/>
          <w:lang w:bidi="ar-DZ"/>
        </w:rPr>
        <w:t xml:space="preserve"> socio</w:t>
      </w:r>
      <w:r w:rsidR="000D594F">
        <w:rPr>
          <w:rFonts w:asciiTheme="majorBidi" w:hAnsiTheme="majorBidi" w:cstheme="majorBidi"/>
          <w:sz w:val="24"/>
          <w:szCs w:val="24"/>
          <w:lang w:bidi="ar-DZ"/>
        </w:rPr>
        <w:t xml:space="preserve">linguistiques, culturelles </w:t>
      </w:r>
      <w:r w:rsidR="004C4AE2" w:rsidRPr="006B4FD4">
        <w:rPr>
          <w:rFonts w:asciiTheme="majorBidi" w:hAnsiTheme="majorBidi" w:cstheme="majorBidi"/>
          <w:sz w:val="24"/>
          <w:szCs w:val="24"/>
          <w:lang w:bidi="ar-DZ"/>
        </w:rPr>
        <w:t>et</w:t>
      </w:r>
      <w:r w:rsidR="002A13B1" w:rsidRPr="006B4FD4">
        <w:rPr>
          <w:rFonts w:asciiTheme="majorBidi" w:hAnsiTheme="majorBidi" w:cstheme="majorBidi"/>
          <w:sz w:val="24"/>
          <w:szCs w:val="24"/>
          <w:lang w:bidi="ar-DZ"/>
        </w:rPr>
        <w:t xml:space="preserve"> </w:t>
      </w:r>
      <w:r w:rsidR="000D594F">
        <w:rPr>
          <w:rFonts w:asciiTheme="majorBidi" w:hAnsiTheme="majorBidi" w:cstheme="majorBidi"/>
          <w:sz w:val="24"/>
          <w:szCs w:val="24"/>
          <w:lang w:bidi="ar-DZ"/>
        </w:rPr>
        <w:t xml:space="preserve">d'autres propre à l'oral </w:t>
      </w:r>
      <w:r w:rsidR="002A13B1" w:rsidRPr="006B4FD4">
        <w:rPr>
          <w:rFonts w:asciiTheme="majorBidi" w:hAnsiTheme="majorBidi" w:cstheme="majorBidi"/>
          <w:sz w:val="24"/>
          <w:szCs w:val="24"/>
          <w:lang w:bidi="ar-DZ"/>
        </w:rPr>
        <w:t>(regard, voix,</w:t>
      </w:r>
      <w:r w:rsidR="003F09DF" w:rsidRPr="006B4FD4">
        <w:rPr>
          <w:rFonts w:asciiTheme="majorBidi" w:hAnsiTheme="majorBidi" w:cstheme="majorBidi"/>
          <w:sz w:val="24"/>
          <w:szCs w:val="24"/>
          <w:lang w:bidi="ar-DZ"/>
        </w:rPr>
        <w:t xml:space="preserve"> gestes,..</w:t>
      </w:r>
      <w:r w:rsidR="002A13B1" w:rsidRPr="006B4FD4">
        <w:rPr>
          <w:rFonts w:asciiTheme="majorBidi" w:hAnsiTheme="majorBidi" w:cstheme="majorBidi"/>
          <w:sz w:val="24"/>
          <w:szCs w:val="24"/>
          <w:lang w:bidi="ar-DZ"/>
        </w:rPr>
        <w:t>)</w:t>
      </w:r>
      <w:r w:rsidR="000D594F">
        <w:rPr>
          <w:rFonts w:asciiTheme="majorBidi" w:hAnsiTheme="majorBidi" w:cstheme="majorBidi"/>
          <w:sz w:val="24"/>
          <w:szCs w:val="24"/>
          <w:lang w:bidi="ar-DZ"/>
        </w:rPr>
        <w:t>, au plan cognitif.</w:t>
      </w:r>
    </w:p>
    <w:p w:rsidR="00B518CE" w:rsidRDefault="000D594F" w:rsidP="00B518CE">
      <w:pPr>
        <w:bidi w:val="0"/>
        <w:spacing w:after="120" w:line="312" w:lineRule="auto"/>
        <w:ind w:right="-483" w:firstLine="851"/>
        <w:jc w:val="both"/>
        <w:rPr>
          <w:rFonts w:asciiTheme="majorBidi" w:hAnsiTheme="majorBidi" w:cstheme="majorBidi"/>
          <w:sz w:val="24"/>
          <w:szCs w:val="24"/>
          <w:lang w:bidi="ar-DZ"/>
        </w:rPr>
      </w:pPr>
      <w:r>
        <w:rPr>
          <w:rFonts w:asciiTheme="majorBidi" w:hAnsiTheme="majorBidi" w:cstheme="majorBidi"/>
          <w:sz w:val="24"/>
          <w:szCs w:val="24"/>
          <w:lang w:bidi="ar-DZ"/>
        </w:rPr>
        <w:t>C</w:t>
      </w:r>
      <w:r w:rsidR="003F09DF" w:rsidRPr="006B4FD4">
        <w:rPr>
          <w:rFonts w:asciiTheme="majorBidi" w:hAnsiTheme="majorBidi" w:cstheme="majorBidi"/>
          <w:sz w:val="24"/>
          <w:szCs w:val="24"/>
          <w:lang w:bidi="ar-DZ"/>
        </w:rPr>
        <w:t xml:space="preserve">es activités </w:t>
      </w:r>
      <w:r w:rsidR="004C4AE2" w:rsidRPr="006B4FD4">
        <w:rPr>
          <w:rFonts w:asciiTheme="majorBidi" w:hAnsiTheme="majorBidi" w:cstheme="majorBidi"/>
          <w:sz w:val="24"/>
          <w:szCs w:val="24"/>
          <w:lang w:bidi="ar-DZ"/>
        </w:rPr>
        <w:t xml:space="preserve">diversifiées </w:t>
      </w:r>
      <w:r w:rsidR="003F09DF" w:rsidRPr="006B4FD4">
        <w:rPr>
          <w:rFonts w:asciiTheme="majorBidi" w:hAnsiTheme="majorBidi" w:cstheme="majorBidi"/>
          <w:sz w:val="24"/>
          <w:szCs w:val="24"/>
          <w:lang w:bidi="ar-DZ"/>
        </w:rPr>
        <w:t>de mise en pratique qui</w:t>
      </w:r>
      <w:r w:rsidR="002A13B1" w:rsidRPr="006B4FD4">
        <w:rPr>
          <w:rFonts w:asciiTheme="majorBidi" w:hAnsiTheme="majorBidi" w:cstheme="majorBidi"/>
          <w:sz w:val="24"/>
          <w:szCs w:val="24"/>
          <w:lang w:bidi="ar-DZ"/>
        </w:rPr>
        <w:t xml:space="preserve"> </w:t>
      </w:r>
      <w:r w:rsidR="00072EBB" w:rsidRPr="006B4FD4">
        <w:rPr>
          <w:rFonts w:asciiTheme="majorBidi" w:hAnsiTheme="majorBidi" w:cstheme="majorBidi"/>
          <w:sz w:val="24"/>
          <w:szCs w:val="24"/>
          <w:lang w:bidi="ar-DZ"/>
        </w:rPr>
        <w:t>constituent</w:t>
      </w:r>
      <w:r>
        <w:rPr>
          <w:rFonts w:asciiTheme="majorBidi" w:hAnsiTheme="majorBidi" w:cstheme="majorBidi"/>
          <w:sz w:val="24"/>
          <w:szCs w:val="24"/>
          <w:lang w:bidi="ar-DZ"/>
        </w:rPr>
        <w:t>, dans leur totalité,</w:t>
      </w:r>
      <w:r w:rsidR="00072EBB" w:rsidRPr="006B4FD4">
        <w:rPr>
          <w:rFonts w:asciiTheme="majorBidi" w:hAnsiTheme="majorBidi" w:cstheme="majorBidi"/>
          <w:sz w:val="24"/>
          <w:szCs w:val="24"/>
          <w:lang w:bidi="ar-DZ"/>
        </w:rPr>
        <w:t xml:space="preserve"> des actes intellectuels </w:t>
      </w:r>
      <w:r w:rsidR="002A13B1" w:rsidRPr="006B4FD4">
        <w:rPr>
          <w:rFonts w:asciiTheme="majorBidi" w:hAnsiTheme="majorBidi" w:cstheme="majorBidi"/>
          <w:sz w:val="24"/>
          <w:szCs w:val="24"/>
          <w:lang w:bidi="ar-DZ"/>
        </w:rPr>
        <w:t>permet</w:t>
      </w:r>
      <w:r w:rsidR="00072EBB" w:rsidRPr="006B4FD4">
        <w:rPr>
          <w:rFonts w:asciiTheme="majorBidi" w:hAnsiTheme="majorBidi" w:cstheme="majorBidi"/>
          <w:sz w:val="24"/>
          <w:szCs w:val="24"/>
          <w:lang w:bidi="ar-DZ"/>
        </w:rPr>
        <w:t>t</w:t>
      </w:r>
      <w:r>
        <w:rPr>
          <w:rFonts w:asciiTheme="majorBidi" w:hAnsiTheme="majorBidi" w:cstheme="majorBidi"/>
          <w:sz w:val="24"/>
          <w:szCs w:val="24"/>
          <w:lang w:bidi="ar-DZ"/>
        </w:rPr>
        <w:t>e</w:t>
      </w:r>
      <w:r w:rsidR="00072EBB" w:rsidRPr="006B4FD4">
        <w:rPr>
          <w:rFonts w:asciiTheme="majorBidi" w:hAnsiTheme="majorBidi" w:cstheme="majorBidi"/>
          <w:sz w:val="24"/>
          <w:szCs w:val="24"/>
          <w:lang w:bidi="ar-DZ"/>
        </w:rPr>
        <w:t>nt d</w:t>
      </w:r>
      <w:r w:rsidR="002A13B1" w:rsidRPr="006B4FD4">
        <w:rPr>
          <w:rFonts w:asciiTheme="majorBidi" w:hAnsiTheme="majorBidi" w:cstheme="majorBidi"/>
          <w:sz w:val="24"/>
          <w:szCs w:val="24"/>
          <w:lang w:bidi="ar-DZ"/>
        </w:rPr>
        <w:t>e traite</w:t>
      </w:r>
      <w:r w:rsidR="00072EBB" w:rsidRPr="006B4FD4">
        <w:rPr>
          <w:rFonts w:asciiTheme="majorBidi" w:hAnsiTheme="majorBidi" w:cstheme="majorBidi"/>
          <w:sz w:val="24"/>
          <w:szCs w:val="24"/>
          <w:lang w:bidi="ar-DZ"/>
        </w:rPr>
        <w:t>r</w:t>
      </w:r>
      <w:r w:rsidR="002A13B1" w:rsidRPr="006B4FD4">
        <w:rPr>
          <w:rFonts w:asciiTheme="majorBidi" w:hAnsiTheme="majorBidi" w:cstheme="majorBidi"/>
          <w:sz w:val="24"/>
          <w:szCs w:val="24"/>
          <w:lang w:bidi="ar-DZ"/>
        </w:rPr>
        <w:t xml:space="preserve"> </w:t>
      </w:r>
      <w:r w:rsidR="00072EBB" w:rsidRPr="006B4FD4">
        <w:rPr>
          <w:rFonts w:asciiTheme="majorBidi" w:hAnsiTheme="majorBidi" w:cstheme="majorBidi"/>
          <w:sz w:val="24"/>
          <w:szCs w:val="24"/>
          <w:lang w:bidi="ar-DZ"/>
        </w:rPr>
        <w:t>l</w:t>
      </w:r>
      <w:r w:rsidR="002A13B1" w:rsidRPr="006B4FD4">
        <w:rPr>
          <w:rFonts w:asciiTheme="majorBidi" w:hAnsiTheme="majorBidi" w:cstheme="majorBidi"/>
          <w:sz w:val="24"/>
          <w:szCs w:val="24"/>
          <w:lang w:bidi="ar-DZ"/>
        </w:rPr>
        <w:t>es informations</w:t>
      </w:r>
      <w:r>
        <w:rPr>
          <w:rFonts w:asciiTheme="majorBidi" w:hAnsiTheme="majorBidi" w:cstheme="majorBidi"/>
          <w:sz w:val="24"/>
          <w:szCs w:val="24"/>
          <w:lang w:bidi="ar-DZ"/>
        </w:rPr>
        <w:t xml:space="preserve"> intégrées</w:t>
      </w:r>
      <w:r w:rsidR="002A13B1" w:rsidRPr="006B4FD4">
        <w:rPr>
          <w:rFonts w:asciiTheme="majorBidi" w:hAnsiTheme="majorBidi" w:cstheme="majorBidi"/>
          <w:sz w:val="24"/>
          <w:szCs w:val="24"/>
          <w:lang w:bidi="ar-DZ"/>
        </w:rPr>
        <w:t xml:space="preserve"> et par conséquent les sauvegarder dans la mémoire à long terme pour être réutilisables à tout moment</w:t>
      </w:r>
      <w:r>
        <w:rPr>
          <w:rFonts w:asciiTheme="majorBidi" w:hAnsiTheme="majorBidi" w:cstheme="majorBidi"/>
          <w:sz w:val="24"/>
          <w:szCs w:val="24"/>
          <w:lang w:bidi="ar-DZ"/>
        </w:rPr>
        <w:t>,</w:t>
      </w:r>
      <w:r w:rsidR="002A13B1" w:rsidRPr="006B4FD4">
        <w:rPr>
          <w:rFonts w:asciiTheme="majorBidi" w:hAnsiTheme="majorBidi" w:cstheme="majorBidi"/>
          <w:sz w:val="24"/>
          <w:szCs w:val="24"/>
          <w:lang w:bidi="ar-DZ"/>
        </w:rPr>
        <w:t xml:space="preserve"> dans le but d'éviter tout risque  de disparition qui menace l'information </w:t>
      </w:r>
      <w:r w:rsidR="00072EBB" w:rsidRPr="006B4FD4">
        <w:rPr>
          <w:rFonts w:asciiTheme="majorBidi" w:hAnsiTheme="majorBidi" w:cstheme="majorBidi"/>
          <w:sz w:val="24"/>
          <w:szCs w:val="24"/>
          <w:lang w:bidi="ar-DZ"/>
        </w:rPr>
        <w:t xml:space="preserve">stockée </w:t>
      </w:r>
      <w:r w:rsidR="002A13B1" w:rsidRPr="006B4FD4">
        <w:rPr>
          <w:rFonts w:asciiTheme="majorBidi" w:hAnsiTheme="majorBidi" w:cstheme="majorBidi"/>
          <w:sz w:val="24"/>
          <w:szCs w:val="24"/>
          <w:lang w:bidi="ar-DZ"/>
        </w:rPr>
        <w:t>dans son état brut.</w:t>
      </w:r>
    </w:p>
    <w:p w:rsidR="00B518CE" w:rsidRDefault="002A13B1" w:rsidP="00B518CE">
      <w:pPr>
        <w:bidi w:val="0"/>
        <w:spacing w:after="120" w:line="312" w:lineRule="auto"/>
        <w:ind w:right="-483" w:firstLine="851"/>
        <w:jc w:val="both"/>
        <w:rPr>
          <w:rFonts w:asciiTheme="majorBidi" w:hAnsiTheme="majorBidi" w:cstheme="majorBidi"/>
          <w:sz w:val="24"/>
          <w:szCs w:val="24"/>
          <w:lang w:bidi="ar-DZ"/>
        </w:rPr>
      </w:pPr>
      <w:r w:rsidRPr="006B4FD4">
        <w:rPr>
          <w:rFonts w:asciiTheme="majorBidi" w:hAnsiTheme="majorBidi" w:cstheme="majorBidi"/>
          <w:sz w:val="24"/>
          <w:szCs w:val="24"/>
          <w:lang w:bidi="ar-DZ"/>
        </w:rPr>
        <w:t>La mise en pratique des acquis communicatifs tout au long la séquence d'apprentissage peu</w:t>
      </w:r>
      <w:r w:rsidR="00896F63" w:rsidRPr="006B4FD4">
        <w:rPr>
          <w:rFonts w:asciiTheme="majorBidi" w:hAnsiTheme="majorBidi" w:cstheme="majorBidi"/>
          <w:sz w:val="24"/>
          <w:szCs w:val="24"/>
          <w:lang w:bidi="ar-DZ"/>
        </w:rPr>
        <w:t xml:space="preserve">t faire apparaitre les manques </w:t>
      </w:r>
      <w:r w:rsidRPr="006B4FD4">
        <w:rPr>
          <w:rFonts w:asciiTheme="majorBidi" w:hAnsiTheme="majorBidi" w:cstheme="majorBidi"/>
          <w:sz w:val="24"/>
          <w:szCs w:val="24"/>
          <w:lang w:bidi="ar-DZ"/>
        </w:rPr>
        <w:t>qui gênen</w:t>
      </w:r>
      <w:r w:rsidR="00BE4FE8" w:rsidRPr="006B4FD4">
        <w:rPr>
          <w:rFonts w:asciiTheme="majorBidi" w:hAnsiTheme="majorBidi" w:cstheme="majorBidi"/>
          <w:sz w:val="24"/>
          <w:szCs w:val="24"/>
          <w:lang w:bidi="ar-DZ"/>
        </w:rPr>
        <w:t>t encore le message oral transmis</w:t>
      </w:r>
      <w:r w:rsidRPr="006B4FD4">
        <w:rPr>
          <w:rFonts w:asciiTheme="majorBidi" w:hAnsiTheme="majorBidi" w:cstheme="majorBidi"/>
          <w:sz w:val="24"/>
          <w:szCs w:val="24"/>
          <w:lang w:bidi="ar-DZ"/>
        </w:rPr>
        <w:t xml:space="preserve"> et par conséquent sa réception par l'auditeur, les grilles d'évalua</w:t>
      </w:r>
      <w:r w:rsidR="00072EBB" w:rsidRPr="006B4FD4">
        <w:rPr>
          <w:rFonts w:asciiTheme="majorBidi" w:hAnsiTheme="majorBidi" w:cstheme="majorBidi"/>
          <w:sz w:val="24"/>
          <w:szCs w:val="24"/>
          <w:lang w:bidi="ar-DZ"/>
        </w:rPr>
        <w:t xml:space="preserve">tion </w:t>
      </w:r>
      <w:r w:rsidR="00EB79C1" w:rsidRPr="006B4FD4">
        <w:rPr>
          <w:rFonts w:asciiTheme="majorBidi" w:hAnsiTheme="majorBidi" w:cstheme="majorBidi"/>
          <w:sz w:val="24"/>
          <w:szCs w:val="24"/>
          <w:lang w:bidi="ar-DZ"/>
        </w:rPr>
        <w:t>et d'auto</w:t>
      </w:r>
      <w:r w:rsidR="004C4AE2" w:rsidRPr="006B4FD4">
        <w:rPr>
          <w:rFonts w:asciiTheme="majorBidi" w:hAnsiTheme="majorBidi" w:cstheme="majorBidi"/>
          <w:sz w:val="24"/>
          <w:szCs w:val="24"/>
          <w:lang w:bidi="ar-DZ"/>
        </w:rPr>
        <w:t>-</w:t>
      </w:r>
      <w:r w:rsidR="00EB79C1" w:rsidRPr="006B4FD4">
        <w:rPr>
          <w:rFonts w:asciiTheme="majorBidi" w:hAnsiTheme="majorBidi" w:cstheme="majorBidi"/>
          <w:sz w:val="24"/>
          <w:szCs w:val="24"/>
          <w:lang w:bidi="ar-DZ"/>
        </w:rPr>
        <w:t xml:space="preserve">évaluation </w:t>
      </w:r>
      <w:r w:rsidR="00072EBB" w:rsidRPr="006B4FD4">
        <w:rPr>
          <w:rFonts w:asciiTheme="majorBidi" w:hAnsiTheme="majorBidi" w:cstheme="majorBidi"/>
          <w:sz w:val="24"/>
          <w:szCs w:val="24"/>
          <w:lang w:bidi="ar-DZ"/>
        </w:rPr>
        <w:t xml:space="preserve">facilitent la tâche de </w:t>
      </w:r>
      <w:r w:rsidR="00DF7983">
        <w:rPr>
          <w:rFonts w:asciiTheme="majorBidi" w:hAnsiTheme="majorBidi" w:cstheme="majorBidi"/>
          <w:sz w:val="24"/>
          <w:szCs w:val="24"/>
          <w:lang w:bidi="ar-DZ"/>
        </w:rPr>
        <w:t xml:space="preserve">determiner les lacunes </w:t>
      </w:r>
      <w:r w:rsidR="00DF7983">
        <w:rPr>
          <w:rFonts w:asciiTheme="majorBidi" w:hAnsiTheme="majorBidi" w:cstheme="majorBidi"/>
          <w:sz w:val="24"/>
          <w:szCs w:val="24"/>
          <w:lang w:bidi="ar-DZ"/>
        </w:rPr>
        <w:lastRenderedPageBreak/>
        <w:t>fréquentes,</w:t>
      </w:r>
      <w:r w:rsidRPr="006B4FD4">
        <w:rPr>
          <w:rFonts w:asciiTheme="majorBidi" w:hAnsiTheme="majorBidi" w:cstheme="majorBidi"/>
          <w:sz w:val="24"/>
          <w:szCs w:val="24"/>
          <w:lang w:bidi="ar-DZ"/>
        </w:rPr>
        <w:t xml:space="preserve"> en vue de les remédier par le type d'exercice qui répond au besoin e</w:t>
      </w:r>
      <w:r w:rsidR="00BE4FE8" w:rsidRPr="006B4FD4">
        <w:rPr>
          <w:rFonts w:asciiTheme="majorBidi" w:hAnsiTheme="majorBidi" w:cstheme="majorBidi"/>
          <w:sz w:val="24"/>
          <w:szCs w:val="24"/>
          <w:lang w:bidi="ar-DZ"/>
        </w:rPr>
        <w:t>ffectu</w:t>
      </w:r>
      <w:r w:rsidRPr="006B4FD4">
        <w:rPr>
          <w:rFonts w:asciiTheme="majorBidi" w:hAnsiTheme="majorBidi" w:cstheme="majorBidi"/>
          <w:sz w:val="24"/>
          <w:szCs w:val="24"/>
          <w:lang w:bidi="ar-DZ"/>
        </w:rPr>
        <w:t>é par la faute commise.</w:t>
      </w:r>
    </w:p>
    <w:p w:rsidR="00B518CE" w:rsidRPr="007D47DF" w:rsidRDefault="002A13B1" w:rsidP="00B518CE">
      <w:pPr>
        <w:bidi w:val="0"/>
        <w:spacing w:after="120" w:line="312" w:lineRule="auto"/>
        <w:ind w:right="-483" w:firstLine="851"/>
        <w:jc w:val="both"/>
        <w:rPr>
          <w:rFonts w:asciiTheme="majorBidi" w:hAnsiTheme="majorBidi" w:cstheme="majorBidi"/>
          <w:sz w:val="24"/>
          <w:szCs w:val="24"/>
          <w:lang w:val="fr-FR" w:bidi="ar-DZ"/>
        </w:rPr>
      </w:pPr>
      <w:r w:rsidRPr="007D47DF">
        <w:rPr>
          <w:rFonts w:asciiTheme="majorBidi" w:hAnsiTheme="majorBidi" w:cstheme="majorBidi"/>
          <w:sz w:val="24"/>
          <w:szCs w:val="24"/>
          <w:lang w:val="fr-FR" w:bidi="ar-DZ"/>
        </w:rPr>
        <w:t>Pour réduire ces difficultés communicatives prouvées, p</w:t>
      </w:r>
      <w:r w:rsidR="00B3682D" w:rsidRPr="007D47DF">
        <w:rPr>
          <w:rFonts w:asciiTheme="majorBidi" w:hAnsiTheme="majorBidi" w:cstheme="majorBidi"/>
          <w:sz w:val="24"/>
          <w:szCs w:val="24"/>
          <w:lang w:val="fr-FR" w:bidi="ar-DZ"/>
        </w:rPr>
        <w:t>ar les activités évaluatives, l'enseignant peut</w:t>
      </w:r>
      <w:r w:rsidRPr="007D47DF">
        <w:rPr>
          <w:rFonts w:asciiTheme="majorBidi" w:hAnsiTheme="majorBidi" w:cstheme="majorBidi"/>
          <w:sz w:val="24"/>
          <w:szCs w:val="24"/>
          <w:lang w:val="fr-FR" w:bidi="ar-DZ"/>
        </w:rPr>
        <w:t xml:space="preserve"> propose</w:t>
      </w:r>
      <w:r w:rsidR="00B3682D" w:rsidRPr="007D47DF">
        <w:rPr>
          <w:rFonts w:asciiTheme="majorBidi" w:hAnsiTheme="majorBidi" w:cstheme="majorBidi"/>
          <w:sz w:val="24"/>
          <w:szCs w:val="24"/>
          <w:lang w:val="fr-FR" w:bidi="ar-DZ"/>
        </w:rPr>
        <w:t>r de</w:t>
      </w:r>
      <w:r w:rsidRPr="007D47DF">
        <w:rPr>
          <w:rFonts w:asciiTheme="majorBidi" w:hAnsiTheme="majorBidi" w:cstheme="majorBidi"/>
          <w:sz w:val="24"/>
          <w:szCs w:val="24"/>
          <w:lang w:val="fr-FR" w:bidi="ar-DZ"/>
        </w:rPr>
        <w:t>s activités de remédiation qui peuvent  être aussi des reproductions mises en forme</w:t>
      </w:r>
      <w:r w:rsidR="00031CF1" w:rsidRPr="007D47DF">
        <w:rPr>
          <w:rFonts w:asciiTheme="majorBidi" w:hAnsiTheme="majorBidi" w:cstheme="majorBidi"/>
          <w:sz w:val="24"/>
          <w:szCs w:val="24"/>
          <w:lang w:val="fr-FR" w:bidi="ar-DZ"/>
        </w:rPr>
        <w:t>, ou d'autres activités diversifiées selon l'objectif communicatif à atteindre</w:t>
      </w:r>
      <w:r w:rsidRPr="007D47DF">
        <w:rPr>
          <w:rFonts w:asciiTheme="majorBidi" w:hAnsiTheme="majorBidi" w:cstheme="majorBidi"/>
          <w:sz w:val="24"/>
          <w:szCs w:val="24"/>
          <w:lang w:val="fr-FR" w:bidi="ar-DZ"/>
        </w:rPr>
        <w:t>.</w:t>
      </w:r>
      <w:r w:rsidR="003F09DF" w:rsidRPr="007D47DF">
        <w:rPr>
          <w:rFonts w:asciiTheme="majorBidi" w:hAnsiTheme="majorBidi" w:cstheme="majorBidi"/>
          <w:sz w:val="24"/>
          <w:szCs w:val="24"/>
          <w:lang w:val="fr-FR" w:bidi="ar-DZ"/>
        </w:rPr>
        <w:t xml:space="preserve">   </w:t>
      </w:r>
    </w:p>
    <w:p w:rsidR="000C0617" w:rsidRDefault="00DF7983" w:rsidP="000C0617">
      <w:pPr>
        <w:bidi w:val="0"/>
        <w:spacing w:after="120" w:line="312" w:lineRule="auto"/>
        <w:ind w:right="-483" w:firstLine="851"/>
        <w:jc w:val="both"/>
        <w:rPr>
          <w:rFonts w:asciiTheme="majorBidi" w:hAnsiTheme="majorBidi" w:cstheme="majorBidi"/>
          <w:bCs/>
          <w:sz w:val="24"/>
          <w:szCs w:val="24"/>
          <w:lang w:bidi="ar-DZ"/>
        </w:rPr>
      </w:pPr>
      <w:r w:rsidRPr="007D47DF">
        <w:rPr>
          <w:rFonts w:asciiTheme="majorBidi" w:hAnsiTheme="majorBidi" w:cstheme="majorBidi"/>
          <w:sz w:val="24"/>
          <w:szCs w:val="24"/>
          <w:lang w:val="fr-FR" w:bidi="ar-DZ"/>
        </w:rPr>
        <w:t>A</w:t>
      </w:r>
      <w:r w:rsidR="00F8594B" w:rsidRPr="007D47DF">
        <w:rPr>
          <w:rFonts w:asciiTheme="majorBidi" w:hAnsiTheme="majorBidi" w:cstheme="majorBidi"/>
          <w:sz w:val="24"/>
          <w:szCs w:val="24"/>
          <w:lang w:val="fr-FR" w:bidi="ar-DZ"/>
        </w:rPr>
        <w:t xml:space="preserve"> titre d'</w:t>
      </w:r>
      <w:r w:rsidR="00031CF1" w:rsidRPr="007D47DF">
        <w:rPr>
          <w:rFonts w:asciiTheme="majorBidi" w:hAnsiTheme="majorBidi" w:cstheme="majorBidi"/>
          <w:sz w:val="24"/>
          <w:szCs w:val="24"/>
          <w:lang w:val="fr-FR" w:bidi="ar-DZ"/>
        </w:rPr>
        <w:t>exemple,</w:t>
      </w:r>
      <w:r w:rsidR="00F8594B" w:rsidRPr="007D47DF">
        <w:rPr>
          <w:rFonts w:asciiTheme="majorBidi" w:hAnsiTheme="majorBidi" w:cstheme="majorBidi"/>
          <w:sz w:val="24"/>
          <w:szCs w:val="24"/>
          <w:lang w:val="fr-FR" w:bidi="ar-DZ"/>
        </w:rPr>
        <w:t xml:space="preserve"> </w:t>
      </w:r>
      <w:r w:rsidR="00031CF1" w:rsidRPr="007D47DF">
        <w:rPr>
          <w:rFonts w:asciiTheme="majorBidi" w:hAnsiTheme="majorBidi" w:cstheme="majorBidi"/>
          <w:sz w:val="24"/>
          <w:szCs w:val="24"/>
          <w:lang w:val="fr-FR" w:bidi="ar-DZ"/>
        </w:rPr>
        <w:t>l'apprenant qui envisage un manque des outils linguistiques suffisants pour s'engager dans une situation de communication et qui ne peut pas parvenir à develop</w:t>
      </w:r>
      <w:r w:rsidR="00B81969" w:rsidRPr="007D47DF">
        <w:rPr>
          <w:rFonts w:asciiTheme="majorBidi" w:hAnsiTheme="majorBidi" w:cstheme="majorBidi"/>
          <w:sz w:val="24"/>
          <w:szCs w:val="24"/>
          <w:lang w:val="fr-FR" w:bidi="ar-DZ"/>
        </w:rPr>
        <w:t>p</w:t>
      </w:r>
      <w:r w:rsidR="00031CF1" w:rsidRPr="007D47DF">
        <w:rPr>
          <w:rFonts w:asciiTheme="majorBidi" w:hAnsiTheme="majorBidi" w:cstheme="majorBidi"/>
          <w:sz w:val="24"/>
          <w:szCs w:val="24"/>
          <w:lang w:val="fr-FR" w:bidi="ar-DZ"/>
        </w:rPr>
        <w:t>er un th</w:t>
      </w:r>
      <w:r w:rsidR="00B81969" w:rsidRPr="007D47DF">
        <w:rPr>
          <w:rFonts w:asciiTheme="majorBidi" w:hAnsiTheme="majorBidi" w:cstheme="majorBidi"/>
          <w:sz w:val="24"/>
          <w:szCs w:val="24"/>
          <w:lang w:val="fr-FR" w:bidi="ar-DZ"/>
        </w:rPr>
        <w:t>è</w:t>
      </w:r>
      <w:r w:rsidR="00031CF1" w:rsidRPr="007D47DF">
        <w:rPr>
          <w:rFonts w:asciiTheme="majorBidi" w:hAnsiTheme="majorBidi" w:cstheme="majorBidi"/>
          <w:sz w:val="24"/>
          <w:szCs w:val="24"/>
          <w:lang w:val="fr-FR" w:bidi="ar-DZ"/>
        </w:rPr>
        <w:t xml:space="preserve">me qui lui est </w:t>
      </w:r>
      <w:r w:rsidRPr="007D47DF">
        <w:rPr>
          <w:rFonts w:asciiTheme="majorBidi" w:hAnsiTheme="majorBidi" w:cstheme="majorBidi"/>
          <w:sz w:val="24"/>
          <w:szCs w:val="24"/>
          <w:lang w:val="fr-FR" w:bidi="ar-DZ"/>
        </w:rPr>
        <w:t>propos</w:t>
      </w:r>
      <w:r w:rsidR="00A56A92" w:rsidRPr="007D47DF">
        <w:rPr>
          <w:rFonts w:asciiTheme="majorBidi" w:hAnsiTheme="majorBidi" w:cstheme="majorBidi"/>
          <w:sz w:val="24"/>
          <w:szCs w:val="24"/>
          <w:lang w:val="fr-FR" w:bidi="ar-DZ"/>
        </w:rPr>
        <w:t>é</w:t>
      </w:r>
      <w:r w:rsidRPr="007D47DF">
        <w:rPr>
          <w:rFonts w:asciiTheme="majorBidi" w:hAnsiTheme="majorBidi" w:cstheme="majorBidi"/>
          <w:bCs/>
          <w:sz w:val="24"/>
          <w:szCs w:val="24"/>
          <w:lang w:val="fr-FR" w:bidi="ar-DZ"/>
        </w:rPr>
        <w:t xml:space="preserve"> peut accomplir</w:t>
      </w:r>
      <w:r w:rsidR="00A56A92" w:rsidRPr="007D47DF">
        <w:rPr>
          <w:rFonts w:asciiTheme="majorBidi" w:hAnsiTheme="majorBidi" w:cstheme="majorBidi"/>
          <w:bCs/>
          <w:sz w:val="24"/>
          <w:szCs w:val="24"/>
          <w:lang w:val="fr-FR" w:bidi="ar-DZ"/>
        </w:rPr>
        <w:t xml:space="preserve"> </w:t>
      </w:r>
      <w:r w:rsidRPr="007D47DF">
        <w:rPr>
          <w:rFonts w:asciiTheme="majorBidi" w:hAnsiTheme="majorBidi" w:cstheme="majorBidi"/>
          <w:bCs/>
          <w:sz w:val="24"/>
          <w:szCs w:val="24"/>
          <w:lang w:val="fr-FR" w:bidi="ar-DZ"/>
        </w:rPr>
        <w:t>une remédiation</w:t>
      </w:r>
      <w:r w:rsidR="00B81969" w:rsidRPr="007D47DF">
        <w:rPr>
          <w:rFonts w:asciiTheme="majorBidi" w:hAnsiTheme="majorBidi" w:cstheme="majorBidi"/>
          <w:bCs/>
          <w:sz w:val="24"/>
          <w:szCs w:val="24"/>
          <w:lang w:val="fr-FR" w:bidi="ar-DZ"/>
        </w:rPr>
        <w:t xml:space="preserve"> proposée par Aude Plaquette, il s'agit de </w:t>
      </w:r>
      <w:r w:rsidR="00A56A92" w:rsidRPr="007D47DF">
        <w:rPr>
          <w:rFonts w:asciiTheme="majorBidi" w:hAnsiTheme="majorBidi" w:cstheme="majorBidi"/>
          <w:bCs/>
          <w:sz w:val="24"/>
          <w:szCs w:val="24"/>
          <w:lang w:val="fr-FR" w:bidi="ar-DZ"/>
        </w:rPr>
        <w:t>"</w:t>
      </w:r>
      <w:r w:rsidR="00B81969" w:rsidRPr="007D47DF">
        <w:rPr>
          <w:rFonts w:asciiTheme="majorBidi" w:hAnsiTheme="majorBidi" w:cstheme="majorBidi"/>
          <w:bCs/>
          <w:sz w:val="24"/>
          <w:szCs w:val="24"/>
          <w:lang w:val="fr-FR" w:bidi="ar-DZ"/>
        </w:rPr>
        <w:t>Brainstorming</w:t>
      </w:r>
      <w:r w:rsidR="00A56A92" w:rsidRPr="007D47DF">
        <w:rPr>
          <w:rFonts w:asciiTheme="majorBidi" w:hAnsiTheme="majorBidi" w:cstheme="majorBidi"/>
          <w:bCs/>
          <w:sz w:val="24"/>
          <w:szCs w:val="24"/>
          <w:lang w:val="fr-FR" w:bidi="ar-DZ"/>
        </w:rPr>
        <w:t>"</w:t>
      </w:r>
      <w:r w:rsidR="00B81969" w:rsidRPr="007D47DF">
        <w:rPr>
          <w:rFonts w:asciiTheme="majorBidi" w:hAnsiTheme="majorBidi" w:cstheme="majorBidi"/>
          <w:bCs/>
          <w:sz w:val="24"/>
          <w:szCs w:val="24"/>
          <w:lang w:val="fr-FR" w:bidi="ar-DZ"/>
        </w:rPr>
        <w:t xml:space="preserve"> ou "te</w:t>
      </w:r>
      <w:r w:rsidR="00F8594B" w:rsidRPr="007D47DF">
        <w:rPr>
          <w:rFonts w:asciiTheme="majorBidi" w:hAnsiTheme="majorBidi" w:cstheme="majorBidi"/>
          <w:bCs/>
          <w:sz w:val="24"/>
          <w:szCs w:val="24"/>
          <w:lang w:val="fr-FR" w:bidi="ar-DZ"/>
        </w:rPr>
        <w:t xml:space="preserve">mpête de mots" qui est </w:t>
      </w:r>
      <w:r w:rsidR="00B81969" w:rsidRPr="007D47DF">
        <w:rPr>
          <w:rFonts w:asciiTheme="majorBidi" w:hAnsiTheme="majorBidi" w:cstheme="majorBidi"/>
          <w:bCs/>
          <w:sz w:val="24"/>
          <w:szCs w:val="24"/>
          <w:lang w:val="fr-FR" w:bidi="ar-DZ"/>
        </w:rPr>
        <w:t>une méthode qui s'assimile à une chasse aux idées. Partant du principe que chacun est riche en pensées, il s'agit de réunir plusieurs participants et d'instaurer une  réflexion de groupe en demandan</w:t>
      </w:r>
      <w:r w:rsidR="00072EBB" w:rsidRPr="007D47DF">
        <w:rPr>
          <w:rFonts w:asciiTheme="majorBidi" w:hAnsiTheme="majorBidi" w:cstheme="majorBidi"/>
          <w:bCs/>
          <w:sz w:val="24"/>
          <w:szCs w:val="24"/>
          <w:lang w:val="fr-FR" w:bidi="ar-DZ"/>
        </w:rPr>
        <w:t>t à tous de trouver des</w:t>
      </w:r>
      <w:r w:rsidR="005E2ADD" w:rsidRPr="007D47DF">
        <w:rPr>
          <w:rFonts w:asciiTheme="majorBidi" w:hAnsiTheme="majorBidi" w:cstheme="majorBidi"/>
          <w:bCs/>
          <w:sz w:val="24"/>
          <w:szCs w:val="24"/>
          <w:lang w:val="fr-FR" w:bidi="ar-DZ"/>
        </w:rPr>
        <w:t xml:space="preserve"> mots et puis des </w:t>
      </w:r>
      <w:r w:rsidR="00072EBB" w:rsidRPr="007D47DF">
        <w:rPr>
          <w:rFonts w:asciiTheme="majorBidi" w:hAnsiTheme="majorBidi" w:cstheme="majorBidi"/>
          <w:bCs/>
          <w:sz w:val="24"/>
          <w:szCs w:val="24"/>
          <w:lang w:val="fr-FR" w:bidi="ar-DZ"/>
        </w:rPr>
        <w:t>idées</w:t>
      </w:r>
      <w:r w:rsidR="003B1329" w:rsidRPr="007D47DF">
        <w:rPr>
          <w:rFonts w:asciiTheme="majorBidi" w:hAnsiTheme="majorBidi" w:cstheme="majorBidi"/>
          <w:bCs/>
          <w:sz w:val="24"/>
          <w:szCs w:val="24"/>
          <w:lang w:val="fr-FR" w:bidi="ar-DZ"/>
        </w:rPr>
        <w:t xml:space="preserve"> autour d'un th</w:t>
      </w:r>
      <w:r w:rsidR="00F8594B" w:rsidRPr="007D47DF">
        <w:rPr>
          <w:rFonts w:asciiTheme="majorBidi" w:hAnsiTheme="majorBidi" w:cstheme="majorBidi"/>
          <w:bCs/>
          <w:sz w:val="24"/>
          <w:szCs w:val="24"/>
          <w:lang w:val="fr-FR" w:bidi="ar-DZ"/>
        </w:rPr>
        <w:t>è</w:t>
      </w:r>
      <w:r w:rsidR="003B1329" w:rsidRPr="007D47DF">
        <w:rPr>
          <w:rFonts w:asciiTheme="majorBidi" w:hAnsiTheme="majorBidi" w:cstheme="majorBidi"/>
          <w:bCs/>
          <w:sz w:val="24"/>
          <w:szCs w:val="24"/>
          <w:lang w:val="fr-FR" w:bidi="ar-DZ"/>
        </w:rPr>
        <w:t>me précis</w:t>
      </w:r>
      <w:r w:rsidR="00072EBB" w:rsidRPr="007D47DF">
        <w:rPr>
          <w:rFonts w:asciiTheme="majorBidi" w:hAnsiTheme="majorBidi" w:cstheme="majorBidi"/>
          <w:bCs/>
          <w:sz w:val="24"/>
          <w:szCs w:val="24"/>
          <w:lang w:val="fr-FR" w:bidi="ar-DZ"/>
        </w:rPr>
        <w:t>.</w:t>
      </w:r>
      <w:r w:rsidR="003B1329" w:rsidRPr="007D47DF">
        <w:rPr>
          <w:rFonts w:asciiTheme="majorBidi" w:hAnsiTheme="majorBidi" w:cstheme="majorBidi"/>
          <w:bCs/>
          <w:sz w:val="24"/>
          <w:szCs w:val="24"/>
          <w:lang w:val="fr-FR" w:bidi="ar-DZ"/>
        </w:rPr>
        <w:t xml:space="preserve"> </w:t>
      </w:r>
      <w:r w:rsidR="003B1329" w:rsidRPr="006B4FD4">
        <w:rPr>
          <w:rFonts w:asciiTheme="majorBidi" w:hAnsiTheme="majorBidi" w:cstheme="majorBidi"/>
          <w:bCs/>
          <w:sz w:val="24"/>
          <w:szCs w:val="24"/>
          <w:lang w:bidi="ar-DZ"/>
        </w:rPr>
        <w:t>Elle a</w:t>
      </w:r>
      <w:r w:rsidR="005F6801" w:rsidRPr="006B4FD4">
        <w:rPr>
          <w:rFonts w:asciiTheme="majorBidi" w:hAnsiTheme="majorBidi" w:cstheme="majorBidi"/>
          <w:bCs/>
          <w:sz w:val="24"/>
          <w:szCs w:val="24"/>
          <w:lang w:bidi="ar-DZ"/>
        </w:rPr>
        <w:t>ffirm</w:t>
      </w:r>
      <w:r w:rsidR="003B1329" w:rsidRPr="006B4FD4">
        <w:rPr>
          <w:rFonts w:asciiTheme="majorBidi" w:hAnsiTheme="majorBidi" w:cstheme="majorBidi"/>
          <w:bCs/>
          <w:sz w:val="24"/>
          <w:szCs w:val="24"/>
          <w:lang w:bidi="ar-DZ"/>
        </w:rPr>
        <w:t>e: "</w:t>
      </w:r>
      <w:r w:rsidR="00B81969" w:rsidRPr="006B4FD4">
        <w:rPr>
          <w:rFonts w:asciiTheme="majorBidi" w:hAnsiTheme="majorBidi" w:cstheme="majorBidi"/>
          <w:bCs/>
          <w:sz w:val="24"/>
          <w:szCs w:val="24"/>
          <w:lang w:bidi="ar-DZ"/>
        </w:rPr>
        <w:t>Cette réflexion est basée sur une phase de génération de remarques: chacun exprime ce qu'il pense, ce que lui inspire le sujet, même s'il s'agit d'idées qui semblent extravagantes</w:t>
      </w:r>
      <w:r w:rsidR="003B1329" w:rsidRPr="006B4FD4">
        <w:rPr>
          <w:rFonts w:asciiTheme="majorBidi" w:hAnsiTheme="majorBidi" w:cstheme="majorBidi"/>
          <w:bCs/>
          <w:sz w:val="24"/>
          <w:szCs w:val="24"/>
          <w:lang w:bidi="ar-DZ"/>
        </w:rPr>
        <w:t>(…).</w:t>
      </w:r>
      <w:r w:rsidR="00B81969" w:rsidRPr="006B4FD4">
        <w:rPr>
          <w:rFonts w:asciiTheme="majorBidi" w:hAnsiTheme="majorBidi" w:cstheme="majorBidi"/>
          <w:bCs/>
          <w:sz w:val="24"/>
          <w:szCs w:val="24"/>
          <w:lang w:bidi="ar-DZ"/>
        </w:rPr>
        <w:t>Ce brainstorming engendre différentes façons d'appréhender un sujet.</w:t>
      </w:r>
      <w:r w:rsidR="00B81969" w:rsidRPr="006B4FD4">
        <w:rPr>
          <w:rFonts w:asciiTheme="majorBidi" w:hAnsiTheme="majorBidi" w:cstheme="majorBidi"/>
          <w:b/>
          <w:sz w:val="24"/>
          <w:szCs w:val="24"/>
          <w:lang w:bidi="ar-DZ"/>
        </w:rPr>
        <w:t xml:space="preserve"> Liberté d'esprit</w:t>
      </w:r>
      <w:r w:rsidR="00B81969" w:rsidRPr="006B4FD4">
        <w:rPr>
          <w:rFonts w:asciiTheme="majorBidi" w:hAnsiTheme="majorBidi" w:cstheme="majorBidi"/>
          <w:bCs/>
          <w:sz w:val="24"/>
          <w:szCs w:val="24"/>
          <w:lang w:bidi="ar-DZ"/>
        </w:rPr>
        <w:t xml:space="preserve"> et </w:t>
      </w:r>
      <w:r w:rsidR="00B81969" w:rsidRPr="006B4FD4">
        <w:rPr>
          <w:rFonts w:asciiTheme="majorBidi" w:hAnsiTheme="majorBidi" w:cstheme="majorBidi"/>
          <w:b/>
          <w:sz w:val="24"/>
          <w:szCs w:val="24"/>
          <w:lang w:bidi="ar-DZ"/>
        </w:rPr>
        <w:t>liberté de créativité</w:t>
      </w:r>
      <w:r w:rsidR="00B81969" w:rsidRPr="006B4FD4">
        <w:rPr>
          <w:rFonts w:asciiTheme="majorBidi" w:hAnsiTheme="majorBidi" w:cstheme="majorBidi"/>
          <w:bCs/>
          <w:sz w:val="24"/>
          <w:szCs w:val="24"/>
          <w:lang w:bidi="ar-DZ"/>
        </w:rPr>
        <w:t xml:space="preserve"> en sont les deux grandes conséquences"</w:t>
      </w:r>
      <w:r w:rsidR="00B81969" w:rsidRPr="006B4FD4">
        <w:rPr>
          <w:rStyle w:val="Appelnotedebasdep"/>
          <w:rFonts w:asciiTheme="majorBidi" w:hAnsiTheme="majorBidi" w:cstheme="majorBidi"/>
          <w:bCs/>
          <w:sz w:val="24"/>
          <w:szCs w:val="24"/>
          <w:lang w:bidi="ar-DZ"/>
        </w:rPr>
        <w:footnoteReference w:id="9"/>
      </w:r>
      <w:r w:rsidR="00B81969" w:rsidRPr="006B4FD4">
        <w:rPr>
          <w:rFonts w:asciiTheme="majorBidi" w:hAnsiTheme="majorBidi" w:cstheme="majorBidi"/>
          <w:bCs/>
          <w:sz w:val="24"/>
          <w:szCs w:val="24"/>
          <w:lang w:bidi="ar-DZ"/>
        </w:rPr>
        <w:t xml:space="preserve">.   </w:t>
      </w:r>
    </w:p>
    <w:p w:rsidR="000C0617" w:rsidRDefault="00B81969" w:rsidP="000C0617">
      <w:pPr>
        <w:bidi w:val="0"/>
        <w:spacing w:after="120" w:line="312" w:lineRule="auto"/>
        <w:ind w:right="-483" w:firstLine="851"/>
        <w:jc w:val="both"/>
        <w:rPr>
          <w:rFonts w:asciiTheme="majorBidi" w:hAnsiTheme="majorBidi" w:cstheme="majorBidi"/>
          <w:bCs/>
          <w:sz w:val="24"/>
          <w:szCs w:val="24"/>
          <w:lang w:bidi="ar-DZ"/>
        </w:rPr>
      </w:pPr>
      <w:r w:rsidRPr="006B4FD4">
        <w:rPr>
          <w:rFonts w:asciiTheme="majorBidi" w:hAnsiTheme="majorBidi" w:cstheme="majorBidi"/>
          <w:bCs/>
          <w:sz w:val="24"/>
          <w:szCs w:val="24"/>
          <w:lang w:bidi="ar-DZ"/>
        </w:rPr>
        <w:t>Cet exercice, qui consiste à préciser un thème et limiter le temps consacré pour associer des idées et des représentations relatives à ce sujet, permet au groupe des participants</w:t>
      </w:r>
      <w:r w:rsidR="00DF7983">
        <w:rPr>
          <w:rFonts w:asciiTheme="majorBidi" w:hAnsiTheme="majorBidi" w:cstheme="majorBidi"/>
          <w:bCs/>
          <w:sz w:val="24"/>
          <w:szCs w:val="24"/>
          <w:lang w:bidi="ar-DZ"/>
        </w:rPr>
        <w:t>, au niveau affectif</w:t>
      </w:r>
      <w:r w:rsidR="00EB79C1" w:rsidRPr="006B4FD4">
        <w:rPr>
          <w:rFonts w:asciiTheme="majorBidi" w:hAnsiTheme="majorBidi" w:cstheme="majorBidi"/>
          <w:bCs/>
          <w:sz w:val="24"/>
          <w:szCs w:val="24"/>
          <w:lang w:bidi="ar-DZ"/>
        </w:rPr>
        <w:t>,</w:t>
      </w:r>
      <w:r w:rsidRPr="006B4FD4">
        <w:rPr>
          <w:rFonts w:asciiTheme="majorBidi" w:hAnsiTheme="majorBidi" w:cstheme="majorBidi"/>
          <w:bCs/>
          <w:sz w:val="24"/>
          <w:szCs w:val="24"/>
          <w:lang w:bidi="ar-DZ"/>
        </w:rPr>
        <w:t xml:space="preserve"> de vivre un sentiment de performance d'ensemble pour pouvoir le sentir</w:t>
      </w:r>
      <w:r w:rsidR="00975882" w:rsidRPr="006B4FD4">
        <w:rPr>
          <w:rFonts w:asciiTheme="majorBidi" w:hAnsiTheme="majorBidi" w:cstheme="majorBidi"/>
          <w:bCs/>
          <w:sz w:val="24"/>
          <w:szCs w:val="24"/>
          <w:lang w:bidi="ar-DZ"/>
        </w:rPr>
        <w:t>,</w:t>
      </w:r>
      <w:r w:rsidRPr="006B4FD4">
        <w:rPr>
          <w:rFonts w:asciiTheme="majorBidi" w:hAnsiTheme="majorBidi" w:cstheme="majorBidi"/>
          <w:bCs/>
          <w:sz w:val="24"/>
          <w:szCs w:val="24"/>
          <w:lang w:bidi="ar-DZ"/>
        </w:rPr>
        <w:t xml:space="preserve"> après</w:t>
      </w:r>
      <w:r w:rsidR="00975882" w:rsidRPr="006B4FD4">
        <w:rPr>
          <w:rFonts w:asciiTheme="majorBidi" w:hAnsiTheme="majorBidi" w:cstheme="majorBidi"/>
          <w:bCs/>
          <w:sz w:val="24"/>
          <w:szCs w:val="24"/>
          <w:lang w:bidi="ar-DZ"/>
        </w:rPr>
        <w:t>,</w:t>
      </w:r>
      <w:r w:rsidRPr="006B4FD4">
        <w:rPr>
          <w:rFonts w:asciiTheme="majorBidi" w:hAnsiTheme="majorBidi" w:cstheme="majorBidi"/>
          <w:bCs/>
          <w:sz w:val="24"/>
          <w:szCs w:val="24"/>
          <w:lang w:bidi="ar-DZ"/>
        </w:rPr>
        <w:t xml:space="preserve"> d'une façon personnelle.</w:t>
      </w:r>
    </w:p>
    <w:p w:rsidR="000C0617" w:rsidRDefault="00EB79C1" w:rsidP="000C0617">
      <w:pPr>
        <w:bidi w:val="0"/>
        <w:spacing w:after="120" w:line="312" w:lineRule="auto"/>
        <w:ind w:right="-483" w:firstLine="851"/>
        <w:jc w:val="both"/>
        <w:rPr>
          <w:rFonts w:asciiTheme="majorBidi" w:hAnsiTheme="majorBidi" w:cstheme="majorBidi"/>
          <w:bCs/>
          <w:sz w:val="24"/>
          <w:szCs w:val="24"/>
          <w:lang w:bidi="ar-DZ"/>
        </w:rPr>
      </w:pPr>
      <w:r w:rsidRPr="006B4FD4">
        <w:rPr>
          <w:rFonts w:asciiTheme="majorBidi" w:hAnsiTheme="majorBidi" w:cstheme="majorBidi"/>
          <w:bCs/>
          <w:sz w:val="24"/>
          <w:szCs w:val="24"/>
          <w:lang w:bidi="ar-DZ"/>
        </w:rPr>
        <w:t>Puisqu'il s'agit de l'acquisition d'une compétence d'expression orale, qui mobilise plusieurs éléments à la fois</w:t>
      </w:r>
      <w:r w:rsidR="00DF7983">
        <w:rPr>
          <w:rFonts w:asciiTheme="majorBidi" w:hAnsiTheme="majorBidi" w:cstheme="majorBidi"/>
          <w:bCs/>
          <w:sz w:val="24"/>
          <w:szCs w:val="24"/>
          <w:lang w:bidi="ar-DZ"/>
        </w:rPr>
        <w:t xml:space="preserve">, on propose </w:t>
      </w:r>
      <w:r w:rsidR="0092679D" w:rsidRPr="006B4FD4">
        <w:rPr>
          <w:rFonts w:asciiTheme="majorBidi" w:hAnsiTheme="majorBidi" w:cstheme="majorBidi"/>
          <w:bCs/>
          <w:sz w:val="24"/>
          <w:szCs w:val="24"/>
          <w:lang w:bidi="ar-DZ"/>
        </w:rPr>
        <w:t xml:space="preserve">suivre </w:t>
      </w:r>
      <w:r w:rsidR="005F6801" w:rsidRPr="006B4FD4">
        <w:rPr>
          <w:rFonts w:asciiTheme="majorBidi" w:hAnsiTheme="majorBidi" w:cstheme="majorBidi"/>
          <w:bCs/>
          <w:sz w:val="24"/>
          <w:szCs w:val="24"/>
          <w:lang w:bidi="ar-DZ"/>
        </w:rPr>
        <w:t>"</w:t>
      </w:r>
      <w:r w:rsidR="0092679D" w:rsidRPr="006B4FD4">
        <w:rPr>
          <w:rFonts w:asciiTheme="majorBidi" w:hAnsiTheme="majorBidi" w:cstheme="majorBidi"/>
          <w:bCs/>
          <w:sz w:val="24"/>
          <w:szCs w:val="24"/>
          <w:lang w:bidi="ar-DZ"/>
        </w:rPr>
        <w:t>le Brainstorming</w:t>
      </w:r>
      <w:r w:rsidR="005F6801" w:rsidRPr="006B4FD4">
        <w:rPr>
          <w:rFonts w:asciiTheme="majorBidi" w:hAnsiTheme="majorBidi" w:cstheme="majorBidi"/>
          <w:bCs/>
          <w:sz w:val="24"/>
          <w:szCs w:val="24"/>
          <w:lang w:bidi="ar-DZ"/>
        </w:rPr>
        <w:t>"</w:t>
      </w:r>
      <w:r w:rsidR="00975882" w:rsidRPr="006B4FD4">
        <w:rPr>
          <w:rFonts w:asciiTheme="majorBidi" w:hAnsiTheme="majorBidi" w:cstheme="majorBidi"/>
          <w:bCs/>
          <w:sz w:val="24"/>
          <w:szCs w:val="24"/>
          <w:lang w:bidi="ar-DZ"/>
        </w:rPr>
        <w:t xml:space="preserve"> par d'autres pratiques dont on </w:t>
      </w:r>
      <w:r w:rsidR="00B81969" w:rsidRPr="006B4FD4">
        <w:rPr>
          <w:rFonts w:asciiTheme="majorBidi" w:hAnsiTheme="majorBidi" w:cstheme="majorBidi"/>
          <w:bCs/>
          <w:sz w:val="24"/>
          <w:szCs w:val="24"/>
          <w:lang w:bidi="ar-DZ"/>
        </w:rPr>
        <w:t>demande aux apprenants concernés de s'entrainer à</w:t>
      </w:r>
      <w:r w:rsidR="005525EF">
        <w:rPr>
          <w:rFonts w:asciiTheme="majorBidi" w:hAnsiTheme="majorBidi" w:cstheme="majorBidi"/>
          <w:bCs/>
          <w:sz w:val="24"/>
          <w:szCs w:val="24"/>
          <w:lang w:bidi="ar-DZ"/>
        </w:rPr>
        <w:t xml:space="preserve"> l</w:t>
      </w:r>
      <w:r w:rsidR="00B81969" w:rsidRPr="006B4FD4">
        <w:rPr>
          <w:rFonts w:asciiTheme="majorBidi" w:hAnsiTheme="majorBidi" w:cstheme="majorBidi"/>
          <w:bCs/>
          <w:sz w:val="24"/>
          <w:szCs w:val="24"/>
          <w:lang w:bidi="ar-DZ"/>
        </w:rPr>
        <w:t xml:space="preserve">a maitrise de la communication </w:t>
      </w:r>
      <w:r w:rsidR="00FF5366">
        <w:rPr>
          <w:rFonts w:asciiTheme="majorBidi" w:hAnsiTheme="majorBidi" w:cstheme="majorBidi"/>
          <w:bCs/>
          <w:sz w:val="24"/>
          <w:szCs w:val="24"/>
          <w:lang w:bidi="ar-DZ"/>
        </w:rPr>
        <w:t xml:space="preserve">para verbale et </w:t>
      </w:r>
      <w:r w:rsidR="00B81969" w:rsidRPr="006B4FD4">
        <w:rPr>
          <w:rFonts w:asciiTheme="majorBidi" w:hAnsiTheme="majorBidi" w:cstheme="majorBidi"/>
          <w:bCs/>
          <w:sz w:val="24"/>
          <w:szCs w:val="24"/>
          <w:lang w:bidi="ar-DZ"/>
        </w:rPr>
        <w:t>non verbale</w:t>
      </w:r>
      <w:r w:rsidR="00DF7983">
        <w:rPr>
          <w:rFonts w:asciiTheme="majorBidi" w:hAnsiTheme="majorBidi" w:cstheme="majorBidi"/>
          <w:bCs/>
          <w:sz w:val="24"/>
          <w:szCs w:val="24"/>
          <w:lang w:bidi="ar-DZ"/>
        </w:rPr>
        <w:t>.</w:t>
      </w:r>
      <w:r w:rsidR="00D80F8A">
        <w:rPr>
          <w:rFonts w:asciiTheme="majorBidi" w:hAnsiTheme="majorBidi" w:cstheme="majorBidi"/>
          <w:bCs/>
          <w:sz w:val="24"/>
          <w:szCs w:val="24"/>
          <w:lang w:bidi="ar-DZ"/>
        </w:rPr>
        <w:t xml:space="preserve"> L'enseignant amène son </w:t>
      </w:r>
      <w:r w:rsidR="00B81969" w:rsidRPr="006B4FD4">
        <w:rPr>
          <w:rFonts w:asciiTheme="majorBidi" w:hAnsiTheme="majorBidi" w:cstheme="majorBidi"/>
          <w:bCs/>
          <w:sz w:val="24"/>
          <w:szCs w:val="24"/>
          <w:lang w:bidi="ar-DZ"/>
        </w:rPr>
        <w:t>a</w:t>
      </w:r>
      <w:r w:rsidR="00D80F8A">
        <w:rPr>
          <w:rFonts w:asciiTheme="majorBidi" w:hAnsiTheme="majorBidi" w:cstheme="majorBidi"/>
          <w:bCs/>
          <w:sz w:val="24"/>
          <w:szCs w:val="24"/>
          <w:lang w:bidi="ar-DZ"/>
        </w:rPr>
        <w:t xml:space="preserve">pprenant  à </w:t>
      </w:r>
      <w:r w:rsidR="00B81969" w:rsidRPr="006B4FD4">
        <w:rPr>
          <w:rFonts w:asciiTheme="majorBidi" w:hAnsiTheme="majorBidi" w:cstheme="majorBidi"/>
          <w:bCs/>
          <w:sz w:val="24"/>
          <w:szCs w:val="24"/>
          <w:lang w:bidi="ar-DZ"/>
        </w:rPr>
        <w:t xml:space="preserve">servir </w:t>
      </w:r>
      <w:r w:rsidR="00D80F8A">
        <w:rPr>
          <w:rFonts w:asciiTheme="majorBidi" w:hAnsiTheme="majorBidi" w:cstheme="majorBidi"/>
          <w:bCs/>
          <w:sz w:val="24"/>
          <w:szCs w:val="24"/>
          <w:lang w:bidi="ar-DZ"/>
        </w:rPr>
        <w:t>s</w:t>
      </w:r>
      <w:r w:rsidR="00B81969" w:rsidRPr="006B4FD4">
        <w:rPr>
          <w:rFonts w:asciiTheme="majorBidi" w:hAnsiTheme="majorBidi" w:cstheme="majorBidi"/>
          <w:bCs/>
          <w:sz w:val="24"/>
          <w:szCs w:val="24"/>
          <w:lang w:bidi="ar-DZ"/>
        </w:rPr>
        <w:t>es paroles et consolide</w:t>
      </w:r>
      <w:r w:rsidR="00D80F8A">
        <w:rPr>
          <w:rFonts w:asciiTheme="majorBidi" w:hAnsiTheme="majorBidi" w:cstheme="majorBidi"/>
          <w:bCs/>
          <w:sz w:val="24"/>
          <w:szCs w:val="24"/>
          <w:lang w:bidi="ar-DZ"/>
        </w:rPr>
        <w:t>r s</w:t>
      </w:r>
      <w:r w:rsidR="005F6801" w:rsidRPr="006B4FD4">
        <w:rPr>
          <w:rFonts w:asciiTheme="majorBidi" w:hAnsiTheme="majorBidi" w:cstheme="majorBidi"/>
          <w:bCs/>
          <w:sz w:val="24"/>
          <w:szCs w:val="24"/>
          <w:lang w:bidi="ar-DZ"/>
        </w:rPr>
        <w:t>on intervention</w:t>
      </w:r>
      <w:r w:rsidR="00D80F8A">
        <w:rPr>
          <w:rFonts w:asciiTheme="majorBidi" w:hAnsiTheme="majorBidi" w:cstheme="majorBidi"/>
          <w:bCs/>
          <w:sz w:val="24"/>
          <w:szCs w:val="24"/>
          <w:lang w:bidi="ar-DZ"/>
        </w:rPr>
        <w:t xml:space="preserve"> orale</w:t>
      </w:r>
      <w:r w:rsidR="005F6801" w:rsidRPr="006B4FD4">
        <w:rPr>
          <w:rFonts w:asciiTheme="majorBidi" w:hAnsiTheme="majorBidi" w:cstheme="majorBidi"/>
          <w:bCs/>
          <w:sz w:val="24"/>
          <w:szCs w:val="24"/>
          <w:lang w:bidi="ar-DZ"/>
        </w:rPr>
        <w:t xml:space="preserve"> par</w:t>
      </w:r>
      <w:r w:rsidR="00B81969" w:rsidRPr="006B4FD4">
        <w:rPr>
          <w:rFonts w:asciiTheme="majorBidi" w:hAnsiTheme="majorBidi" w:cstheme="majorBidi"/>
          <w:bCs/>
          <w:sz w:val="24"/>
          <w:szCs w:val="24"/>
          <w:lang w:bidi="ar-DZ"/>
        </w:rPr>
        <w:t xml:space="preserve"> la gest</w:t>
      </w:r>
      <w:r w:rsidR="00D80F8A">
        <w:rPr>
          <w:rFonts w:asciiTheme="majorBidi" w:hAnsiTheme="majorBidi" w:cstheme="majorBidi"/>
          <w:bCs/>
          <w:sz w:val="24"/>
          <w:szCs w:val="24"/>
          <w:lang w:bidi="ar-DZ"/>
        </w:rPr>
        <w:t xml:space="preserve">uelle et le regard convenable, </w:t>
      </w:r>
      <w:r w:rsidR="00FF5366">
        <w:rPr>
          <w:rFonts w:asciiTheme="majorBidi" w:hAnsiTheme="majorBidi" w:cstheme="majorBidi"/>
          <w:bCs/>
          <w:sz w:val="24"/>
          <w:szCs w:val="24"/>
          <w:lang w:bidi="ar-DZ"/>
        </w:rPr>
        <w:t>selon les étapes suivantes</w:t>
      </w:r>
      <w:r w:rsidR="00D80F8A">
        <w:rPr>
          <w:rFonts w:asciiTheme="majorBidi" w:hAnsiTheme="majorBidi" w:cstheme="majorBidi"/>
          <w:bCs/>
          <w:sz w:val="24"/>
          <w:szCs w:val="24"/>
          <w:lang w:bidi="ar-DZ"/>
        </w:rPr>
        <w:t>:</w:t>
      </w:r>
    </w:p>
    <w:p w:rsidR="000C0617" w:rsidRDefault="00A26C8E" w:rsidP="000C0617">
      <w:pPr>
        <w:bidi w:val="0"/>
        <w:spacing w:after="120" w:line="312" w:lineRule="auto"/>
        <w:ind w:right="-483" w:firstLine="851"/>
        <w:jc w:val="both"/>
        <w:rPr>
          <w:rFonts w:asciiTheme="majorBidi" w:hAnsiTheme="majorBidi" w:cstheme="majorBidi"/>
          <w:bCs/>
          <w:sz w:val="24"/>
          <w:szCs w:val="24"/>
          <w:lang w:bidi="ar-DZ"/>
        </w:rPr>
      </w:pPr>
      <w:r>
        <w:rPr>
          <w:rFonts w:asciiTheme="majorBidi" w:hAnsiTheme="majorBidi" w:cstheme="majorBidi"/>
          <w:bCs/>
          <w:sz w:val="24"/>
          <w:szCs w:val="24"/>
          <w:lang w:bidi="ar-DZ"/>
        </w:rPr>
        <w:t>L</w:t>
      </w:r>
      <w:r w:rsidR="00D80F8A">
        <w:rPr>
          <w:rFonts w:asciiTheme="majorBidi" w:hAnsiTheme="majorBidi" w:cstheme="majorBidi"/>
          <w:bCs/>
          <w:sz w:val="24"/>
          <w:szCs w:val="24"/>
          <w:lang w:bidi="ar-DZ"/>
        </w:rPr>
        <w:t>a</w:t>
      </w:r>
      <w:r w:rsidR="00B81969" w:rsidRPr="006B4FD4">
        <w:rPr>
          <w:rFonts w:asciiTheme="majorBidi" w:hAnsiTheme="majorBidi" w:cstheme="majorBidi"/>
          <w:bCs/>
          <w:sz w:val="24"/>
          <w:szCs w:val="24"/>
          <w:lang w:bidi="ar-DZ"/>
        </w:rPr>
        <w:t xml:space="preserve"> premi</w:t>
      </w:r>
      <w:r w:rsidR="00D80F8A">
        <w:rPr>
          <w:rFonts w:asciiTheme="majorBidi" w:hAnsiTheme="majorBidi" w:cstheme="majorBidi"/>
          <w:bCs/>
          <w:sz w:val="24"/>
          <w:szCs w:val="24"/>
          <w:lang w:bidi="ar-DZ"/>
        </w:rPr>
        <w:t>è</w:t>
      </w:r>
      <w:r w:rsidR="00B81969" w:rsidRPr="006B4FD4">
        <w:rPr>
          <w:rFonts w:asciiTheme="majorBidi" w:hAnsiTheme="majorBidi" w:cstheme="majorBidi"/>
          <w:bCs/>
          <w:sz w:val="24"/>
          <w:szCs w:val="24"/>
          <w:lang w:bidi="ar-DZ"/>
        </w:rPr>
        <w:t>r</w:t>
      </w:r>
      <w:r w:rsidR="00D80F8A">
        <w:rPr>
          <w:rFonts w:asciiTheme="majorBidi" w:hAnsiTheme="majorBidi" w:cstheme="majorBidi"/>
          <w:bCs/>
          <w:sz w:val="24"/>
          <w:szCs w:val="24"/>
          <w:lang w:bidi="ar-DZ"/>
        </w:rPr>
        <w:t>e:</w:t>
      </w:r>
      <w:r w:rsidR="00B81969" w:rsidRPr="006B4FD4">
        <w:rPr>
          <w:rFonts w:asciiTheme="majorBidi" w:hAnsiTheme="majorBidi" w:cstheme="majorBidi"/>
          <w:bCs/>
          <w:sz w:val="24"/>
          <w:szCs w:val="24"/>
          <w:lang w:bidi="ar-DZ"/>
        </w:rPr>
        <w:t xml:space="preserve"> c'est identifier les éléments paraverbaux et nonverbaux qui servent </w:t>
      </w:r>
      <w:r>
        <w:rPr>
          <w:rFonts w:asciiTheme="majorBidi" w:hAnsiTheme="majorBidi" w:cstheme="majorBidi"/>
          <w:bCs/>
          <w:sz w:val="24"/>
          <w:szCs w:val="24"/>
          <w:lang w:bidi="ar-DZ"/>
        </w:rPr>
        <w:t>d'appui au</w:t>
      </w:r>
      <w:r w:rsidR="00B81969" w:rsidRPr="006B4FD4">
        <w:rPr>
          <w:rFonts w:asciiTheme="majorBidi" w:hAnsiTheme="majorBidi" w:cstheme="majorBidi"/>
          <w:bCs/>
          <w:sz w:val="24"/>
          <w:szCs w:val="24"/>
          <w:lang w:bidi="ar-DZ"/>
        </w:rPr>
        <w:t xml:space="preserve"> discours et être au courant de l'interprétation de chaque élément et la valeur expressive qu'il pe</w:t>
      </w:r>
      <w:r>
        <w:rPr>
          <w:rFonts w:asciiTheme="majorBidi" w:hAnsiTheme="majorBidi" w:cstheme="majorBidi"/>
          <w:bCs/>
          <w:sz w:val="24"/>
          <w:szCs w:val="24"/>
          <w:lang w:bidi="ar-DZ"/>
        </w:rPr>
        <w:t>ut</w:t>
      </w:r>
      <w:r w:rsidR="00B81969" w:rsidRPr="006B4FD4">
        <w:rPr>
          <w:rFonts w:asciiTheme="majorBidi" w:hAnsiTheme="majorBidi" w:cstheme="majorBidi"/>
          <w:bCs/>
          <w:sz w:val="24"/>
          <w:szCs w:val="24"/>
          <w:lang w:bidi="ar-DZ"/>
        </w:rPr>
        <w:t xml:space="preserve"> réaliser.</w:t>
      </w:r>
    </w:p>
    <w:p w:rsidR="000C0617" w:rsidRDefault="005525EF" w:rsidP="000C0617">
      <w:pPr>
        <w:bidi w:val="0"/>
        <w:spacing w:after="120" w:line="312" w:lineRule="auto"/>
        <w:ind w:right="-483" w:firstLine="851"/>
        <w:jc w:val="both"/>
        <w:rPr>
          <w:rFonts w:asciiTheme="majorBidi" w:hAnsiTheme="majorBidi" w:cstheme="majorBidi"/>
          <w:bCs/>
          <w:sz w:val="24"/>
          <w:szCs w:val="24"/>
          <w:lang w:bidi="ar-DZ"/>
        </w:rPr>
      </w:pPr>
      <w:r>
        <w:rPr>
          <w:rFonts w:asciiTheme="majorBidi" w:hAnsiTheme="majorBidi" w:cstheme="majorBidi"/>
          <w:bCs/>
          <w:sz w:val="24"/>
          <w:szCs w:val="24"/>
          <w:lang w:bidi="ar-DZ"/>
        </w:rPr>
        <w:t>La deuxième étape:</w:t>
      </w:r>
      <w:r w:rsidR="00B81969" w:rsidRPr="006B4FD4">
        <w:rPr>
          <w:rFonts w:asciiTheme="majorBidi" w:hAnsiTheme="majorBidi" w:cstheme="majorBidi"/>
          <w:bCs/>
          <w:sz w:val="24"/>
          <w:szCs w:val="24"/>
          <w:lang w:bidi="ar-DZ"/>
        </w:rPr>
        <w:t xml:space="preserve"> c'est s'entrainer à accompagner ses paroles par la gestualité et le type de regard</w:t>
      </w:r>
      <w:r w:rsidR="00C63B49">
        <w:rPr>
          <w:rFonts w:asciiTheme="majorBidi" w:hAnsiTheme="majorBidi" w:cstheme="majorBidi"/>
          <w:bCs/>
          <w:sz w:val="24"/>
          <w:szCs w:val="24"/>
          <w:lang w:bidi="ar-DZ"/>
        </w:rPr>
        <w:t>, aussi le ton et le rythme</w:t>
      </w:r>
      <w:r w:rsidR="00B81969" w:rsidRPr="006B4FD4">
        <w:rPr>
          <w:rFonts w:asciiTheme="majorBidi" w:hAnsiTheme="majorBidi" w:cstheme="majorBidi"/>
          <w:bCs/>
          <w:sz w:val="24"/>
          <w:szCs w:val="24"/>
          <w:lang w:bidi="ar-DZ"/>
        </w:rPr>
        <w:t xml:space="preserve"> qui peu</w:t>
      </w:r>
      <w:r w:rsidR="00C63B49">
        <w:rPr>
          <w:rFonts w:asciiTheme="majorBidi" w:hAnsiTheme="majorBidi" w:cstheme="majorBidi"/>
          <w:bCs/>
          <w:sz w:val="24"/>
          <w:szCs w:val="24"/>
          <w:lang w:bidi="ar-DZ"/>
        </w:rPr>
        <w:t>ven</w:t>
      </w:r>
      <w:r w:rsidR="00B81969" w:rsidRPr="006B4FD4">
        <w:rPr>
          <w:rFonts w:asciiTheme="majorBidi" w:hAnsiTheme="majorBidi" w:cstheme="majorBidi"/>
          <w:bCs/>
          <w:sz w:val="24"/>
          <w:szCs w:val="24"/>
          <w:lang w:bidi="ar-DZ"/>
        </w:rPr>
        <w:t>t leur donner le sens souhaité.</w:t>
      </w:r>
    </w:p>
    <w:p w:rsidR="000C0617" w:rsidRDefault="00B81969" w:rsidP="000C0617">
      <w:pPr>
        <w:bidi w:val="0"/>
        <w:spacing w:after="120" w:line="312" w:lineRule="auto"/>
        <w:ind w:right="-483" w:firstLine="851"/>
        <w:jc w:val="both"/>
        <w:rPr>
          <w:rFonts w:asciiTheme="majorBidi" w:hAnsiTheme="majorBidi" w:cstheme="majorBidi"/>
          <w:bCs/>
          <w:sz w:val="24"/>
          <w:szCs w:val="24"/>
          <w:lang w:bidi="ar-DZ"/>
        </w:rPr>
      </w:pPr>
      <w:r w:rsidRPr="006B4FD4">
        <w:rPr>
          <w:rFonts w:asciiTheme="majorBidi" w:hAnsiTheme="majorBidi" w:cstheme="majorBidi"/>
          <w:bCs/>
          <w:sz w:val="24"/>
          <w:szCs w:val="24"/>
          <w:lang w:bidi="ar-DZ"/>
        </w:rPr>
        <w:t>En cas de reproduction on peut demander aux apprenants de comparer leurs pr</w:t>
      </w:r>
      <w:r w:rsidR="00C63B49">
        <w:rPr>
          <w:rFonts w:asciiTheme="majorBidi" w:hAnsiTheme="majorBidi" w:cstheme="majorBidi"/>
          <w:bCs/>
          <w:sz w:val="24"/>
          <w:szCs w:val="24"/>
          <w:lang w:bidi="ar-DZ"/>
        </w:rPr>
        <w:t>oduction</w:t>
      </w:r>
      <w:r w:rsidRPr="006B4FD4">
        <w:rPr>
          <w:rFonts w:asciiTheme="majorBidi" w:hAnsiTheme="majorBidi" w:cstheme="majorBidi"/>
          <w:bCs/>
          <w:sz w:val="24"/>
          <w:szCs w:val="24"/>
          <w:lang w:bidi="ar-DZ"/>
        </w:rPr>
        <w:t>s enregistrées par celles prése</w:t>
      </w:r>
      <w:r w:rsidR="00C63B49">
        <w:rPr>
          <w:rFonts w:asciiTheme="majorBidi" w:hAnsiTheme="majorBidi" w:cstheme="majorBidi"/>
          <w:bCs/>
          <w:sz w:val="24"/>
          <w:szCs w:val="24"/>
          <w:lang w:bidi="ar-DZ"/>
        </w:rPr>
        <w:t>ntes dans les documents AV proposés</w:t>
      </w:r>
      <w:r w:rsidRPr="006B4FD4">
        <w:rPr>
          <w:rFonts w:asciiTheme="majorBidi" w:hAnsiTheme="majorBidi" w:cstheme="majorBidi"/>
          <w:bCs/>
          <w:sz w:val="24"/>
          <w:szCs w:val="24"/>
          <w:lang w:bidi="ar-DZ"/>
        </w:rPr>
        <w:t xml:space="preserve">, pour arriver à </w:t>
      </w:r>
      <w:r w:rsidR="006431B3">
        <w:rPr>
          <w:rFonts w:asciiTheme="majorBidi" w:hAnsiTheme="majorBidi" w:cstheme="majorBidi"/>
          <w:bCs/>
          <w:sz w:val="24"/>
          <w:szCs w:val="24"/>
          <w:lang w:bidi="ar-DZ"/>
        </w:rPr>
        <w:t>determiner e</w:t>
      </w:r>
      <w:r w:rsidR="00C63B49">
        <w:rPr>
          <w:rFonts w:asciiTheme="majorBidi" w:hAnsiTheme="majorBidi" w:cstheme="majorBidi"/>
          <w:bCs/>
          <w:sz w:val="24"/>
          <w:szCs w:val="24"/>
          <w:lang w:bidi="ar-DZ"/>
        </w:rPr>
        <w:t>t rattraper les manques envisagé</w:t>
      </w:r>
      <w:r w:rsidR="006431B3">
        <w:rPr>
          <w:rFonts w:asciiTheme="majorBidi" w:hAnsiTheme="majorBidi" w:cstheme="majorBidi"/>
          <w:bCs/>
          <w:sz w:val="24"/>
          <w:szCs w:val="24"/>
          <w:lang w:bidi="ar-DZ"/>
        </w:rPr>
        <w:t>s,</w:t>
      </w:r>
      <w:r w:rsidR="006431B3" w:rsidRPr="006431B3">
        <w:rPr>
          <w:rFonts w:asciiTheme="majorBidi" w:hAnsiTheme="majorBidi" w:cstheme="majorBidi"/>
          <w:bCs/>
          <w:sz w:val="24"/>
          <w:szCs w:val="24"/>
          <w:lang w:bidi="ar-DZ"/>
        </w:rPr>
        <w:t xml:space="preserve"> </w:t>
      </w:r>
      <w:r w:rsidR="006431B3" w:rsidRPr="006B4FD4">
        <w:rPr>
          <w:rFonts w:asciiTheme="majorBidi" w:hAnsiTheme="majorBidi" w:cstheme="majorBidi"/>
          <w:bCs/>
          <w:sz w:val="24"/>
          <w:szCs w:val="24"/>
          <w:lang w:bidi="ar-DZ"/>
        </w:rPr>
        <w:t xml:space="preserve">établir des </w:t>
      </w:r>
      <w:r w:rsidR="006431B3">
        <w:rPr>
          <w:rFonts w:asciiTheme="majorBidi" w:hAnsiTheme="majorBidi" w:cstheme="majorBidi"/>
          <w:bCs/>
          <w:sz w:val="24"/>
          <w:szCs w:val="24"/>
          <w:lang w:bidi="ar-DZ"/>
        </w:rPr>
        <w:t>améliorations</w:t>
      </w:r>
      <w:r w:rsidRPr="006B4FD4">
        <w:rPr>
          <w:rFonts w:asciiTheme="majorBidi" w:hAnsiTheme="majorBidi" w:cstheme="majorBidi"/>
          <w:bCs/>
          <w:sz w:val="24"/>
          <w:szCs w:val="24"/>
          <w:lang w:bidi="ar-DZ"/>
        </w:rPr>
        <w:t xml:space="preserve"> et évaluer le progrès réalisé.</w:t>
      </w:r>
    </w:p>
    <w:p w:rsidR="000C0617" w:rsidRDefault="006431B3" w:rsidP="000C0617">
      <w:pPr>
        <w:bidi w:val="0"/>
        <w:spacing w:after="120" w:line="312" w:lineRule="auto"/>
        <w:ind w:right="-483" w:firstLine="851"/>
        <w:jc w:val="both"/>
        <w:rPr>
          <w:rFonts w:asciiTheme="majorBidi" w:hAnsiTheme="majorBidi" w:cstheme="majorBidi"/>
          <w:sz w:val="24"/>
          <w:szCs w:val="24"/>
          <w:lang w:val="fr-FR" w:bidi="ar-DZ"/>
        </w:rPr>
      </w:pPr>
      <w:r w:rsidRPr="006B4FD4">
        <w:rPr>
          <w:rFonts w:asciiTheme="majorBidi" w:hAnsiTheme="majorBidi" w:cstheme="majorBidi"/>
          <w:bCs/>
          <w:sz w:val="24"/>
          <w:szCs w:val="24"/>
          <w:lang w:bidi="ar-DZ"/>
        </w:rPr>
        <w:t>Marie-Louis Martinez</w:t>
      </w:r>
      <w:r>
        <w:rPr>
          <w:rFonts w:asciiTheme="majorBidi" w:hAnsiTheme="majorBidi" w:cstheme="majorBidi"/>
          <w:bCs/>
          <w:sz w:val="24"/>
          <w:szCs w:val="24"/>
          <w:lang w:bidi="ar-DZ"/>
        </w:rPr>
        <w:t xml:space="preserve"> </w:t>
      </w:r>
      <w:r w:rsidR="00B81969" w:rsidRPr="006B4FD4">
        <w:rPr>
          <w:rFonts w:asciiTheme="majorBidi" w:hAnsiTheme="majorBidi" w:cstheme="majorBidi"/>
          <w:bCs/>
          <w:sz w:val="24"/>
          <w:szCs w:val="24"/>
          <w:lang w:bidi="ar-DZ"/>
        </w:rPr>
        <w:t xml:space="preserve"> insiste</w:t>
      </w:r>
      <w:r>
        <w:rPr>
          <w:rFonts w:asciiTheme="majorBidi" w:hAnsiTheme="majorBidi" w:cstheme="majorBidi"/>
          <w:bCs/>
          <w:sz w:val="24"/>
          <w:szCs w:val="24"/>
          <w:lang w:bidi="ar-DZ"/>
        </w:rPr>
        <w:t>,</w:t>
      </w:r>
      <w:r w:rsidR="00B81969" w:rsidRPr="006B4FD4">
        <w:rPr>
          <w:rFonts w:asciiTheme="majorBidi" w:hAnsiTheme="majorBidi" w:cstheme="majorBidi"/>
          <w:bCs/>
          <w:sz w:val="24"/>
          <w:szCs w:val="24"/>
          <w:lang w:bidi="ar-DZ"/>
        </w:rPr>
        <w:t xml:space="preserve"> à ce niveau, sur l'importance d</w:t>
      </w:r>
      <w:r w:rsidR="005525EF">
        <w:rPr>
          <w:rFonts w:asciiTheme="majorBidi" w:hAnsiTheme="majorBidi" w:cstheme="majorBidi"/>
          <w:bCs/>
          <w:sz w:val="24"/>
          <w:szCs w:val="24"/>
          <w:lang w:bidi="ar-DZ"/>
        </w:rPr>
        <w:t>u</w:t>
      </w:r>
      <w:r w:rsidR="00B81969" w:rsidRPr="006B4FD4">
        <w:rPr>
          <w:rFonts w:asciiTheme="majorBidi" w:hAnsiTheme="majorBidi" w:cstheme="majorBidi"/>
          <w:bCs/>
          <w:sz w:val="24"/>
          <w:szCs w:val="24"/>
          <w:lang w:bidi="ar-DZ"/>
        </w:rPr>
        <w:t xml:space="preserve"> rôle joué par la vidéo pour permettre la définition personnelle, selon</w:t>
      </w:r>
      <w:r>
        <w:rPr>
          <w:rFonts w:asciiTheme="majorBidi" w:hAnsiTheme="majorBidi" w:cstheme="majorBidi"/>
          <w:bCs/>
          <w:sz w:val="24"/>
          <w:szCs w:val="24"/>
          <w:lang w:bidi="ar-DZ"/>
        </w:rPr>
        <w:t xml:space="preserve"> lui</w:t>
      </w:r>
      <w:r w:rsidR="00B81969" w:rsidRPr="006B4FD4">
        <w:rPr>
          <w:rFonts w:asciiTheme="majorBidi" w:hAnsiTheme="majorBidi" w:cstheme="majorBidi"/>
          <w:bCs/>
          <w:sz w:val="24"/>
          <w:szCs w:val="24"/>
          <w:lang w:bidi="ar-DZ"/>
        </w:rPr>
        <w:t xml:space="preserve">: "La vidéoscopie, en présentant les acteurs du drame </w:t>
      </w:r>
      <w:r w:rsidR="00B81969" w:rsidRPr="006B4FD4">
        <w:rPr>
          <w:rFonts w:asciiTheme="majorBidi" w:hAnsiTheme="majorBidi" w:cstheme="majorBidi"/>
          <w:bCs/>
          <w:sz w:val="24"/>
          <w:szCs w:val="24"/>
          <w:lang w:bidi="ar-DZ"/>
        </w:rPr>
        <w:lastRenderedPageBreak/>
        <w:t>interlocutifs, dévoile et révèle les ratés communicationnelles, les phénomènes micro ex-communicationnels, elle offre ainsi l'occasion de repérer, d'apprendre par la métacommunication"</w:t>
      </w:r>
      <w:r w:rsidR="00B81969" w:rsidRPr="006B4FD4">
        <w:rPr>
          <w:rStyle w:val="Appelnotedebasdep"/>
          <w:rFonts w:asciiTheme="majorBidi" w:hAnsiTheme="majorBidi" w:cstheme="majorBidi"/>
          <w:bCs/>
          <w:sz w:val="24"/>
          <w:szCs w:val="24"/>
          <w:lang w:bidi="ar-DZ"/>
        </w:rPr>
        <w:footnoteReference w:id="10"/>
      </w:r>
    </w:p>
    <w:p w:rsidR="000C0617" w:rsidRDefault="00280DCA" w:rsidP="000C0617">
      <w:pPr>
        <w:bidi w:val="0"/>
        <w:spacing w:after="120" w:line="312" w:lineRule="auto"/>
        <w:ind w:right="-483" w:firstLine="851"/>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Pour prouver l'</w:t>
      </w:r>
      <w:r w:rsidR="005E15A6" w:rsidRPr="006B4FD4">
        <w:rPr>
          <w:rFonts w:asciiTheme="majorBidi" w:hAnsiTheme="majorBidi" w:cstheme="majorBidi"/>
          <w:sz w:val="24"/>
          <w:szCs w:val="24"/>
          <w:lang w:val="fr-FR" w:bidi="ar-DZ"/>
        </w:rPr>
        <w:t>importance</w:t>
      </w:r>
      <w:r w:rsidRPr="006B4FD4">
        <w:rPr>
          <w:rFonts w:asciiTheme="majorBidi" w:hAnsiTheme="majorBidi" w:cstheme="majorBidi"/>
          <w:sz w:val="24"/>
          <w:szCs w:val="24"/>
          <w:lang w:val="fr-FR" w:bidi="ar-DZ"/>
        </w:rPr>
        <w:t xml:space="preserve"> de l'enseignement de l'oral</w:t>
      </w:r>
      <w:r w:rsidR="00EF6A57">
        <w:rPr>
          <w:rFonts w:asciiTheme="majorBidi" w:hAnsiTheme="majorBidi" w:cstheme="majorBidi"/>
          <w:sz w:val="24"/>
          <w:szCs w:val="24"/>
          <w:lang w:val="fr-FR" w:bidi="ar-DZ"/>
        </w:rPr>
        <w:t xml:space="preserve"> </w:t>
      </w:r>
      <w:r w:rsidRPr="006B4FD4">
        <w:rPr>
          <w:rFonts w:asciiTheme="majorBidi" w:hAnsiTheme="majorBidi" w:cstheme="majorBidi"/>
          <w:sz w:val="24"/>
          <w:szCs w:val="24"/>
          <w:lang w:val="fr-FR" w:bidi="ar-DZ"/>
        </w:rPr>
        <w:t>en séquences d'apprentissage rassemblant différents contenus indispensables pour accomplir une telle tâche aussi difficile et complexe, de s'exprimer en FLE, et ainsi prouver l'importance de la divers</w:t>
      </w:r>
      <w:r w:rsidR="00BB71FC" w:rsidRPr="006B4FD4">
        <w:rPr>
          <w:rFonts w:asciiTheme="majorBidi" w:hAnsiTheme="majorBidi" w:cstheme="majorBidi"/>
          <w:sz w:val="24"/>
          <w:szCs w:val="24"/>
          <w:lang w:val="fr-FR" w:bidi="ar-DZ"/>
        </w:rPr>
        <w:t>ification des stratégies choisisses au sein d'éclectisme des</w:t>
      </w:r>
      <w:r w:rsidR="000C2CEE">
        <w:rPr>
          <w:rFonts w:asciiTheme="majorBidi" w:hAnsiTheme="majorBidi" w:cstheme="majorBidi"/>
          <w:sz w:val="24"/>
          <w:szCs w:val="24"/>
          <w:lang w:val="fr-FR" w:bidi="ar-DZ"/>
        </w:rPr>
        <w:t xml:space="preserve"> méthodes mêmes celles opposées. Aussi,</w:t>
      </w:r>
      <w:r w:rsidR="00BB71FC" w:rsidRPr="006B4FD4">
        <w:rPr>
          <w:rFonts w:asciiTheme="majorBidi" w:hAnsiTheme="majorBidi" w:cstheme="majorBidi"/>
          <w:sz w:val="24"/>
          <w:szCs w:val="24"/>
          <w:lang w:val="fr-FR" w:bidi="ar-DZ"/>
        </w:rPr>
        <w:t xml:space="preserve"> en vue de déterminer </w:t>
      </w:r>
      <w:r w:rsidR="008B7DC1" w:rsidRPr="006B4FD4">
        <w:rPr>
          <w:rFonts w:asciiTheme="majorBidi" w:hAnsiTheme="majorBidi" w:cstheme="majorBidi"/>
          <w:sz w:val="24"/>
          <w:szCs w:val="24"/>
          <w:lang w:val="fr-FR" w:bidi="ar-DZ"/>
        </w:rPr>
        <w:t>l</w:t>
      </w:r>
      <w:r w:rsidR="00BB71FC" w:rsidRPr="006B4FD4">
        <w:rPr>
          <w:rFonts w:asciiTheme="majorBidi" w:hAnsiTheme="majorBidi" w:cstheme="majorBidi"/>
          <w:sz w:val="24"/>
          <w:szCs w:val="24"/>
          <w:lang w:val="fr-FR" w:bidi="ar-DZ"/>
        </w:rPr>
        <w:t xml:space="preserve">es activités et </w:t>
      </w:r>
      <w:r w:rsidR="008B7DC1" w:rsidRPr="006B4FD4">
        <w:rPr>
          <w:rFonts w:asciiTheme="majorBidi" w:hAnsiTheme="majorBidi" w:cstheme="majorBidi"/>
          <w:sz w:val="24"/>
          <w:szCs w:val="24"/>
          <w:lang w:val="fr-FR" w:bidi="ar-DZ"/>
        </w:rPr>
        <w:t>l</w:t>
      </w:r>
      <w:r w:rsidR="00BB71FC" w:rsidRPr="006B4FD4">
        <w:rPr>
          <w:rFonts w:asciiTheme="majorBidi" w:hAnsiTheme="majorBidi" w:cstheme="majorBidi"/>
          <w:sz w:val="24"/>
          <w:szCs w:val="24"/>
          <w:lang w:val="fr-FR" w:bidi="ar-DZ"/>
        </w:rPr>
        <w:t>es pratiques importantes et efficaces pour assurer l'acquisition et non seulement l'apprentissage de la compétence d'EO.</w:t>
      </w:r>
      <w:r w:rsidR="005E15A6" w:rsidRPr="006B4FD4">
        <w:rPr>
          <w:rFonts w:asciiTheme="majorBidi" w:hAnsiTheme="majorBidi" w:cstheme="majorBidi"/>
          <w:sz w:val="24"/>
          <w:szCs w:val="24"/>
          <w:lang w:val="fr-FR" w:bidi="ar-DZ"/>
        </w:rPr>
        <w:t xml:space="preserve"> on</w:t>
      </w:r>
      <w:r w:rsidR="00EF7F94" w:rsidRPr="006B4FD4">
        <w:rPr>
          <w:rFonts w:asciiTheme="majorBidi" w:hAnsiTheme="majorBidi" w:cstheme="majorBidi"/>
          <w:sz w:val="24"/>
          <w:szCs w:val="24"/>
          <w:lang w:val="fr-FR" w:bidi="ar-DZ"/>
        </w:rPr>
        <w:t xml:space="preserve"> </w:t>
      </w:r>
      <w:r w:rsidR="001861DE" w:rsidRPr="006B4FD4">
        <w:rPr>
          <w:rFonts w:asciiTheme="majorBidi" w:hAnsiTheme="majorBidi" w:cstheme="majorBidi"/>
          <w:sz w:val="24"/>
          <w:szCs w:val="24"/>
          <w:lang w:val="fr-FR" w:bidi="ar-DZ"/>
        </w:rPr>
        <w:t>a choisi quelques éléments d</w:t>
      </w:r>
      <w:r w:rsidR="00EF7F94" w:rsidRPr="006B4FD4">
        <w:rPr>
          <w:rFonts w:asciiTheme="majorBidi" w:hAnsiTheme="majorBidi" w:cstheme="majorBidi"/>
          <w:sz w:val="24"/>
          <w:szCs w:val="24"/>
          <w:lang w:val="fr-FR" w:bidi="ar-DZ"/>
        </w:rPr>
        <w:t>u groupe d'apprenants avec qui on a vécu l'aventure de l'expérimentation, dans le cadre de la préparation de notre thèse de doctorat, avec qui on a confronté la polyvalence de l'oral et l'application d'une stratégie de reproduction avec tout ce qu'elle implique</w:t>
      </w:r>
      <w:r w:rsidR="000C2CEE">
        <w:rPr>
          <w:rFonts w:asciiTheme="majorBidi" w:hAnsiTheme="majorBidi" w:cstheme="majorBidi"/>
          <w:sz w:val="24"/>
          <w:szCs w:val="24"/>
          <w:lang w:val="fr-FR" w:bidi="ar-DZ"/>
        </w:rPr>
        <w:t xml:space="preserve"> comme a</w:t>
      </w:r>
      <w:r w:rsidR="00C9562C" w:rsidRPr="006B4FD4">
        <w:rPr>
          <w:rFonts w:asciiTheme="majorBidi" w:hAnsiTheme="majorBidi" w:cstheme="majorBidi"/>
          <w:sz w:val="24"/>
          <w:szCs w:val="24"/>
          <w:lang w:val="fr-FR" w:bidi="ar-DZ"/>
        </w:rPr>
        <w:t>ctivités d'entraineme</w:t>
      </w:r>
      <w:r w:rsidR="00C63B49">
        <w:rPr>
          <w:rFonts w:asciiTheme="majorBidi" w:hAnsiTheme="majorBidi" w:cstheme="majorBidi"/>
          <w:sz w:val="24"/>
          <w:szCs w:val="24"/>
          <w:lang w:val="fr-FR" w:bidi="ar-DZ"/>
        </w:rPr>
        <w:t>nt et d'intégration</w:t>
      </w:r>
      <w:r w:rsidR="00C9562C" w:rsidRPr="006B4FD4">
        <w:rPr>
          <w:rFonts w:asciiTheme="majorBidi" w:hAnsiTheme="majorBidi" w:cstheme="majorBidi"/>
          <w:sz w:val="24"/>
          <w:szCs w:val="24"/>
          <w:lang w:val="fr-FR" w:bidi="ar-DZ"/>
        </w:rPr>
        <w:t xml:space="preserve"> qui précèdent la reproduction </w:t>
      </w:r>
      <w:r w:rsidR="00C63B49">
        <w:rPr>
          <w:rFonts w:asciiTheme="majorBidi" w:hAnsiTheme="majorBidi" w:cstheme="majorBidi"/>
          <w:sz w:val="24"/>
          <w:szCs w:val="24"/>
          <w:lang w:val="fr-FR" w:bidi="ar-DZ"/>
        </w:rPr>
        <w:t xml:space="preserve">des documents AV authentiques ou semi-authentiques </w:t>
      </w:r>
      <w:r w:rsidR="00C9562C" w:rsidRPr="006B4FD4">
        <w:rPr>
          <w:rFonts w:asciiTheme="majorBidi" w:hAnsiTheme="majorBidi" w:cstheme="majorBidi"/>
          <w:sz w:val="24"/>
          <w:szCs w:val="24"/>
          <w:lang w:val="fr-FR" w:bidi="ar-DZ"/>
        </w:rPr>
        <w:t xml:space="preserve">et </w:t>
      </w:r>
      <w:r w:rsidR="000C2CEE">
        <w:rPr>
          <w:rFonts w:asciiTheme="majorBidi" w:hAnsiTheme="majorBidi" w:cstheme="majorBidi"/>
          <w:sz w:val="24"/>
          <w:szCs w:val="24"/>
          <w:lang w:val="fr-FR" w:bidi="ar-DZ"/>
        </w:rPr>
        <w:t>comme</w:t>
      </w:r>
      <w:r w:rsidR="00C9562C" w:rsidRPr="006B4FD4">
        <w:rPr>
          <w:rFonts w:asciiTheme="majorBidi" w:hAnsiTheme="majorBidi" w:cstheme="majorBidi"/>
          <w:sz w:val="24"/>
          <w:szCs w:val="24"/>
          <w:lang w:val="fr-FR" w:bidi="ar-DZ"/>
        </w:rPr>
        <w:t xml:space="preserve"> activités d'évaluation et de remédiation qui la suivent</w:t>
      </w:r>
      <w:r w:rsidR="001861DE" w:rsidRPr="006B4FD4">
        <w:rPr>
          <w:rFonts w:asciiTheme="majorBidi" w:hAnsiTheme="majorBidi" w:cstheme="majorBidi"/>
          <w:sz w:val="24"/>
          <w:szCs w:val="24"/>
          <w:lang w:val="fr-FR" w:bidi="ar-DZ"/>
        </w:rPr>
        <w:t>.</w:t>
      </w:r>
    </w:p>
    <w:p w:rsidR="000C0617" w:rsidRDefault="001861DE" w:rsidP="000C0617">
      <w:pPr>
        <w:bidi w:val="0"/>
        <w:spacing w:after="120" w:line="312" w:lineRule="auto"/>
        <w:ind w:right="-483" w:firstLine="851"/>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 xml:space="preserve">On a demandé </w:t>
      </w:r>
      <w:r w:rsidR="00C63B49">
        <w:rPr>
          <w:rFonts w:asciiTheme="majorBidi" w:hAnsiTheme="majorBidi" w:cstheme="majorBidi"/>
          <w:sz w:val="24"/>
          <w:szCs w:val="24"/>
          <w:lang w:val="fr-FR" w:bidi="ar-DZ"/>
        </w:rPr>
        <w:t>aux apprenants de notre groupe exp</w:t>
      </w:r>
      <w:r w:rsidR="004F1C64">
        <w:rPr>
          <w:rFonts w:asciiTheme="majorBidi" w:hAnsiTheme="majorBidi" w:cstheme="majorBidi"/>
          <w:sz w:val="24"/>
          <w:szCs w:val="24"/>
          <w:lang w:val="fr-FR" w:bidi="ar-DZ"/>
        </w:rPr>
        <w:t>é</w:t>
      </w:r>
      <w:r w:rsidR="00C63B49">
        <w:rPr>
          <w:rFonts w:asciiTheme="majorBidi" w:hAnsiTheme="majorBidi" w:cstheme="majorBidi"/>
          <w:sz w:val="24"/>
          <w:szCs w:val="24"/>
          <w:lang w:val="fr-FR" w:bidi="ar-DZ"/>
        </w:rPr>
        <w:t>rimental</w:t>
      </w:r>
      <w:r w:rsidR="00280DCA" w:rsidRPr="006B4FD4">
        <w:rPr>
          <w:rFonts w:asciiTheme="majorBidi" w:hAnsiTheme="majorBidi" w:cstheme="majorBidi"/>
          <w:sz w:val="24"/>
          <w:szCs w:val="24"/>
          <w:lang w:val="fr-FR" w:bidi="ar-DZ"/>
        </w:rPr>
        <w:t xml:space="preserve"> d'</w:t>
      </w:r>
      <w:r w:rsidR="004F1C64">
        <w:rPr>
          <w:rFonts w:asciiTheme="majorBidi" w:hAnsiTheme="majorBidi" w:cstheme="majorBidi"/>
          <w:sz w:val="24"/>
          <w:szCs w:val="24"/>
          <w:lang w:val="fr-FR" w:bidi="ar-DZ"/>
        </w:rPr>
        <w:t>accomp</w:t>
      </w:r>
      <w:r w:rsidR="00280DCA" w:rsidRPr="006B4FD4">
        <w:rPr>
          <w:rFonts w:asciiTheme="majorBidi" w:hAnsiTheme="majorBidi" w:cstheme="majorBidi"/>
          <w:sz w:val="24"/>
          <w:szCs w:val="24"/>
          <w:lang w:val="fr-FR" w:bidi="ar-DZ"/>
        </w:rPr>
        <w:t>lir une activité de créativité :(Brainstorming)</w:t>
      </w:r>
      <w:r w:rsidR="00085C00" w:rsidRPr="006B4FD4">
        <w:rPr>
          <w:rFonts w:asciiTheme="majorBidi" w:hAnsiTheme="majorBidi" w:cstheme="majorBidi"/>
          <w:sz w:val="24"/>
          <w:szCs w:val="24"/>
          <w:lang w:val="fr-FR" w:bidi="ar-DZ"/>
        </w:rPr>
        <w:t>. Après avoir associé</w:t>
      </w:r>
      <w:r w:rsidR="00A2701B" w:rsidRPr="006B4FD4">
        <w:rPr>
          <w:rFonts w:asciiTheme="majorBidi" w:hAnsiTheme="majorBidi" w:cstheme="majorBidi"/>
          <w:sz w:val="24"/>
          <w:szCs w:val="24"/>
          <w:lang w:val="fr-FR" w:bidi="ar-DZ"/>
        </w:rPr>
        <w:t>, en groupe, les idées et les représentations relatives à un thème précis: "la mère", et s'approprier des différentes expressions de remerciements</w:t>
      </w:r>
      <w:r w:rsidR="00B3682D">
        <w:rPr>
          <w:rFonts w:asciiTheme="majorBidi" w:hAnsiTheme="majorBidi" w:cstheme="majorBidi"/>
          <w:sz w:val="24"/>
          <w:szCs w:val="24"/>
          <w:lang w:val="fr-FR" w:bidi="ar-DZ"/>
        </w:rPr>
        <w:t>, de respect</w:t>
      </w:r>
      <w:r w:rsidR="000313E3">
        <w:rPr>
          <w:rFonts w:asciiTheme="majorBidi" w:hAnsiTheme="majorBidi" w:cstheme="majorBidi"/>
          <w:sz w:val="24"/>
          <w:szCs w:val="24"/>
          <w:lang w:val="fr-FR" w:bidi="ar-DZ"/>
        </w:rPr>
        <w:t xml:space="preserve"> et d'amour </w:t>
      </w:r>
      <w:r w:rsidR="00A2701B" w:rsidRPr="006B4FD4">
        <w:rPr>
          <w:rFonts w:asciiTheme="majorBidi" w:hAnsiTheme="majorBidi" w:cstheme="majorBidi"/>
          <w:sz w:val="24"/>
          <w:szCs w:val="24"/>
          <w:lang w:val="fr-FR" w:bidi="ar-DZ"/>
        </w:rPr>
        <w:t>, ainsi que</w:t>
      </w:r>
      <w:r w:rsidR="008B7DC1" w:rsidRPr="006B4FD4">
        <w:rPr>
          <w:rFonts w:asciiTheme="majorBidi" w:hAnsiTheme="majorBidi" w:cstheme="majorBidi"/>
          <w:sz w:val="24"/>
          <w:szCs w:val="24"/>
          <w:lang w:val="fr-FR" w:bidi="ar-DZ"/>
        </w:rPr>
        <w:t>,</w:t>
      </w:r>
      <w:r w:rsidR="00A2701B" w:rsidRPr="006B4FD4">
        <w:rPr>
          <w:rFonts w:asciiTheme="majorBidi" w:hAnsiTheme="majorBidi" w:cstheme="majorBidi"/>
          <w:sz w:val="24"/>
          <w:szCs w:val="24"/>
          <w:lang w:val="fr-FR" w:bidi="ar-DZ"/>
        </w:rPr>
        <w:t xml:space="preserve"> l'accent et </w:t>
      </w:r>
      <w:r w:rsidR="004F1C64">
        <w:rPr>
          <w:rFonts w:asciiTheme="majorBidi" w:hAnsiTheme="majorBidi" w:cstheme="majorBidi"/>
          <w:sz w:val="24"/>
          <w:szCs w:val="24"/>
          <w:lang w:val="fr-FR" w:bidi="ar-DZ"/>
        </w:rPr>
        <w:t>le</w:t>
      </w:r>
      <w:r w:rsidR="00423595" w:rsidRPr="006B4FD4">
        <w:rPr>
          <w:rFonts w:asciiTheme="majorBidi" w:hAnsiTheme="majorBidi" w:cstheme="majorBidi"/>
          <w:sz w:val="24"/>
          <w:szCs w:val="24"/>
          <w:lang w:val="fr-FR" w:bidi="ar-DZ"/>
        </w:rPr>
        <w:t xml:space="preserve"> gestuel relatifs</w:t>
      </w:r>
      <w:r w:rsidR="008B7DC1" w:rsidRPr="006B4FD4">
        <w:rPr>
          <w:rFonts w:asciiTheme="majorBidi" w:hAnsiTheme="majorBidi" w:cstheme="majorBidi"/>
          <w:sz w:val="24"/>
          <w:szCs w:val="24"/>
          <w:lang w:val="fr-FR" w:bidi="ar-DZ"/>
        </w:rPr>
        <w:t xml:space="preserve"> à cette situation de communication,</w:t>
      </w:r>
      <w:r w:rsidR="00A2701B" w:rsidRPr="006B4FD4">
        <w:rPr>
          <w:rFonts w:asciiTheme="majorBidi" w:hAnsiTheme="majorBidi" w:cstheme="majorBidi"/>
          <w:sz w:val="24"/>
          <w:szCs w:val="24"/>
          <w:lang w:val="fr-FR" w:bidi="ar-DZ"/>
        </w:rPr>
        <w:t xml:space="preserve"> qui peuvent ponctuer convenablement nos paroles</w:t>
      </w:r>
      <w:r w:rsidR="00BE787F">
        <w:rPr>
          <w:rFonts w:asciiTheme="majorBidi" w:hAnsiTheme="majorBidi" w:cstheme="majorBidi"/>
          <w:sz w:val="24"/>
          <w:szCs w:val="24"/>
          <w:lang w:val="fr-FR" w:bidi="ar-DZ"/>
        </w:rPr>
        <w:t xml:space="preserve"> </w:t>
      </w:r>
      <w:r w:rsidR="004F1C64">
        <w:rPr>
          <w:rFonts w:asciiTheme="majorBidi" w:hAnsiTheme="majorBidi" w:cstheme="majorBidi"/>
          <w:sz w:val="24"/>
          <w:szCs w:val="24"/>
          <w:lang w:val="fr-FR" w:bidi="ar-DZ"/>
        </w:rPr>
        <w:t>(</w:t>
      </w:r>
      <w:r w:rsidR="000313E3">
        <w:rPr>
          <w:rFonts w:asciiTheme="majorBidi" w:hAnsiTheme="majorBidi" w:cstheme="majorBidi"/>
          <w:sz w:val="24"/>
          <w:szCs w:val="24"/>
          <w:lang w:val="fr-FR" w:bidi="ar-DZ"/>
        </w:rPr>
        <w:t>regard, ton</w:t>
      </w:r>
      <w:r w:rsidR="004F1C64">
        <w:rPr>
          <w:rFonts w:asciiTheme="majorBidi" w:hAnsiTheme="majorBidi" w:cstheme="majorBidi"/>
          <w:sz w:val="24"/>
          <w:szCs w:val="24"/>
          <w:lang w:val="fr-FR" w:bidi="ar-DZ"/>
        </w:rPr>
        <w:t>,</w:t>
      </w:r>
      <w:r w:rsidR="000313E3">
        <w:rPr>
          <w:rFonts w:asciiTheme="majorBidi" w:hAnsiTheme="majorBidi" w:cstheme="majorBidi"/>
          <w:sz w:val="24"/>
          <w:szCs w:val="24"/>
          <w:lang w:val="fr-FR" w:bidi="ar-DZ"/>
        </w:rPr>
        <w:t xml:space="preserve"> accent, gestes des mains et grimaces de visage</w:t>
      </w:r>
      <w:r w:rsidR="004F1C64">
        <w:rPr>
          <w:rFonts w:asciiTheme="majorBidi" w:hAnsiTheme="majorBidi" w:cstheme="majorBidi"/>
          <w:sz w:val="24"/>
          <w:szCs w:val="24"/>
          <w:lang w:val="fr-FR" w:bidi="ar-DZ"/>
        </w:rPr>
        <w:t>…)</w:t>
      </w:r>
      <w:r w:rsidR="00085C00" w:rsidRPr="006B4FD4">
        <w:rPr>
          <w:rFonts w:asciiTheme="majorBidi" w:hAnsiTheme="majorBidi" w:cstheme="majorBidi"/>
          <w:sz w:val="24"/>
          <w:szCs w:val="24"/>
          <w:lang w:val="fr-FR" w:bidi="ar-DZ"/>
        </w:rPr>
        <w:t>, on</w:t>
      </w:r>
      <w:r w:rsidR="00A2701B" w:rsidRPr="006B4FD4">
        <w:rPr>
          <w:rFonts w:asciiTheme="majorBidi" w:hAnsiTheme="majorBidi" w:cstheme="majorBidi"/>
          <w:sz w:val="24"/>
          <w:szCs w:val="24"/>
          <w:lang w:val="fr-FR" w:bidi="ar-DZ"/>
        </w:rPr>
        <w:t xml:space="preserve"> propose</w:t>
      </w:r>
      <w:r w:rsidR="00085C00" w:rsidRPr="006B4FD4">
        <w:rPr>
          <w:rFonts w:asciiTheme="majorBidi" w:hAnsiTheme="majorBidi" w:cstheme="majorBidi"/>
          <w:sz w:val="24"/>
          <w:szCs w:val="24"/>
          <w:lang w:val="fr-FR" w:bidi="ar-DZ"/>
        </w:rPr>
        <w:t xml:space="preserve"> aux membres de ce groupe</w:t>
      </w:r>
      <w:r w:rsidR="00A2701B" w:rsidRPr="006B4FD4">
        <w:rPr>
          <w:rFonts w:asciiTheme="majorBidi" w:hAnsiTheme="majorBidi" w:cstheme="majorBidi"/>
          <w:sz w:val="24"/>
          <w:szCs w:val="24"/>
          <w:lang w:val="fr-FR" w:bidi="ar-DZ"/>
        </w:rPr>
        <w:t xml:space="preserve"> de</w:t>
      </w:r>
      <w:r w:rsidR="00085C00" w:rsidRPr="006B4FD4">
        <w:rPr>
          <w:rFonts w:asciiTheme="majorBidi" w:hAnsiTheme="majorBidi" w:cstheme="majorBidi"/>
          <w:sz w:val="24"/>
          <w:szCs w:val="24"/>
          <w:lang w:val="fr-FR" w:bidi="ar-DZ"/>
        </w:rPr>
        <w:t xml:space="preserve"> </w:t>
      </w:r>
      <w:r w:rsidR="00A2701B" w:rsidRPr="006B4FD4">
        <w:rPr>
          <w:rFonts w:asciiTheme="majorBidi" w:hAnsiTheme="majorBidi" w:cstheme="majorBidi"/>
          <w:sz w:val="24"/>
          <w:szCs w:val="24"/>
          <w:lang w:val="fr-FR" w:bidi="ar-DZ"/>
        </w:rPr>
        <w:t>répondre la question</w:t>
      </w:r>
      <w:r w:rsidR="004C4AE2" w:rsidRPr="006B4FD4">
        <w:rPr>
          <w:rFonts w:asciiTheme="majorBidi" w:hAnsiTheme="majorBidi" w:cstheme="majorBidi"/>
          <w:sz w:val="24"/>
          <w:szCs w:val="24"/>
          <w:lang w:val="fr-FR" w:bidi="ar-DZ"/>
        </w:rPr>
        <w:t xml:space="preserve"> sui</w:t>
      </w:r>
      <w:r w:rsidR="00A2701B" w:rsidRPr="006B4FD4">
        <w:rPr>
          <w:rFonts w:asciiTheme="majorBidi" w:hAnsiTheme="majorBidi" w:cstheme="majorBidi"/>
          <w:sz w:val="24"/>
          <w:szCs w:val="24"/>
          <w:lang w:val="fr-FR" w:bidi="ar-DZ"/>
        </w:rPr>
        <w:t>van</w:t>
      </w:r>
      <w:r w:rsidR="004C4AE2" w:rsidRPr="006B4FD4">
        <w:rPr>
          <w:rFonts w:asciiTheme="majorBidi" w:hAnsiTheme="majorBidi" w:cstheme="majorBidi"/>
          <w:sz w:val="24"/>
          <w:szCs w:val="24"/>
          <w:lang w:val="fr-FR" w:bidi="ar-DZ"/>
        </w:rPr>
        <w:t>t</w:t>
      </w:r>
      <w:r w:rsidR="00A2701B" w:rsidRPr="006B4FD4">
        <w:rPr>
          <w:rFonts w:asciiTheme="majorBidi" w:hAnsiTheme="majorBidi" w:cstheme="majorBidi"/>
          <w:sz w:val="24"/>
          <w:szCs w:val="24"/>
          <w:lang w:val="fr-FR" w:bidi="ar-DZ"/>
        </w:rPr>
        <w:t>e</w:t>
      </w:r>
      <w:r w:rsidRPr="006B4FD4">
        <w:rPr>
          <w:rFonts w:asciiTheme="majorBidi" w:hAnsiTheme="majorBidi" w:cstheme="majorBidi"/>
          <w:sz w:val="24"/>
          <w:szCs w:val="24"/>
          <w:lang w:val="fr-FR" w:bidi="ar-DZ"/>
        </w:rPr>
        <w:t>:</w:t>
      </w:r>
    </w:p>
    <w:p w:rsidR="000C0617" w:rsidRDefault="004C4AE2" w:rsidP="000C0617">
      <w:pPr>
        <w:bidi w:val="0"/>
        <w:spacing w:after="120" w:line="312" w:lineRule="auto"/>
        <w:ind w:right="-483" w:firstLine="851"/>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Si</w:t>
      </w:r>
      <w:r w:rsidR="005E15A6" w:rsidRPr="006B4FD4">
        <w:rPr>
          <w:rFonts w:asciiTheme="majorBidi" w:hAnsiTheme="majorBidi" w:cstheme="majorBidi"/>
          <w:sz w:val="24"/>
          <w:szCs w:val="24"/>
          <w:lang w:val="fr-FR" w:bidi="ar-DZ"/>
        </w:rPr>
        <w:t xml:space="preserve"> vous av</w:t>
      </w:r>
      <w:r w:rsidRPr="006B4FD4">
        <w:rPr>
          <w:rFonts w:asciiTheme="majorBidi" w:hAnsiTheme="majorBidi" w:cstheme="majorBidi"/>
          <w:sz w:val="24"/>
          <w:szCs w:val="24"/>
          <w:lang w:val="fr-FR" w:bidi="ar-DZ"/>
        </w:rPr>
        <w:t>i</w:t>
      </w:r>
      <w:r w:rsidR="005E15A6" w:rsidRPr="006B4FD4">
        <w:rPr>
          <w:rFonts w:asciiTheme="majorBidi" w:hAnsiTheme="majorBidi" w:cstheme="majorBidi"/>
          <w:sz w:val="24"/>
          <w:szCs w:val="24"/>
          <w:lang w:val="fr-FR" w:bidi="ar-DZ"/>
        </w:rPr>
        <w:t>ez</w:t>
      </w:r>
      <w:r w:rsidR="001861DE" w:rsidRPr="006B4FD4">
        <w:rPr>
          <w:rFonts w:asciiTheme="majorBidi" w:hAnsiTheme="majorBidi" w:cstheme="majorBidi"/>
          <w:sz w:val="24"/>
          <w:szCs w:val="24"/>
          <w:lang w:val="fr-FR" w:bidi="ar-DZ"/>
        </w:rPr>
        <w:t xml:space="preserve"> l'occasion de dire un mot et d'offrir un cadeau à votre mère: Que di</w:t>
      </w:r>
      <w:r w:rsidR="004F1C64">
        <w:rPr>
          <w:rFonts w:asciiTheme="majorBidi" w:hAnsiTheme="majorBidi" w:cstheme="majorBidi"/>
          <w:sz w:val="24"/>
          <w:szCs w:val="24"/>
          <w:lang w:val="fr-FR" w:bidi="ar-DZ"/>
        </w:rPr>
        <w:t>tes</w:t>
      </w:r>
      <w:r w:rsidR="001861DE" w:rsidRPr="006B4FD4">
        <w:rPr>
          <w:rFonts w:asciiTheme="majorBidi" w:hAnsiTheme="majorBidi" w:cstheme="majorBidi"/>
          <w:sz w:val="24"/>
          <w:szCs w:val="24"/>
          <w:lang w:val="fr-FR" w:bidi="ar-DZ"/>
        </w:rPr>
        <w:t>-vous et qu'off</w:t>
      </w:r>
      <w:r w:rsidRPr="006B4FD4">
        <w:rPr>
          <w:rFonts w:asciiTheme="majorBidi" w:hAnsiTheme="majorBidi" w:cstheme="majorBidi"/>
          <w:sz w:val="24"/>
          <w:szCs w:val="24"/>
          <w:lang w:val="fr-FR" w:bidi="ar-DZ"/>
        </w:rPr>
        <w:t>r</w:t>
      </w:r>
      <w:r w:rsidR="001861DE" w:rsidRPr="006B4FD4">
        <w:rPr>
          <w:rFonts w:asciiTheme="majorBidi" w:hAnsiTheme="majorBidi" w:cstheme="majorBidi"/>
          <w:sz w:val="24"/>
          <w:szCs w:val="24"/>
          <w:lang w:val="fr-FR" w:bidi="ar-DZ"/>
        </w:rPr>
        <w:t>ez- vous à vos mères?</w:t>
      </w:r>
    </w:p>
    <w:p w:rsidR="000C0617" w:rsidRDefault="001861DE" w:rsidP="000C0617">
      <w:pPr>
        <w:bidi w:val="0"/>
        <w:spacing w:after="120" w:line="312" w:lineRule="auto"/>
        <w:ind w:right="-483" w:firstLine="851"/>
        <w:jc w:val="both"/>
        <w:rPr>
          <w:rFonts w:asciiTheme="majorBidi" w:hAnsiTheme="majorBidi" w:cstheme="majorBidi"/>
          <w:sz w:val="24"/>
          <w:szCs w:val="24"/>
          <w:lang w:val="fr-FR" w:bidi="ar-DZ"/>
        </w:rPr>
      </w:pPr>
      <w:r w:rsidRPr="006B4FD4">
        <w:rPr>
          <w:rFonts w:asciiTheme="majorBidi" w:hAnsiTheme="majorBidi" w:cstheme="majorBidi"/>
          <w:sz w:val="24"/>
          <w:szCs w:val="24"/>
          <w:lang w:val="fr-FR" w:bidi="ar-DZ"/>
        </w:rPr>
        <w:t>Les réponses ont été transcrites et accompag</w:t>
      </w:r>
      <w:r w:rsidR="005E15A6" w:rsidRPr="006B4FD4">
        <w:rPr>
          <w:rFonts w:asciiTheme="majorBidi" w:hAnsiTheme="majorBidi" w:cstheme="majorBidi"/>
          <w:sz w:val="24"/>
          <w:szCs w:val="24"/>
          <w:lang w:val="fr-FR" w:bidi="ar-DZ"/>
        </w:rPr>
        <w:t>n</w:t>
      </w:r>
      <w:r w:rsidRPr="006B4FD4">
        <w:rPr>
          <w:rFonts w:asciiTheme="majorBidi" w:hAnsiTheme="majorBidi" w:cstheme="majorBidi"/>
          <w:sz w:val="24"/>
          <w:szCs w:val="24"/>
          <w:lang w:val="fr-FR" w:bidi="ar-DZ"/>
        </w:rPr>
        <w:t>ées par une description de la phonation et la gestualité pour les évaluer (bo</w:t>
      </w:r>
      <w:r w:rsidR="00571AD9">
        <w:rPr>
          <w:rFonts w:asciiTheme="majorBidi" w:hAnsiTheme="majorBidi" w:cstheme="majorBidi"/>
          <w:sz w:val="24"/>
          <w:szCs w:val="24"/>
          <w:lang w:val="fr-FR" w:bidi="ar-DZ"/>
        </w:rPr>
        <w:t>n</w:t>
      </w:r>
      <w:r w:rsidRPr="006B4FD4">
        <w:rPr>
          <w:rFonts w:asciiTheme="majorBidi" w:hAnsiTheme="majorBidi" w:cstheme="majorBidi"/>
          <w:sz w:val="24"/>
          <w:szCs w:val="24"/>
          <w:lang w:val="fr-FR" w:bidi="ar-DZ"/>
        </w:rPr>
        <w:t>n</w:t>
      </w:r>
      <w:r w:rsidR="00571AD9">
        <w:rPr>
          <w:rFonts w:asciiTheme="majorBidi" w:hAnsiTheme="majorBidi" w:cstheme="majorBidi"/>
          <w:sz w:val="24"/>
          <w:szCs w:val="24"/>
          <w:lang w:val="fr-FR" w:bidi="ar-DZ"/>
        </w:rPr>
        <w:t>es</w:t>
      </w:r>
      <w:r w:rsidR="00D45C46" w:rsidRPr="006B4FD4">
        <w:rPr>
          <w:rFonts w:asciiTheme="majorBidi" w:hAnsiTheme="majorBidi" w:cstheme="majorBidi"/>
          <w:sz w:val="24"/>
          <w:szCs w:val="24"/>
          <w:lang w:val="fr-FR" w:bidi="ar-DZ"/>
        </w:rPr>
        <w:t>,</w:t>
      </w:r>
      <w:r w:rsidRPr="006B4FD4">
        <w:rPr>
          <w:rFonts w:asciiTheme="majorBidi" w:hAnsiTheme="majorBidi" w:cstheme="majorBidi"/>
          <w:sz w:val="24"/>
          <w:szCs w:val="24"/>
          <w:lang w:val="fr-FR" w:bidi="ar-DZ"/>
        </w:rPr>
        <w:t xml:space="preserve"> moyen</w:t>
      </w:r>
      <w:r w:rsidR="00571AD9">
        <w:rPr>
          <w:rFonts w:asciiTheme="majorBidi" w:hAnsiTheme="majorBidi" w:cstheme="majorBidi"/>
          <w:sz w:val="24"/>
          <w:szCs w:val="24"/>
          <w:lang w:val="fr-FR" w:bidi="ar-DZ"/>
        </w:rPr>
        <w:t>nes</w:t>
      </w:r>
      <w:r w:rsidRPr="006B4FD4">
        <w:rPr>
          <w:rFonts w:asciiTheme="majorBidi" w:hAnsiTheme="majorBidi" w:cstheme="majorBidi"/>
          <w:sz w:val="24"/>
          <w:szCs w:val="24"/>
          <w:lang w:val="fr-FR" w:bidi="ar-DZ"/>
        </w:rPr>
        <w:t xml:space="preserve"> ou insuffisant</w:t>
      </w:r>
      <w:r w:rsidR="00571AD9">
        <w:rPr>
          <w:rFonts w:asciiTheme="majorBidi" w:hAnsiTheme="majorBidi" w:cstheme="majorBidi"/>
          <w:sz w:val="24"/>
          <w:szCs w:val="24"/>
          <w:lang w:val="fr-FR" w:bidi="ar-DZ"/>
        </w:rPr>
        <w:t>es</w:t>
      </w:r>
      <w:r w:rsidRPr="006B4FD4">
        <w:rPr>
          <w:rFonts w:asciiTheme="majorBidi" w:hAnsiTheme="majorBidi" w:cstheme="majorBidi"/>
          <w:sz w:val="24"/>
          <w:szCs w:val="24"/>
          <w:lang w:val="fr-FR" w:bidi="ar-DZ"/>
        </w:rPr>
        <w:t>) en vue de ne pas trahir la réalité de la langue orale, parce</w:t>
      </w:r>
      <w:r w:rsidR="00085C00" w:rsidRPr="006B4FD4">
        <w:rPr>
          <w:rFonts w:asciiTheme="majorBidi" w:hAnsiTheme="majorBidi" w:cstheme="majorBidi"/>
          <w:sz w:val="24"/>
          <w:szCs w:val="24"/>
          <w:lang w:val="fr-FR" w:bidi="ar-DZ"/>
        </w:rPr>
        <w:t xml:space="preserve"> </w:t>
      </w:r>
      <w:r w:rsidRPr="006B4FD4">
        <w:rPr>
          <w:rFonts w:asciiTheme="majorBidi" w:hAnsiTheme="majorBidi" w:cstheme="majorBidi"/>
          <w:sz w:val="24"/>
          <w:szCs w:val="24"/>
          <w:lang w:val="fr-FR" w:bidi="ar-DZ"/>
        </w:rPr>
        <w:t>qu'une intervention à l'oral très peu fournie peut réussir si o</w:t>
      </w:r>
      <w:r w:rsidR="005E15A6" w:rsidRPr="006B4FD4">
        <w:rPr>
          <w:rFonts w:asciiTheme="majorBidi" w:hAnsiTheme="majorBidi" w:cstheme="majorBidi"/>
          <w:sz w:val="24"/>
          <w:szCs w:val="24"/>
          <w:lang w:val="fr-FR" w:bidi="ar-DZ"/>
        </w:rPr>
        <w:t>n</w:t>
      </w:r>
      <w:r w:rsidRPr="006B4FD4">
        <w:rPr>
          <w:rFonts w:asciiTheme="majorBidi" w:hAnsiTheme="majorBidi" w:cstheme="majorBidi"/>
          <w:sz w:val="24"/>
          <w:szCs w:val="24"/>
          <w:lang w:val="fr-FR" w:bidi="ar-DZ"/>
        </w:rPr>
        <w:t xml:space="preserve"> envisage une performance au nive</w:t>
      </w:r>
      <w:r w:rsidR="00085C00" w:rsidRPr="006B4FD4">
        <w:rPr>
          <w:rFonts w:asciiTheme="majorBidi" w:hAnsiTheme="majorBidi" w:cstheme="majorBidi"/>
          <w:sz w:val="24"/>
          <w:szCs w:val="24"/>
          <w:lang w:val="fr-FR" w:bidi="ar-DZ"/>
        </w:rPr>
        <w:t>a</w:t>
      </w:r>
      <w:r w:rsidRPr="006B4FD4">
        <w:rPr>
          <w:rFonts w:asciiTheme="majorBidi" w:hAnsiTheme="majorBidi" w:cstheme="majorBidi"/>
          <w:sz w:val="24"/>
          <w:szCs w:val="24"/>
          <w:lang w:val="fr-FR" w:bidi="ar-DZ"/>
        </w:rPr>
        <w:t>u non</w:t>
      </w:r>
      <w:r w:rsidR="00085C00" w:rsidRPr="006B4FD4">
        <w:rPr>
          <w:rFonts w:asciiTheme="majorBidi" w:hAnsiTheme="majorBidi" w:cstheme="majorBidi"/>
          <w:sz w:val="24"/>
          <w:szCs w:val="24"/>
          <w:lang w:val="fr-FR" w:bidi="ar-DZ"/>
        </w:rPr>
        <w:t>-</w:t>
      </w:r>
      <w:r w:rsidRPr="006B4FD4">
        <w:rPr>
          <w:rFonts w:asciiTheme="majorBidi" w:hAnsiTheme="majorBidi" w:cstheme="majorBidi"/>
          <w:sz w:val="24"/>
          <w:szCs w:val="24"/>
          <w:lang w:val="fr-FR" w:bidi="ar-DZ"/>
        </w:rPr>
        <w:t>verbal et para</w:t>
      </w:r>
      <w:r w:rsidR="00085C00" w:rsidRPr="006B4FD4">
        <w:rPr>
          <w:rFonts w:asciiTheme="majorBidi" w:hAnsiTheme="majorBidi" w:cstheme="majorBidi"/>
          <w:sz w:val="24"/>
          <w:szCs w:val="24"/>
          <w:lang w:val="fr-FR" w:bidi="ar-DZ"/>
        </w:rPr>
        <w:t>-</w:t>
      </w:r>
      <w:r w:rsidRPr="006B4FD4">
        <w:rPr>
          <w:rFonts w:asciiTheme="majorBidi" w:hAnsiTheme="majorBidi" w:cstheme="majorBidi"/>
          <w:sz w:val="24"/>
          <w:szCs w:val="24"/>
          <w:lang w:val="fr-FR" w:bidi="ar-DZ"/>
        </w:rPr>
        <w:t>verbal</w:t>
      </w:r>
      <w:r w:rsidR="00D45C46" w:rsidRPr="006B4FD4">
        <w:rPr>
          <w:rFonts w:asciiTheme="majorBidi" w:hAnsiTheme="majorBidi" w:cstheme="majorBidi"/>
          <w:sz w:val="24"/>
          <w:szCs w:val="24"/>
          <w:lang w:val="fr-FR" w:bidi="ar-DZ"/>
        </w:rPr>
        <w:t>.</w:t>
      </w:r>
    </w:p>
    <w:p w:rsidR="000C0617" w:rsidRDefault="00C35C58" w:rsidP="000C0617">
      <w:pPr>
        <w:bidi w:val="0"/>
        <w:spacing w:after="120" w:line="312" w:lineRule="auto"/>
        <w:ind w:right="-483" w:firstLine="851"/>
        <w:jc w:val="both"/>
        <w:rPr>
          <w:rFonts w:asciiTheme="majorBidi" w:hAnsiTheme="majorBidi" w:cstheme="majorBidi"/>
          <w:sz w:val="24"/>
          <w:szCs w:val="24"/>
          <w:lang w:val="fr-FR" w:bidi="ar-DZ"/>
        </w:rPr>
      </w:pPr>
      <w:r>
        <w:rPr>
          <w:rFonts w:asciiTheme="majorBidi" w:hAnsiTheme="majorBidi" w:cstheme="majorBidi"/>
          <w:sz w:val="24"/>
          <w:szCs w:val="24"/>
          <w:lang w:val="fr-FR" w:bidi="ar-DZ"/>
        </w:rPr>
        <w:t>Les résultats étaient très acceptables comme le prouve la transcription des enregistrements</w:t>
      </w:r>
      <w:r w:rsidR="0096662C">
        <w:rPr>
          <w:rFonts w:asciiTheme="majorBidi" w:hAnsiTheme="majorBidi" w:cstheme="majorBidi"/>
          <w:sz w:val="24"/>
          <w:szCs w:val="24"/>
          <w:lang w:val="fr-FR" w:bidi="ar-DZ"/>
        </w:rPr>
        <w:t xml:space="preserve"> </w:t>
      </w:r>
      <w:r>
        <w:rPr>
          <w:rFonts w:asciiTheme="majorBidi" w:hAnsiTheme="majorBidi" w:cstheme="majorBidi"/>
          <w:sz w:val="24"/>
          <w:szCs w:val="24"/>
          <w:lang w:val="fr-FR" w:bidi="ar-DZ"/>
        </w:rPr>
        <w:t>(voir l'annexe)</w:t>
      </w:r>
      <w:r w:rsidR="0096662C">
        <w:rPr>
          <w:rFonts w:asciiTheme="majorBidi" w:hAnsiTheme="majorBidi" w:cstheme="majorBidi"/>
          <w:sz w:val="24"/>
          <w:szCs w:val="24"/>
          <w:lang w:val="fr-FR" w:bidi="ar-DZ"/>
        </w:rPr>
        <w:t xml:space="preserve"> et le compte rendu de l'évaluation de la ge</w:t>
      </w:r>
      <w:r w:rsidR="004F1C64">
        <w:rPr>
          <w:rFonts w:asciiTheme="majorBidi" w:hAnsiTheme="majorBidi" w:cstheme="majorBidi"/>
          <w:sz w:val="24"/>
          <w:szCs w:val="24"/>
          <w:lang w:val="fr-FR" w:bidi="ar-DZ"/>
        </w:rPr>
        <w:t>stualité et la phonation qui sont</w:t>
      </w:r>
      <w:r w:rsidR="0096662C">
        <w:rPr>
          <w:rFonts w:asciiTheme="majorBidi" w:hAnsiTheme="majorBidi" w:cstheme="majorBidi"/>
          <w:sz w:val="24"/>
          <w:szCs w:val="24"/>
          <w:lang w:val="fr-FR" w:bidi="ar-DZ"/>
        </w:rPr>
        <w:t xml:space="preserve"> jugée</w:t>
      </w:r>
      <w:r w:rsidR="004F1C64">
        <w:rPr>
          <w:rFonts w:asciiTheme="majorBidi" w:hAnsiTheme="majorBidi" w:cstheme="majorBidi"/>
          <w:sz w:val="24"/>
          <w:szCs w:val="24"/>
          <w:lang w:val="fr-FR" w:bidi="ar-DZ"/>
        </w:rPr>
        <w:t>s</w:t>
      </w:r>
      <w:r w:rsidR="0096662C">
        <w:rPr>
          <w:rFonts w:asciiTheme="majorBidi" w:hAnsiTheme="majorBidi" w:cstheme="majorBidi"/>
          <w:sz w:val="24"/>
          <w:szCs w:val="24"/>
          <w:lang w:val="fr-FR" w:bidi="ar-DZ"/>
        </w:rPr>
        <w:t xml:space="preserve"> convenable</w:t>
      </w:r>
      <w:r w:rsidR="004F1C64">
        <w:rPr>
          <w:rFonts w:asciiTheme="majorBidi" w:hAnsiTheme="majorBidi" w:cstheme="majorBidi"/>
          <w:sz w:val="24"/>
          <w:szCs w:val="24"/>
          <w:lang w:val="fr-FR" w:bidi="ar-DZ"/>
        </w:rPr>
        <w:t>s</w:t>
      </w:r>
      <w:r w:rsidR="0096662C">
        <w:rPr>
          <w:rFonts w:asciiTheme="majorBidi" w:hAnsiTheme="majorBidi" w:cstheme="majorBidi"/>
          <w:sz w:val="24"/>
          <w:szCs w:val="24"/>
          <w:lang w:val="fr-FR" w:bidi="ar-DZ"/>
        </w:rPr>
        <w:t>, dans leur totalité, selon la prise en charge des différents éléments constituants (voix, schémas accentuels, rythme, prononciation, absence des tics, accord des gestes et des grimaces).</w:t>
      </w:r>
      <w:r>
        <w:rPr>
          <w:rFonts w:asciiTheme="majorBidi" w:hAnsiTheme="majorBidi" w:cstheme="majorBidi"/>
          <w:sz w:val="24"/>
          <w:szCs w:val="24"/>
          <w:lang w:val="fr-FR" w:bidi="ar-DZ"/>
        </w:rPr>
        <w:t xml:space="preserve"> </w:t>
      </w:r>
    </w:p>
    <w:p w:rsidR="000C0617" w:rsidRDefault="000C0617" w:rsidP="000C0617">
      <w:pPr>
        <w:bidi w:val="0"/>
        <w:spacing w:after="120" w:line="312" w:lineRule="auto"/>
        <w:ind w:right="-483" w:firstLine="851"/>
        <w:jc w:val="both"/>
        <w:rPr>
          <w:rFonts w:asciiTheme="majorBidi" w:hAnsiTheme="majorBidi" w:cstheme="majorBidi"/>
          <w:sz w:val="24"/>
          <w:szCs w:val="24"/>
          <w:lang w:val="fr-FR" w:bidi="ar-DZ"/>
        </w:rPr>
      </w:pPr>
    </w:p>
    <w:p w:rsidR="000C0617" w:rsidRDefault="000C0617" w:rsidP="000C0617">
      <w:pPr>
        <w:bidi w:val="0"/>
        <w:spacing w:after="120" w:line="312" w:lineRule="auto"/>
        <w:ind w:right="-483" w:firstLine="851"/>
        <w:jc w:val="both"/>
        <w:rPr>
          <w:rFonts w:asciiTheme="majorBidi" w:hAnsiTheme="majorBidi" w:cstheme="majorBidi"/>
          <w:sz w:val="24"/>
          <w:szCs w:val="24"/>
          <w:lang w:val="fr-FR" w:bidi="ar-DZ"/>
        </w:rPr>
      </w:pPr>
    </w:p>
    <w:p w:rsidR="000C0617" w:rsidRDefault="000C0617" w:rsidP="000C0617">
      <w:pPr>
        <w:bidi w:val="0"/>
        <w:spacing w:after="120" w:line="312" w:lineRule="auto"/>
        <w:ind w:right="-483" w:firstLine="851"/>
        <w:jc w:val="both"/>
        <w:rPr>
          <w:rFonts w:asciiTheme="majorBidi" w:hAnsiTheme="majorBidi" w:cstheme="majorBidi"/>
          <w:sz w:val="24"/>
          <w:szCs w:val="24"/>
          <w:lang w:val="fr-FR" w:bidi="ar-DZ"/>
        </w:rPr>
      </w:pPr>
    </w:p>
    <w:p w:rsidR="000C0617" w:rsidRDefault="000C0617" w:rsidP="000C0617">
      <w:pPr>
        <w:bidi w:val="0"/>
        <w:spacing w:after="120" w:line="312" w:lineRule="auto"/>
        <w:ind w:right="-483" w:firstLine="851"/>
        <w:jc w:val="both"/>
        <w:rPr>
          <w:rFonts w:asciiTheme="majorBidi" w:hAnsiTheme="majorBidi" w:cstheme="majorBidi"/>
          <w:sz w:val="24"/>
          <w:szCs w:val="24"/>
          <w:lang w:val="fr-FR" w:bidi="ar-DZ"/>
        </w:rPr>
      </w:pPr>
    </w:p>
    <w:p w:rsidR="000C0617" w:rsidRDefault="000C0617" w:rsidP="000C0617">
      <w:pPr>
        <w:bidi w:val="0"/>
        <w:spacing w:after="120" w:line="312" w:lineRule="auto"/>
        <w:ind w:right="-483" w:firstLine="851"/>
        <w:jc w:val="both"/>
        <w:rPr>
          <w:rFonts w:asciiTheme="majorBidi" w:hAnsiTheme="majorBidi" w:cstheme="majorBidi"/>
          <w:sz w:val="24"/>
          <w:szCs w:val="24"/>
          <w:lang w:val="fr-FR" w:bidi="ar-DZ"/>
        </w:rPr>
      </w:pPr>
    </w:p>
    <w:p w:rsidR="006B4FD4" w:rsidRPr="000C0617" w:rsidRDefault="0096662C" w:rsidP="000C0617">
      <w:pPr>
        <w:bidi w:val="0"/>
        <w:spacing w:after="0"/>
        <w:ind w:right="-483"/>
        <w:jc w:val="both"/>
        <w:rPr>
          <w:rFonts w:asciiTheme="minorBidi" w:hAnsiTheme="minorBidi"/>
          <w:sz w:val="24"/>
          <w:szCs w:val="24"/>
          <w:lang w:val="fr-FR" w:bidi="ar-DZ"/>
        </w:rPr>
      </w:pPr>
      <w:r w:rsidRPr="000C0617">
        <w:rPr>
          <w:rFonts w:asciiTheme="minorBidi" w:hAnsiTheme="minorBidi"/>
          <w:b/>
          <w:bCs/>
          <w:sz w:val="24"/>
          <w:szCs w:val="24"/>
          <w:lang w:val="fr-FR" w:bidi="ar-DZ"/>
        </w:rPr>
        <w:lastRenderedPageBreak/>
        <w:t>Conclusion</w:t>
      </w:r>
      <w:r w:rsidRPr="000C0617">
        <w:rPr>
          <w:rFonts w:asciiTheme="minorBidi" w:hAnsiTheme="minorBidi"/>
          <w:sz w:val="24"/>
          <w:szCs w:val="24"/>
          <w:lang w:val="fr-FR" w:bidi="ar-DZ"/>
        </w:rPr>
        <w:t>:</w:t>
      </w:r>
    </w:p>
    <w:p w:rsidR="00C02ECA" w:rsidRPr="000C0617" w:rsidRDefault="000349BA" w:rsidP="000C0617">
      <w:pPr>
        <w:bidi w:val="0"/>
        <w:spacing w:after="0"/>
        <w:ind w:firstLine="851"/>
        <w:jc w:val="both"/>
        <w:rPr>
          <w:rFonts w:asciiTheme="minorBidi" w:hAnsiTheme="minorBidi"/>
          <w:sz w:val="24"/>
          <w:szCs w:val="24"/>
          <w:lang w:val="fr-FR" w:bidi="ar-DZ"/>
        </w:rPr>
      </w:pPr>
      <w:r w:rsidRPr="000C0617">
        <w:rPr>
          <w:rFonts w:asciiTheme="minorBidi" w:hAnsiTheme="minorBidi"/>
          <w:sz w:val="24"/>
          <w:szCs w:val="24"/>
          <w:lang w:val="fr-FR" w:bidi="ar-DZ"/>
        </w:rPr>
        <w:t>Pour accorder à l'enseignement sa tâche primordiale, qui dépasse la simple acte d'"enseigner" vers "faire acquérir"</w:t>
      </w:r>
      <w:r w:rsidR="00F75142" w:rsidRPr="000C0617">
        <w:rPr>
          <w:rFonts w:asciiTheme="minorBidi" w:hAnsiTheme="minorBidi"/>
          <w:sz w:val="24"/>
          <w:szCs w:val="24"/>
          <w:lang w:val="fr-FR" w:bidi="ar-DZ"/>
        </w:rPr>
        <w:t xml:space="preserve"> </w:t>
      </w:r>
      <w:r w:rsidRPr="000C0617">
        <w:rPr>
          <w:rFonts w:asciiTheme="minorBidi" w:hAnsiTheme="minorBidi"/>
          <w:sz w:val="24"/>
          <w:szCs w:val="24"/>
          <w:lang w:val="fr-FR" w:bidi="ar-DZ"/>
        </w:rPr>
        <w:t>les compétences visées (l'EO dans notre cas d'étude)</w:t>
      </w:r>
      <w:r w:rsidR="000313E3" w:rsidRPr="000C0617">
        <w:rPr>
          <w:rFonts w:asciiTheme="minorBidi" w:hAnsiTheme="minorBidi"/>
          <w:sz w:val="24"/>
          <w:szCs w:val="24"/>
          <w:lang w:val="fr-FR" w:bidi="ar-DZ"/>
        </w:rPr>
        <w:t>, il faut lancer le trip</w:t>
      </w:r>
      <w:r w:rsidR="003E4342" w:rsidRPr="000C0617">
        <w:rPr>
          <w:rFonts w:asciiTheme="minorBidi" w:hAnsiTheme="minorBidi"/>
          <w:sz w:val="24"/>
          <w:szCs w:val="24"/>
          <w:lang w:val="fr-FR" w:bidi="ar-DZ"/>
        </w:rPr>
        <w:t>le défi</w:t>
      </w:r>
      <w:r w:rsidR="00C02ECA" w:rsidRPr="000C0617">
        <w:rPr>
          <w:rFonts w:asciiTheme="minorBidi" w:hAnsiTheme="minorBidi"/>
          <w:sz w:val="24"/>
          <w:szCs w:val="24"/>
          <w:lang w:val="fr-FR" w:bidi="ar-DZ"/>
        </w:rPr>
        <w:t>:</w:t>
      </w:r>
    </w:p>
    <w:p w:rsidR="00C02ECA" w:rsidRPr="000C0617" w:rsidRDefault="00C02ECA" w:rsidP="000C0617">
      <w:pPr>
        <w:bidi w:val="0"/>
        <w:spacing w:after="0"/>
        <w:jc w:val="both"/>
        <w:rPr>
          <w:rFonts w:asciiTheme="minorBidi" w:hAnsiTheme="minorBidi"/>
          <w:sz w:val="24"/>
          <w:szCs w:val="24"/>
          <w:lang w:val="fr-FR" w:bidi="ar-DZ"/>
        </w:rPr>
      </w:pPr>
      <w:r w:rsidRPr="000C0617">
        <w:rPr>
          <w:rFonts w:asciiTheme="minorBidi" w:hAnsiTheme="minorBidi"/>
          <w:sz w:val="24"/>
          <w:szCs w:val="24"/>
          <w:lang w:val="fr-FR" w:bidi="ar-DZ"/>
        </w:rPr>
        <w:t xml:space="preserve"> -</w:t>
      </w:r>
      <w:r w:rsidR="003E4342" w:rsidRPr="000C0617">
        <w:rPr>
          <w:rFonts w:asciiTheme="minorBidi" w:hAnsiTheme="minorBidi"/>
          <w:sz w:val="24"/>
          <w:szCs w:val="24"/>
          <w:lang w:val="fr-FR" w:bidi="ar-DZ"/>
        </w:rPr>
        <w:t>d'amener l'apprenant</w:t>
      </w:r>
      <w:r w:rsidR="00E74522" w:rsidRPr="000C0617">
        <w:rPr>
          <w:rFonts w:asciiTheme="minorBidi" w:hAnsiTheme="minorBidi"/>
          <w:sz w:val="24"/>
          <w:szCs w:val="24"/>
          <w:lang w:val="fr-FR" w:bidi="ar-DZ"/>
        </w:rPr>
        <w:t xml:space="preserve"> </w:t>
      </w:r>
      <w:r w:rsidRPr="000C0617">
        <w:rPr>
          <w:rFonts w:asciiTheme="minorBidi" w:hAnsiTheme="minorBidi"/>
          <w:sz w:val="24"/>
          <w:szCs w:val="24"/>
          <w:lang w:val="fr-FR" w:bidi="ar-DZ"/>
        </w:rPr>
        <w:t>d'enraciner son apprentissage dans l'affe</w:t>
      </w:r>
      <w:r w:rsidR="00595431" w:rsidRPr="000C0617">
        <w:rPr>
          <w:rFonts w:asciiTheme="minorBidi" w:hAnsiTheme="minorBidi"/>
          <w:sz w:val="24"/>
          <w:szCs w:val="24"/>
          <w:lang w:val="fr-FR" w:bidi="ar-DZ"/>
        </w:rPr>
        <w:t>ctivité et de s'approprier de certains traits de caractères</w:t>
      </w:r>
      <w:r w:rsidR="004F1C64" w:rsidRPr="000C0617">
        <w:rPr>
          <w:rFonts w:asciiTheme="minorBidi" w:hAnsiTheme="minorBidi"/>
          <w:sz w:val="24"/>
          <w:szCs w:val="24"/>
          <w:lang w:val="fr-FR" w:bidi="ar-DZ"/>
        </w:rPr>
        <w:t xml:space="preserve"> qui le mobilisent vers la</w:t>
      </w:r>
      <w:r w:rsidRPr="000C0617">
        <w:rPr>
          <w:rFonts w:asciiTheme="minorBidi" w:hAnsiTheme="minorBidi"/>
          <w:sz w:val="24"/>
          <w:szCs w:val="24"/>
          <w:lang w:val="fr-FR" w:bidi="ar-DZ"/>
        </w:rPr>
        <w:t xml:space="preserve"> constru</w:t>
      </w:r>
      <w:r w:rsidR="004F1C64" w:rsidRPr="000C0617">
        <w:rPr>
          <w:rFonts w:asciiTheme="minorBidi" w:hAnsiTheme="minorBidi"/>
          <w:sz w:val="24"/>
          <w:szCs w:val="24"/>
          <w:lang w:val="fr-FR" w:bidi="ar-DZ"/>
        </w:rPr>
        <w:t>ction de</w:t>
      </w:r>
      <w:r w:rsidRPr="000C0617">
        <w:rPr>
          <w:rFonts w:asciiTheme="minorBidi" w:hAnsiTheme="minorBidi"/>
          <w:sz w:val="24"/>
          <w:szCs w:val="24"/>
          <w:lang w:val="fr-FR" w:bidi="ar-DZ"/>
        </w:rPr>
        <w:t xml:space="preserve"> ses comportements langagiers</w:t>
      </w:r>
      <w:r w:rsidR="00BE787F" w:rsidRPr="000C0617">
        <w:rPr>
          <w:rFonts w:asciiTheme="minorBidi" w:hAnsiTheme="minorBidi"/>
          <w:sz w:val="24"/>
          <w:szCs w:val="24"/>
          <w:lang w:val="fr-FR" w:bidi="ar-DZ"/>
        </w:rPr>
        <w:t>,</w:t>
      </w:r>
      <w:r w:rsidRPr="000C0617">
        <w:rPr>
          <w:rFonts w:asciiTheme="minorBidi" w:hAnsiTheme="minorBidi"/>
          <w:sz w:val="24"/>
          <w:szCs w:val="24"/>
          <w:lang w:val="fr-FR" w:bidi="ar-DZ"/>
        </w:rPr>
        <w:t xml:space="preserve"> </w:t>
      </w:r>
      <w:r w:rsidR="00595431" w:rsidRPr="000C0617">
        <w:rPr>
          <w:rFonts w:asciiTheme="minorBidi" w:hAnsiTheme="minorBidi"/>
          <w:sz w:val="24"/>
          <w:szCs w:val="24"/>
          <w:lang w:val="fr-FR" w:bidi="ar-DZ"/>
        </w:rPr>
        <w:t>sans obstacles affectifs</w:t>
      </w:r>
      <w:r w:rsidR="00BE787F" w:rsidRPr="000C0617">
        <w:rPr>
          <w:rFonts w:asciiTheme="minorBidi" w:hAnsiTheme="minorBidi"/>
          <w:sz w:val="24"/>
          <w:szCs w:val="24"/>
          <w:lang w:val="fr-FR" w:bidi="ar-DZ"/>
        </w:rPr>
        <w:t>, c'est donc le motiver pour sentir le besoin de réaliser la performance de son EO.</w:t>
      </w:r>
    </w:p>
    <w:p w:rsidR="004F1C64" w:rsidRPr="000C0617" w:rsidRDefault="00C02ECA" w:rsidP="000C0617">
      <w:pPr>
        <w:bidi w:val="0"/>
        <w:spacing w:after="0"/>
        <w:jc w:val="both"/>
        <w:rPr>
          <w:rFonts w:asciiTheme="minorBidi" w:hAnsiTheme="minorBidi"/>
          <w:sz w:val="24"/>
          <w:szCs w:val="24"/>
          <w:lang w:val="fr-FR" w:bidi="ar-DZ"/>
        </w:rPr>
      </w:pPr>
      <w:r w:rsidRPr="000C0617">
        <w:rPr>
          <w:rFonts w:asciiTheme="minorBidi" w:hAnsiTheme="minorBidi"/>
          <w:sz w:val="24"/>
          <w:szCs w:val="24"/>
          <w:lang w:val="fr-FR" w:bidi="ar-DZ"/>
        </w:rPr>
        <w:t>-de créer chez lui un processus automatisé</w:t>
      </w:r>
      <w:r w:rsidR="00F75142" w:rsidRPr="000C0617">
        <w:rPr>
          <w:rFonts w:asciiTheme="minorBidi" w:hAnsiTheme="minorBidi"/>
          <w:sz w:val="24"/>
          <w:szCs w:val="24"/>
          <w:lang w:val="fr-FR" w:bidi="ar-DZ"/>
        </w:rPr>
        <w:t xml:space="preserve"> pour choisir ses structures de langue adéquates au statut qu'il occupe dans une situation de communication donnée. Le réinvestissement des connaissances intégrées par des actes intellectuels au niveau de MLT permet la mémorisation durable et la réutilisation des acquis sans faire appel à une recherche contrôlée qui, à l'oral, menace la fluidité et la spontanéité</w:t>
      </w:r>
      <w:r w:rsidR="004F1C64" w:rsidRPr="000C0617">
        <w:rPr>
          <w:rFonts w:asciiTheme="minorBidi" w:hAnsiTheme="minorBidi"/>
          <w:sz w:val="24"/>
          <w:szCs w:val="24"/>
          <w:lang w:val="fr-FR" w:bidi="ar-DZ"/>
        </w:rPr>
        <w:t>, donc il serait indispensable de lui diversifier les pratiques avant la reproduction des situations de communication présentes dans les documents AV</w:t>
      </w:r>
      <w:r w:rsidR="00F75142" w:rsidRPr="000C0617">
        <w:rPr>
          <w:rFonts w:asciiTheme="minorBidi" w:hAnsiTheme="minorBidi"/>
          <w:sz w:val="24"/>
          <w:szCs w:val="24"/>
          <w:lang w:val="fr-FR" w:bidi="ar-DZ"/>
        </w:rPr>
        <w:t>.</w:t>
      </w:r>
    </w:p>
    <w:p w:rsidR="000313E3" w:rsidRPr="000C0617" w:rsidRDefault="004F1C64" w:rsidP="000C0617">
      <w:pPr>
        <w:bidi w:val="0"/>
        <w:spacing w:after="0"/>
        <w:jc w:val="both"/>
        <w:rPr>
          <w:rFonts w:asciiTheme="minorBidi" w:hAnsiTheme="minorBidi"/>
          <w:sz w:val="24"/>
          <w:szCs w:val="24"/>
          <w:lang w:bidi="ar-DZ"/>
        </w:rPr>
      </w:pPr>
      <w:r w:rsidRPr="000C0617">
        <w:rPr>
          <w:rFonts w:asciiTheme="minorBidi" w:hAnsiTheme="minorBidi"/>
          <w:sz w:val="24"/>
          <w:szCs w:val="24"/>
          <w:lang w:bidi="ar-DZ"/>
        </w:rPr>
        <w:t>-de</w:t>
      </w:r>
      <w:r w:rsidR="000313E3" w:rsidRPr="000C0617">
        <w:rPr>
          <w:rFonts w:asciiTheme="minorBidi" w:hAnsiTheme="minorBidi"/>
          <w:sz w:val="24"/>
          <w:szCs w:val="24"/>
          <w:lang w:bidi="ar-DZ"/>
        </w:rPr>
        <w:t xml:space="preserve"> </w:t>
      </w:r>
      <w:r w:rsidRPr="000C0617">
        <w:rPr>
          <w:rFonts w:asciiTheme="minorBidi" w:hAnsiTheme="minorBidi"/>
          <w:sz w:val="24"/>
          <w:szCs w:val="24"/>
          <w:lang w:bidi="ar-DZ"/>
        </w:rPr>
        <w:t>lui proposer un contenu diversifié</w:t>
      </w:r>
      <w:r w:rsidR="00595431" w:rsidRPr="000C0617">
        <w:rPr>
          <w:rFonts w:asciiTheme="minorBidi" w:hAnsiTheme="minorBidi"/>
          <w:sz w:val="24"/>
          <w:szCs w:val="24"/>
          <w:lang w:bidi="ar-DZ"/>
        </w:rPr>
        <w:t xml:space="preserve"> selon une </w:t>
      </w:r>
      <w:r w:rsidRPr="000C0617">
        <w:rPr>
          <w:rFonts w:asciiTheme="minorBidi" w:hAnsiTheme="minorBidi"/>
          <w:sz w:val="24"/>
          <w:szCs w:val="24"/>
          <w:lang w:bidi="ar-DZ"/>
        </w:rPr>
        <w:t xml:space="preserve">dimension stratégique et socioculturelle, c'est en effet, établir les activités dans une logique de séquences d'apprentissage dont l'enseignant est invité à motiver ses apprenants en leur diversifiant les </w:t>
      </w:r>
      <w:r w:rsidR="000313E3" w:rsidRPr="000C0617">
        <w:rPr>
          <w:rFonts w:asciiTheme="minorBidi" w:hAnsiTheme="minorBidi"/>
          <w:sz w:val="24"/>
          <w:szCs w:val="24"/>
          <w:lang w:bidi="ar-DZ"/>
        </w:rPr>
        <w:t>strategies:-</w:t>
      </w:r>
      <w:r w:rsidRPr="000C0617">
        <w:rPr>
          <w:rFonts w:asciiTheme="minorBidi" w:hAnsiTheme="minorBidi"/>
          <w:sz w:val="24"/>
          <w:szCs w:val="24"/>
          <w:lang w:bidi="ar-DZ"/>
        </w:rPr>
        <w:t xml:space="preserve"> qui enrichissent les pratiques visant la compétence d'expression orale</w:t>
      </w:r>
      <w:r w:rsidR="000313E3" w:rsidRPr="000C0617">
        <w:rPr>
          <w:rFonts w:asciiTheme="minorBidi" w:hAnsiTheme="minorBidi"/>
          <w:sz w:val="24"/>
          <w:szCs w:val="24"/>
          <w:lang w:bidi="ar-DZ"/>
        </w:rPr>
        <w:t>.</w:t>
      </w:r>
      <w:r w:rsidR="00BE787F" w:rsidRPr="000C0617">
        <w:rPr>
          <w:rFonts w:asciiTheme="minorBidi" w:hAnsiTheme="minorBidi"/>
          <w:sz w:val="24"/>
          <w:szCs w:val="24"/>
          <w:lang w:bidi="ar-DZ"/>
        </w:rPr>
        <w:t xml:space="preserve"> </w:t>
      </w:r>
    </w:p>
    <w:p w:rsidR="000313E3" w:rsidRPr="000C0617" w:rsidRDefault="000313E3" w:rsidP="000C0617">
      <w:pPr>
        <w:bidi w:val="0"/>
        <w:spacing w:after="0"/>
        <w:jc w:val="both"/>
        <w:rPr>
          <w:rFonts w:asciiTheme="minorBidi" w:hAnsiTheme="minorBidi"/>
          <w:sz w:val="24"/>
          <w:szCs w:val="24"/>
          <w:lang w:bidi="ar-DZ"/>
        </w:rPr>
      </w:pPr>
      <w:r w:rsidRPr="000C0617">
        <w:rPr>
          <w:rFonts w:asciiTheme="minorBidi" w:hAnsiTheme="minorBidi"/>
          <w:sz w:val="24"/>
          <w:szCs w:val="24"/>
          <w:lang w:bidi="ar-DZ"/>
        </w:rPr>
        <w:t>-</w:t>
      </w:r>
      <w:r w:rsidR="004F1C64" w:rsidRPr="000C0617">
        <w:rPr>
          <w:rFonts w:asciiTheme="minorBidi" w:hAnsiTheme="minorBidi"/>
          <w:sz w:val="24"/>
          <w:szCs w:val="24"/>
          <w:lang w:bidi="ar-DZ"/>
        </w:rPr>
        <w:t>qui prennent en considération tout élément intervenant pour donner sens à nos paroles à l'oral</w:t>
      </w:r>
      <w:r w:rsidRPr="000C0617">
        <w:rPr>
          <w:rFonts w:asciiTheme="minorBidi" w:hAnsiTheme="minorBidi"/>
          <w:sz w:val="24"/>
          <w:szCs w:val="24"/>
          <w:lang w:bidi="ar-DZ"/>
        </w:rPr>
        <w:t xml:space="preserve"> et toute structure de langue dans son emploi reel.</w:t>
      </w:r>
      <w:r w:rsidR="004F1C64" w:rsidRPr="000C0617">
        <w:rPr>
          <w:rFonts w:asciiTheme="minorBidi" w:hAnsiTheme="minorBidi"/>
          <w:sz w:val="24"/>
          <w:szCs w:val="24"/>
          <w:lang w:bidi="ar-DZ"/>
        </w:rPr>
        <w:t xml:space="preserve"> </w:t>
      </w:r>
    </w:p>
    <w:p w:rsidR="004C252D" w:rsidRPr="000C0617" w:rsidRDefault="000313E3" w:rsidP="000C0617">
      <w:pPr>
        <w:bidi w:val="0"/>
        <w:spacing w:after="0"/>
        <w:jc w:val="both"/>
        <w:rPr>
          <w:rFonts w:asciiTheme="minorBidi" w:hAnsiTheme="minorBidi"/>
          <w:sz w:val="24"/>
          <w:szCs w:val="24"/>
          <w:lang w:bidi="ar-DZ"/>
        </w:rPr>
      </w:pPr>
      <w:r w:rsidRPr="000C0617">
        <w:rPr>
          <w:rFonts w:asciiTheme="minorBidi" w:hAnsiTheme="minorBidi"/>
          <w:sz w:val="24"/>
          <w:szCs w:val="24"/>
          <w:lang w:bidi="ar-DZ"/>
        </w:rPr>
        <w:t>-</w:t>
      </w:r>
      <w:r w:rsidR="004F1C64" w:rsidRPr="000C0617">
        <w:rPr>
          <w:rFonts w:asciiTheme="minorBidi" w:hAnsiTheme="minorBidi"/>
          <w:sz w:val="24"/>
          <w:szCs w:val="24"/>
          <w:lang w:bidi="ar-DZ"/>
        </w:rPr>
        <w:t>et qui amènent les apprenants à s'autoévaluer pour mesurer le progrès atteint et remed</w:t>
      </w:r>
      <w:r w:rsidR="004C252D" w:rsidRPr="000C0617">
        <w:rPr>
          <w:rFonts w:asciiTheme="minorBidi" w:hAnsiTheme="minorBidi"/>
          <w:sz w:val="24"/>
          <w:szCs w:val="24"/>
          <w:lang w:bidi="ar-DZ"/>
        </w:rPr>
        <w:t>ier les manques encore existant.</w:t>
      </w:r>
    </w:p>
    <w:p w:rsidR="004C252D" w:rsidRPr="000C0617" w:rsidRDefault="004C252D" w:rsidP="000C0617">
      <w:pPr>
        <w:bidi w:val="0"/>
        <w:spacing w:after="0"/>
        <w:jc w:val="both"/>
        <w:rPr>
          <w:rFonts w:asciiTheme="minorBidi" w:hAnsiTheme="minorBidi"/>
          <w:sz w:val="24"/>
          <w:szCs w:val="24"/>
          <w:lang w:bidi="ar-DZ"/>
        </w:rPr>
      </w:pPr>
    </w:p>
    <w:p w:rsidR="0082321F" w:rsidRPr="000C0617" w:rsidRDefault="00F95E88" w:rsidP="000C0617">
      <w:pPr>
        <w:bidi w:val="0"/>
        <w:spacing w:after="0"/>
        <w:jc w:val="both"/>
        <w:rPr>
          <w:rFonts w:asciiTheme="minorBidi" w:hAnsiTheme="minorBidi"/>
          <w:sz w:val="24"/>
          <w:szCs w:val="24"/>
        </w:rPr>
      </w:pPr>
      <w:r w:rsidRPr="000C0617">
        <w:rPr>
          <w:rFonts w:asciiTheme="minorBidi" w:hAnsiTheme="minorBidi"/>
          <w:sz w:val="24"/>
          <w:szCs w:val="24"/>
          <w:lang w:val="fr-FR" w:bidi="ar-DZ"/>
        </w:rPr>
        <w:t xml:space="preserve"> </w:t>
      </w:r>
      <w:r w:rsidR="0096662C" w:rsidRPr="000C0617">
        <w:rPr>
          <w:rFonts w:asciiTheme="minorBidi" w:hAnsiTheme="minorBidi"/>
          <w:b/>
          <w:bCs/>
          <w:sz w:val="24"/>
          <w:szCs w:val="24"/>
          <w:lang w:val="fr-FR" w:bidi="ar-DZ"/>
        </w:rPr>
        <w:t>ANNEXE:</w:t>
      </w:r>
    </w:p>
    <w:p w:rsidR="00877D0C" w:rsidRPr="000C0617" w:rsidRDefault="00365F2B" w:rsidP="00365F2B">
      <w:pPr>
        <w:bidi w:val="0"/>
        <w:spacing w:after="0"/>
        <w:ind w:left="142" w:hanging="142"/>
        <w:jc w:val="both"/>
        <w:rPr>
          <w:rFonts w:asciiTheme="minorBidi" w:hAnsiTheme="minorBidi"/>
          <w:sz w:val="24"/>
          <w:szCs w:val="24"/>
          <w:lang w:val="fr-FR" w:bidi="ar-DZ"/>
        </w:rPr>
      </w:pPr>
      <w:r>
        <w:rPr>
          <w:rFonts w:asciiTheme="minorBidi" w:hAnsiTheme="minorBidi"/>
          <w:sz w:val="24"/>
          <w:szCs w:val="24"/>
          <w:lang w:val="fr-FR" w:bidi="ar-DZ"/>
        </w:rPr>
        <w:t>*D</w:t>
      </w:r>
      <w:r w:rsidR="00541DA8" w:rsidRPr="000C0617">
        <w:rPr>
          <w:rFonts w:asciiTheme="minorBidi" w:hAnsiTheme="minorBidi"/>
          <w:sz w:val="24"/>
          <w:szCs w:val="24"/>
          <w:lang w:val="fr-FR" w:bidi="ar-DZ"/>
        </w:rPr>
        <w:t>es rituels (Quelles expressions pour remercier, pour quitter, pour saluer</w:t>
      </w:r>
      <w:r w:rsidR="00877D0C" w:rsidRPr="000C0617">
        <w:rPr>
          <w:rFonts w:asciiTheme="minorBidi" w:hAnsiTheme="minorBidi"/>
          <w:sz w:val="24"/>
          <w:szCs w:val="24"/>
          <w:lang w:val="fr-FR" w:bidi="ar-DZ"/>
        </w:rPr>
        <w:t>,</w:t>
      </w:r>
      <w:r w:rsidR="00541DA8" w:rsidRPr="000C0617">
        <w:rPr>
          <w:rFonts w:asciiTheme="minorBidi" w:hAnsiTheme="minorBidi"/>
          <w:sz w:val="24"/>
          <w:szCs w:val="24"/>
          <w:lang w:val="fr-FR" w:bidi="ar-DZ"/>
        </w:rPr>
        <w:t xml:space="preserve"> pour faire connaissance, quand </w:t>
      </w:r>
      <w:r w:rsidR="00877D0C" w:rsidRPr="000C0617">
        <w:rPr>
          <w:rFonts w:asciiTheme="minorBidi" w:hAnsiTheme="minorBidi"/>
          <w:sz w:val="24"/>
          <w:szCs w:val="24"/>
          <w:lang w:val="fr-FR" w:bidi="ar-DZ"/>
        </w:rPr>
        <w:t>tutoyer,</w:t>
      </w:r>
      <w:r w:rsidR="00541DA8" w:rsidRPr="000C0617">
        <w:rPr>
          <w:rFonts w:asciiTheme="minorBidi" w:hAnsiTheme="minorBidi"/>
          <w:sz w:val="24"/>
          <w:szCs w:val="24"/>
          <w:lang w:val="fr-FR" w:bidi="ar-DZ"/>
        </w:rPr>
        <w:t xml:space="preserve"> quand </w:t>
      </w:r>
      <w:r w:rsidR="00877D0C" w:rsidRPr="000C0617">
        <w:rPr>
          <w:rFonts w:asciiTheme="minorBidi" w:hAnsiTheme="minorBidi"/>
          <w:sz w:val="24"/>
          <w:szCs w:val="24"/>
          <w:lang w:val="fr-FR" w:bidi="ar-DZ"/>
        </w:rPr>
        <w:t>vouvoyer,…</w:t>
      </w:r>
      <w:r w:rsidR="009775F6" w:rsidRPr="000C0617">
        <w:rPr>
          <w:rFonts w:asciiTheme="minorBidi" w:hAnsiTheme="minorBidi"/>
          <w:sz w:val="24"/>
          <w:szCs w:val="24"/>
          <w:lang w:val="fr-FR" w:bidi="ar-DZ"/>
        </w:rPr>
        <w:t>?</w:t>
      </w:r>
      <w:r w:rsidR="00877D0C" w:rsidRPr="000C0617">
        <w:rPr>
          <w:rFonts w:asciiTheme="minorBidi" w:hAnsiTheme="minorBidi"/>
          <w:sz w:val="24"/>
          <w:szCs w:val="24"/>
          <w:lang w:val="fr-FR" w:bidi="ar-DZ"/>
        </w:rPr>
        <w:t>).</w:t>
      </w:r>
    </w:p>
    <w:p w:rsidR="00877D0C" w:rsidRPr="000C0617" w:rsidRDefault="00877D0C" w:rsidP="00365F2B">
      <w:pPr>
        <w:bidi w:val="0"/>
        <w:spacing w:after="0"/>
        <w:ind w:left="142" w:hanging="142"/>
        <w:jc w:val="both"/>
        <w:rPr>
          <w:rFonts w:asciiTheme="minorBidi" w:hAnsiTheme="minorBidi"/>
          <w:sz w:val="24"/>
          <w:szCs w:val="24"/>
          <w:lang w:val="fr-FR" w:bidi="ar-DZ"/>
        </w:rPr>
      </w:pPr>
      <w:r w:rsidRPr="000C0617">
        <w:rPr>
          <w:rFonts w:asciiTheme="minorBidi" w:hAnsiTheme="minorBidi"/>
          <w:sz w:val="24"/>
          <w:szCs w:val="24"/>
          <w:lang w:val="fr-FR" w:bidi="ar-DZ"/>
        </w:rPr>
        <w:t>*</w:t>
      </w:r>
      <w:r w:rsidR="00365F2B">
        <w:rPr>
          <w:rFonts w:asciiTheme="minorBidi" w:hAnsiTheme="minorBidi"/>
          <w:sz w:val="24"/>
          <w:szCs w:val="24"/>
          <w:lang w:val="fr-FR" w:bidi="ar-DZ"/>
        </w:rPr>
        <w:t>D</w:t>
      </w:r>
      <w:r w:rsidRPr="000C0617">
        <w:rPr>
          <w:rFonts w:asciiTheme="minorBidi" w:hAnsiTheme="minorBidi"/>
          <w:sz w:val="24"/>
          <w:szCs w:val="24"/>
          <w:lang w:val="fr-FR" w:bidi="ar-DZ"/>
        </w:rPr>
        <w:t>es proverbes en français: -ce n'est jamais tard pour mieux faire-un menteur n'est jamais écouté même disant la vérité</w:t>
      </w:r>
      <w:r w:rsidR="009775F6" w:rsidRPr="000C0617">
        <w:rPr>
          <w:rFonts w:asciiTheme="minorBidi" w:hAnsiTheme="minorBidi"/>
          <w:sz w:val="24"/>
          <w:szCs w:val="24"/>
          <w:lang w:val="fr-FR" w:bidi="ar-DZ"/>
        </w:rPr>
        <w:t>…</w:t>
      </w:r>
      <w:r w:rsidRPr="000C0617">
        <w:rPr>
          <w:rFonts w:asciiTheme="minorBidi" w:hAnsiTheme="minorBidi"/>
          <w:sz w:val="24"/>
          <w:szCs w:val="24"/>
          <w:lang w:val="fr-FR" w:bidi="ar-DZ"/>
        </w:rPr>
        <w:t>.</w:t>
      </w:r>
    </w:p>
    <w:p w:rsidR="009775F6" w:rsidRPr="000C0617" w:rsidRDefault="00877D0C" w:rsidP="00365F2B">
      <w:pPr>
        <w:bidi w:val="0"/>
        <w:spacing w:after="0"/>
        <w:ind w:left="142" w:hanging="142"/>
        <w:jc w:val="both"/>
        <w:rPr>
          <w:rFonts w:asciiTheme="minorBidi" w:hAnsiTheme="minorBidi"/>
          <w:sz w:val="24"/>
          <w:szCs w:val="24"/>
          <w:lang w:val="fr-FR" w:bidi="ar-DZ"/>
        </w:rPr>
      </w:pPr>
      <w:r w:rsidRPr="000C0617">
        <w:rPr>
          <w:rFonts w:asciiTheme="minorBidi" w:hAnsiTheme="minorBidi"/>
          <w:sz w:val="24"/>
          <w:szCs w:val="24"/>
          <w:lang w:val="fr-FR" w:bidi="ar-DZ"/>
        </w:rPr>
        <w:t>*Des expressions</w:t>
      </w:r>
      <w:r w:rsidR="009775F6" w:rsidRPr="000C0617">
        <w:rPr>
          <w:rFonts w:asciiTheme="minorBidi" w:hAnsiTheme="minorBidi"/>
          <w:sz w:val="24"/>
          <w:szCs w:val="24"/>
          <w:lang w:val="fr-FR" w:bidi="ar-DZ"/>
        </w:rPr>
        <w:t xml:space="preserve"> </w:t>
      </w:r>
      <w:r w:rsidRPr="000C0617">
        <w:rPr>
          <w:rFonts w:asciiTheme="minorBidi" w:hAnsiTheme="minorBidi"/>
          <w:sz w:val="24"/>
          <w:szCs w:val="24"/>
          <w:lang w:val="fr-FR" w:bidi="ar-DZ"/>
        </w:rPr>
        <w:t>qui conviennent pour:</w:t>
      </w:r>
      <w:r w:rsidRPr="00365F2B">
        <w:rPr>
          <w:rFonts w:asciiTheme="minorBidi" w:hAnsiTheme="minorBidi"/>
          <w:sz w:val="24"/>
          <w:szCs w:val="24"/>
          <w:lang w:val="fr-FR" w:bidi="ar-DZ"/>
        </w:rPr>
        <w:t xml:space="preserve"> Exprimer l'impatience de quelqu'un - Proposer l'aide à quelqu'un</w:t>
      </w:r>
      <w:r w:rsidRPr="000C0617">
        <w:rPr>
          <w:rFonts w:asciiTheme="minorBidi" w:hAnsiTheme="minorBidi"/>
          <w:sz w:val="24"/>
          <w:szCs w:val="24"/>
          <w:lang w:val="fr-FR" w:bidi="ar-DZ"/>
        </w:rPr>
        <w:t xml:space="preserve"> - Demander l'avis de quelqu'un - Exprimer l'étonnement - Exprimer l'inquiétude</w:t>
      </w:r>
      <w:r w:rsidR="009775F6" w:rsidRPr="000C0617">
        <w:rPr>
          <w:rFonts w:asciiTheme="minorBidi" w:hAnsiTheme="minorBidi"/>
          <w:sz w:val="24"/>
          <w:szCs w:val="24"/>
          <w:lang w:val="fr-FR" w:bidi="ar-DZ"/>
        </w:rPr>
        <w:t>….</w:t>
      </w:r>
    </w:p>
    <w:p w:rsidR="00877D0C" w:rsidRPr="000C0617" w:rsidRDefault="00877D0C" w:rsidP="00365F2B">
      <w:pPr>
        <w:bidi w:val="0"/>
        <w:spacing w:after="0"/>
        <w:ind w:left="142" w:hanging="142"/>
        <w:jc w:val="both"/>
        <w:rPr>
          <w:rFonts w:asciiTheme="minorBidi" w:hAnsiTheme="minorBidi"/>
          <w:sz w:val="24"/>
          <w:szCs w:val="24"/>
          <w:lang w:val="fr-FR" w:bidi="ar-DZ"/>
        </w:rPr>
      </w:pPr>
      <w:r w:rsidRPr="000C0617">
        <w:rPr>
          <w:rFonts w:asciiTheme="minorBidi" w:hAnsiTheme="minorBidi"/>
          <w:sz w:val="24"/>
          <w:szCs w:val="24"/>
          <w:lang w:val="fr-FR" w:bidi="ar-DZ"/>
        </w:rPr>
        <w:t xml:space="preserve">*Et des expressions idiomatiques, on cite à titre d'exemple: </w:t>
      </w:r>
      <w:r w:rsidR="009775F6" w:rsidRPr="000C0617">
        <w:rPr>
          <w:rFonts w:asciiTheme="minorBidi" w:hAnsiTheme="minorBidi"/>
          <w:sz w:val="24"/>
          <w:szCs w:val="24"/>
          <w:lang w:val="fr-FR" w:bidi="ar-DZ"/>
        </w:rPr>
        <w:t>Se mettre sur son 31</w:t>
      </w:r>
      <w:r w:rsidRPr="000C0617">
        <w:rPr>
          <w:rFonts w:asciiTheme="minorBidi" w:hAnsiTheme="minorBidi"/>
          <w:sz w:val="24"/>
          <w:szCs w:val="24"/>
          <w:lang w:val="fr-FR" w:bidi="ar-DZ"/>
        </w:rPr>
        <w:t>- Etre au pied du mur - Avoir la boule à zéro - Avoir un cœur d'artichaut</w:t>
      </w:r>
      <w:r w:rsidR="009775F6" w:rsidRPr="000C0617">
        <w:rPr>
          <w:rFonts w:asciiTheme="minorBidi" w:hAnsiTheme="minorBidi"/>
          <w:sz w:val="24"/>
          <w:szCs w:val="24"/>
          <w:lang w:val="fr-FR" w:bidi="ar-DZ"/>
        </w:rPr>
        <w:t>….</w:t>
      </w:r>
    </w:p>
    <w:p w:rsidR="009775F6" w:rsidRPr="000C0617" w:rsidRDefault="009775F6" w:rsidP="00365F2B">
      <w:pPr>
        <w:bidi w:val="0"/>
        <w:spacing w:after="0"/>
        <w:ind w:left="142" w:hanging="142"/>
        <w:jc w:val="both"/>
        <w:rPr>
          <w:rFonts w:asciiTheme="minorBidi" w:hAnsiTheme="minorBidi"/>
          <w:sz w:val="24"/>
          <w:szCs w:val="24"/>
          <w:lang w:val="fr-FR" w:bidi="ar-DZ"/>
        </w:rPr>
      </w:pPr>
      <w:r w:rsidRPr="000C0617">
        <w:rPr>
          <w:rFonts w:asciiTheme="minorBidi" w:hAnsiTheme="minorBidi"/>
          <w:sz w:val="24"/>
          <w:szCs w:val="24"/>
          <w:lang w:val="fr-FR" w:bidi="ar-DZ"/>
        </w:rPr>
        <w:t>*Les interventions orales des apprenants</w:t>
      </w:r>
      <w:r w:rsidR="00E562A8" w:rsidRPr="000C0617">
        <w:rPr>
          <w:rFonts w:asciiTheme="minorBidi" w:hAnsiTheme="minorBidi"/>
          <w:sz w:val="24"/>
          <w:szCs w:val="24"/>
          <w:lang w:val="fr-FR" w:bidi="ar-DZ"/>
        </w:rPr>
        <w:t xml:space="preserve"> interrogés</w:t>
      </w:r>
      <w:r w:rsidRPr="000C0617">
        <w:rPr>
          <w:rFonts w:asciiTheme="minorBidi" w:hAnsiTheme="minorBidi"/>
          <w:sz w:val="24"/>
          <w:szCs w:val="24"/>
          <w:lang w:val="fr-FR" w:bidi="ar-DZ"/>
        </w:rPr>
        <w:t>: (on cite deux exemples</w:t>
      </w:r>
      <w:r w:rsidR="00E562A8" w:rsidRPr="000C0617">
        <w:rPr>
          <w:rFonts w:asciiTheme="minorBidi" w:hAnsiTheme="minorBidi"/>
          <w:sz w:val="24"/>
          <w:szCs w:val="24"/>
          <w:lang w:val="fr-FR" w:bidi="ar-DZ"/>
        </w:rPr>
        <w:t>)</w:t>
      </w:r>
      <w:r w:rsidRPr="000C0617">
        <w:rPr>
          <w:rFonts w:asciiTheme="minorBidi" w:hAnsiTheme="minorBidi"/>
          <w:sz w:val="24"/>
          <w:szCs w:val="24"/>
          <w:lang w:val="fr-FR" w:bidi="ar-DZ"/>
        </w:rPr>
        <w:t>:</w:t>
      </w:r>
    </w:p>
    <w:p w:rsidR="006B4FD4" w:rsidRPr="00365F2B" w:rsidRDefault="0082321F" w:rsidP="00365F2B">
      <w:pPr>
        <w:bidi w:val="0"/>
        <w:spacing w:after="0"/>
        <w:ind w:left="142" w:hanging="142"/>
        <w:jc w:val="both"/>
        <w:rPr>
          <w:rFonts w:asciiTheme="minorBidi" w:hAnsiTheme="minorBidi"/>
          <w:sz w:val="24"/>
          <w:szCs w:val="24"/>
          <w:lang w:val="fr-FR" w:bidi="ar-DZ"/>
        </w:rPr>
      </w:pPr>
      <w:r w:rsidRPr="00365F2B">
        <w:rPr>
          <w:rFonts w:asciiTheme="minorBidi" w:hAnsiTheme="minorBidi"/>
          <w:b/>
          <w:bCs/>
          <w:sz w:val="24"/>
          <w:szCs w:val="24"/>
        </w:rPr>
        <w:t>-</w:t>
      </w:r>
      <w:r w:rsidRPr="00365F2B">
        <w:rPr>
          <w:rFonts w:asciiTheme="minorBidi" w:hAnsiTheme="minorBidi"/>
          <w:b/>
          <w:bCs/>
          <w:sz w:val="24"/>
          <w:szCs w:val="24"/>
          <w:lang w:val="fr-FR" w:bidi="ar-DZ"/>
        </w:rPr>
        <w:t>Apprenant G:</w:t>
      </w:r>
      <w:r w:rsidRPr="00365F2B">
        <w:rPr>
          <w:rFonts w:asciiTheme="minorBidi" w:hAnsiTheme="minorBidi"/>
          <w:sz w:val="24"/>
          <w:szCs w:val="24"/>
          <w:lang w:val="fr-FR" w:bidi="ar-DZ"/>
        </w:rPr>
        <w:t xml:space="preserve"> Je m’appelle G, </w:t>
      </w:r>
      <w:r w:rsidR="006B4FD4" w:rsidRPr="00365F2B">
        <w:rPr>
          <w:rFonts w:asciiTheme="minorBidi" w:hAnsiTheme="minorBidi"/>
          <w:sz w:val="24"/>
          <w:szCs w:val="24"/>
          <w:lang w:val="fr-FR" w:bidi="ar-DZ"/>
        </w:rPr>
        <w:t>je suis étudiante en 1ere année français, je dis à maman qu’elle est</w:t>
      </w:r>
      <w:r w:rsidRPr="00365F2B">
        <w:rPr>
          <w:rFonts w:asciiTheme="minorBidi" w:hAnsiTheme="minorBidi"/>
          <w:sz w:val="24"/>
          <w:szCs w:val="24"/>
          <w:lang w:val="fr-FR" w:bidi="ar-DZ"/>
        </w:rPr>
        <w:t xml:space="preserve"> le trésor de ma vie </w:t>
      </w:r>
      <w:r w:rsidR="006B4FD4" w:rsidRPr="00365F2B">
        <w:rPr>
          <w:rFonts w:asciiTheme="minorBidi" w:hAnsiTheme="minorBidi"/>
          <w:sz w:val="24"/>
          <w:szCs w:val="24"/>
          <w:lang w:val="fr-FR" w:bidi="ar-DZ"/>
        </w:rPr>
        <w:t>et je l’aime et comme cadeau j</w:t>
      </w:r>
      <w:r w:rsidR="00BE787F" w:rsidRPr="00365F2B">
        <w:rPr>
          <w:rFonts w:asciiTheme="minorBidi" w:hAnsiTheme="minorBidi"/>
          <w:sz w:val="24"/>
          <w:szCs w:val="24"/>
          <w:lang w:val="fr-FR" w:bidi="ar-DZ"/>
        </w:rPr>
        <w:t>'</w:t>
      </w:r>
      <w:r w:rsidR="006B4FD4" w:rsidRPr="00365F2B">
        <w:rPr>
          <w:rFonts w:asciiTheme="minorBidi" w:hAnsiTheme="minorBidi"/>
          <w:sz w:val="24"/>
          <w:szCs w:val="24"/>
          <w:lang w:val="fr-FR" w:bidi="ar-DZ"/>
        </w:rPr>
        <w:t xml:space="preserve">offre ma réussite dans la vie, merci. </w:t>
      </w:r>
    </w:p>
    <w:p w:rsidR="00047598" w:rsidRPr="00365F2B" w:rsidRDefault="0082321F" w:rsidP="00365F2B">
      <w:pPr>
        <w:bidi w:val="0"/>
        <w:spacing w:after="0"/>
        <w:ind w:left="142" w:hanging="142"/>
        <w:jc w:val="both"/>
        <w:rPr>
          <w:rFonts w:asciiTheme="minorBidi" w:hAnsiTheme="minorBidi"/>
          <w:sz w:val="24"/>
          <w:szCs w:val="24"/>
        </w:rPr>
      </w:pPr>
      <w:r w:rsidRPr="00365F2B">
        <w:rPr>
          <w:rFonts w:asciiTheme="minorBidi" w:hAnsiTheme="minorBidi"/>
          <w:b/>
          <w:bCs/>
          <w:sz w:val="24"/>
          <w:szCs w:val="24"/>
          <w:lang w:val="fr-FR" w:bidi="ar-DZ"/>
        </w:rPr>
        <w:t>-Apprenant H:</w:t>
      </w:r>
      <w:r w:rsidRPr="00365F2B">
        <w:rPr>
          <w:rFonts w:asciiTheme="minorBidi" w:hAnsiTheme="minorBidi"/>
          <w:sz w:val="24"/>
          <w:szCs w:val="24"/>
          <w:lang w:val="fr-FR" w:bidi="ar-DZ"/>
        </w:rPr>
        <w:t xml:space="preserve"> H, c</w:t>
      </w:r>
      <w:r w:rsidR="006B4FD4" w:rsidRPr="00365F2B">
        <w:rPr>
          <w:rFonts w:asciiTheme="minorBidi" w:hAnsiTheme="minorBidi"/>
          <w:sz w:val="24"/>
          <w:szCs w:val="24"/>
          <w:lang w:val="fr-FR" w:bidi="ar-DZ"/>
        </w:rPr>
        <w:t>’est mon tour de parler , je vais di</w:t>
      </w:r>
      <w:r w:rsidRPr="00365F2B">
        <w:rPr>
          <w:rFonts w:asciiTheme="minorBidi" w:hAnsiTheme="minorBidi"/>
          <w:sz w:val="24"/>
          <w:szCs w:val="24"/>
          <w:lang w:val="fr-FR" w:bidi="ar-DZ"/>
        </w:rPr>
        <w:t>r</w:t>
      </w:r>
      <w:r w:rsidR="006B4FD4" w:rsidRPr="00365F2B">
        <w:rPr>
          <w:rFonts w:asciiTheme="minorBidi" w:hAnsiTheme="minorBidi"/>
          <w:sz w:val="24"/>
          <w:szCs w:val="24"/>
          <w:lang w:val="fr-FR" w:bidi="ar-DZ"/>
        </w:rPr>
        <w:t>e tout simplement : que ma mère c’est la plus belle chose qui m’e</w:t>
      </w:r>
      <w:r w:rsidRPr="00365F2B">
        <w:rPr>
          <w:rFonts w:asciiTheme="minorBidi" w:hAnsiTheme="minorBidi"/>
          <w:sz w:val="24"/>
          <w:szCs w:val="24"/>
          <w:lang w:val="fr-FR" w:bidi="ar-DZ"/>
        </w:rPr>
        <w:t>st arrivé dans la vie et je ne vaux</w:t>
      </w:r>
      <w:r w:rsidR="006B4FD4" w:rsidRPr="00365F2B">
        <w:rPr>
          <w:rFonts w:asciiTheme="minorBidi" w:hAnsiTheme="minorBidi"/>
          <w:sz w:val="24"/>
          <w:szCs w:val="24"/>
          <w:lang w:val="fr-FR" w:bidi="ar-DZ"/>
        </w:rPr>
        <w:t xml:space="preserve"> absolument</w:t>
      </w:r>
      <w:r w:rsidRPr="00365F2B">
        <w:rPr>
          <w:rFonts w:asciiTheme="minorBidi" w:hAnsiTheme="minorBidi"/>
          <w:sz w:val="24"/>
          <w:szCs w:val="24"/>
          <w:lang w:val="fr-FR" w:bidi="ar-DZ"/>
        </w:rPr>
        <w:t xml:space="preserve"> rien sans elle et je tiens sur</w:t>
      </w:r>
      <w:r w:rsidR="006B4FD4" w:rsidRPr="00365F2B">
        <w:rPr>
          <w:rFonts w:asciiTheme="minorBidi" w:hAnsiTheme="minorBidi"/>
          <w:sz w:val="24"/>
          <w:szCs w:val="24"/>
          <w:lang w:val="fr-FR" w:bidi="ar-DZ"/>
        </w:rPr>
        <w:t xml:space="preserve">tout à la remercier </w:t>
      </w:r>
      <w:r w:rsidRPr="00365F2B">
        <w:rPr>
          <w:rFonts w:asciiTheme="minorBidi" w:hAnsiTheme="minorBidi"/>
          <w:sz w:val="24"/>
          <w:szCs w:val="24"/>
          <w:lang w:val="fr-FR" w:bidi="ar-DZ"/>
        </w:rPr>
        <w:t>du f</w:t>
      </w:r>
      <w:r w:rsidR="006B4FD4" w:rsidRPr="00365F2B">
        <w:rPr>
          <w:rFonts w:asciiTheme="minorBidi" w:hAnsiTheme="minorBidi"/>
          <w:sz w:val="24"/>
          <w:szCs w:val="24"/>
          <w:lang w:val="fr-FR" w:bidi="ar-DZ"/>
        </w:rPr>
        <w:t>i</w:t>
      </w:r>
      <w:r w:rsidRPr="00365F2B">
        <w:rPr>
          <w:rFonts w:asciiTheme="minorBidi" w:hAnsiTheme="minorBidi"/>
          <w:sz w:val="24"/>
          <w:szCs w:val="24"/>
          <w:lang w:val="fr-FR" w:bidi="ar-DZ"/>
        </w:rPr>
        <w:t>n</w:t>
      </w:r>
      <w:r w:rsidR="006B4FD4" w:rsidRPr="00365F2B">
        <w:rPr>
          <w:rFonts w:asciiTheme="minorBidi" w:hAnsiTheme="minorBidi"/>
          <w:sz w:val="24"/>
          <w:szCs w:val="24"/>
          <w:lang w:val="fr-FR" w:bidi="ar-DZ"/>
        </w:rPr>
        <w:t xml:space="preserve"> fond du cœur pour </w:t>
      </w:r>
      <w:r w:rsidRPr="00365F2B">
        <w:rPr>
          <w:rFonts w:asciiTheme="minorBidi" w:hAnsiTheme="minorBidi"/>
          <w:sz w:val="24"/>
          <w:szCs w:val="24"/>
          <w:lang w:val="fr-FR" w:bidi="ar-DZ"/>
        </w:rPr>
        <w:t xml:space="preserve">tout ce qu'elle </w:t>
      </w:r>
      <w:r w:rsidR="006B4FD4" w:rsidRPr="00365F2B">
        <w:rPr>
          <w:rFonts w:asciiTheme="minorBidi" w:hAnsiTheme="minorBidi"/>
          <w:sz w:val="24"/>
          <w:szCs w:val="24"/>
          <w:lang w:val="fr-FR" w:bidi="ar-DZ"/>
        </w:rPr>
        <w:t>a fait pour nous et et je t</w:t>
      </w:r>
      <w:r w:rsidR="00C35C58" w:rsidRPr="00365F2B">
        <w:rPr>
          <w:rFonts w:asciiTheme="minorBidi" w:hAnsiTheme="minorBidi"/>
          <w:sz w:val="24"/>
          <w:szCs w:val="24"/>
          <w:lang w:val="fr-FR" w:bidi="ar-DZ"/>
        </w:rPr>
        <w:t>â</w:t>
      </w:r>
      <w:r w:rsidR="006B4FD4" w:rsidRPr="00365F2B">
        <w:rPr>
          <w:rFonts w:asciiTheme="minorBidi" w:hAnsiTheme="minorBidi"/>
          <w:sz w:val="24"/>
          <w:szCs w:val="24"/>
          <w:lang w:val="fr-FR" w:bidi="ar-DZ"/>
        </w:rPr>
        <w:t>cherai de ne jamais la decevoi</w:t>
      </w:r>
      <w:r w:rsidR="00C35C58" w:rsidRPr="00365F2B">
        <w:rPr>
          <w:rFonts w:asciiTheme="minorBidi" w:hAnsiTheme="minorBidi"/>
          <w:sz w:val="24"/>
          <w:szCs w:val="24"/>
          <w:lang w:val="fr-FR" w:bidi="ar-DZ"/>
        </w:rPr>
        <w:t>r</w:t>
      </w:r>
      <w:r w:rsidR="006B4FD4" w:rsidRPr="00365F2B">
        <w:rPr>
          <w:rFonts w:asciiTheme="minorBidi" w:hAnsiTheme="minorBidi"/>
          <w:sz w:val="24"/>
          <w:szCs w:val="24"/>
          <w:lang w:val="fr-FR" w:bidi="ar-DZ"/>
        </w:rPr>
        <w:t xml:space="preserve"> quoi</w:t>
      </w:r>
      <w:r w:rsidR="00C35C58" w:rsidRPr="00365F2B">
        <w:rPr>
          <w:rFonts w:asciiTheme="minorBidi" w:hAnsiTheme="minorBidi"/>
          <w:sz w:val="24"/>
          <w:szCs w:val="24"/>
          <w:lang w:val="fr-FR" w:bidi="ar-DZ"/>
        </w:rPr>
        <w:t xml:space="preserve"> quelqu'en soit et </w:t>
      </w:r>
      <w:r w:rsidR="006B4FD4" w:rsidRPr="00365F2B">
        <w:rPr>
          <w:rFonts w:asciiTheme="minorBidi" w:hAnsiTheme="minorBidi"/>
          <w:sz w:val="24"/>
          <w:szCs w:val="24"/>
          <w:lang w:val="fr-FR" w:bidi="ar-DZ"/>
        </w:rPr>
        <w:t>en ce qui concerne</w:t>
      </w:r>
      <w:r w:rsidR="00C35C58" w:rsidRPr="00365F2B">
        <w:rPr>
          <w:rFonts w:asciiTheme="minorBidi" w:hAnsiTheme="minorBidi"/>
          <w:sz w:val="24"/>
          <w:szCs w:val="24"/>
          <w:lang w:val="fr-FR" w:bidi="ar-DZ"/>
        </w:rPr>
        <w:t xml:space="preserve"> le</w:t>
      </w:r>
      <w:r w:rsidR="00C35C58" w:rsidRPr="000C0617">
        <w:rPr>
          <w:rFonts w:asciiTheme="minorBidi" w:hAnsiTheme="minorBidi"/>
          <w:sz w:val="24"/>
          <w:szCs w:val="24"/>
        </w:rPr>
        <w:t xml:space="preserve"> cadeau à lui offri</w:t>
      </w:r>
      <w:r w:rsidR="00BE787F" w:rsidRPr="000C0617">
        <w:rPr>
          <w:rFonts w:asciiTheme="minorBidi" w:hAnsiTheme="minorBidi"/>
          <w:sz w:val="24"/>
          <w:szCs w:val="24"/>
        </w:rPr>
        <w:t>r</w:t>
      </w:r>
      <w:r w:rsidR="00C35C58" w:rsidRPr="000C0617">
        <w:rPr>
          <w:rFonts w:asciiTheme="minorBidi" w:hAnsiTheme="minorBidi"/>
          <w:sz w:val="24"/>
          <w:szCs w:val="24"/>
        </w:rPr>
        <w:t> : croyez-</w:t>
      </w:r>
      <w:r w:rsidR="006B4FD4" w:rsidRPr="000C0617">
        <w:rPr>
          <w:rFonts w:asciiTheme="minorBidi" w:hAnsiTheme="minorBidi"/>
          <w:sz w:val="24"/>
          <w:szCs w:val="24"/>
        </w:rPr>
        <w:t>moi</w:t>
      </w:r>
      <w:r w:rsidR="00C35C58" w:rsidRPr="000C0617">
        <w:rPr>
          <w:rFonts w:asciiTheme="minorBidi" w:hAnsiTheme="minorBidi"/>
          <w:sz w:val="24"/>
          <w:szCs w:val="24"/>
        </w:rPr>
        <w:t xml:space="preserve"> m</w:t>
      </w:r>
      <w:r w:rsidR="00BE787F" w:rsidRPr="000C0617">
        <w:rPr>
          <w:rFonts w:asciiTheme="minorBidi" w:hAnsiTheme="minorBidi"/>
          <w:sz w:val="24"/>
          <w:szCs w:val="24"/>
        </w:rPr>
        <w:t>ê</w:t>
      </w:r>
      <w:r w:rsidR="00C35C58" w:rsidRPr="000C0617">
        <w:rPr>
          <w:rFonts w:asciiTheme="minorBidi" w:hAnsiTheme="minorBidi"/>
          <w:sz w:val="24"/>
          <w:szCs w:val="24"/>
        </w:rPr>
        <w:t xml:space="preserve">me </w:t>
      </w:r>
      <w:r w:rsidR="006B4FD4" w:rsidRPr="000C0617">
        <w:rPr>
          <w:rFonts w:asciiTheme="minorBidi" w:hAnsiTheme="minorBidi"/>
          <w:sz w:val="24"/>
          <w:szCs w:val="24"/>
        </w:rPr>
        <w:t>si je lui offre mon existence toute entière, ça ne suff</w:t>
      </w:r>
      <w:r w:rsidR="00BE787F" w:rsidRPr="000C0617">
        <w:rPr>
          <w:rFonts w:asciiTheme="minorBidi" w:hAnsiTheme="minorBidi"/>
          <w:sz w:val="24"/>
          <w:szCs w:val="24"/>
        </w:rPr>
        <w:t>i</w:t>
      </w:r>
      <w:r w:rsidR="006B4FD4" w:rsidRPr="000C0617">
        <w:rPr>
          <w:rFonts w:asciiTheme="minorBidi" w:hAnsiTheme="minorBidi"/>
          <w:sz w:val="24"/>
          <w:szCs w:val="24"/>
        </w:rPr>
        <w:t>ra absolument pas, je t’aime maman chérie</w:t>
      </w:r>
      <w:r w:rsidR="00C35C58" w:rsidRPr="000C0617">
        <w:rPr>
          <w:rFonts w:asciiTheme="minorBidi" w:hAnsiTheme="minorBidi"/>
          <w:sz w:val="24"/>
          <w:szCs w:val="24"/>
        </w:rPr>
        <w:t>,</w:t>
      </w:r>
      <w:r w:rsidR="006B4FD4" w:rsidRPr="000C0617">
        <w:rPr>
          <w:rFonts w:asciiTheme="minorBidi" w:hAnsiTheme="minorBidi"/>
          <w:sz w:val="24"/>
          <w:szCs w:val="24"/>
        </w:rPr>
        <w:t xml:space="preserve"> voil</w:t>
      </w:r>
      <w:r w:rsidR="00BE787F" w:rsidRPr="000C0617">
        <w:rPr>
          <w:rFonts w:asciiTheme="minorBidi" w:hAnsiTheme="minorBidi"/>
          <w:sz w:val="24"/>
          <w:szCs w:val="24"/>
        </w:rPr>
        <w:t>à</w:t>
      </w:r>
      <w:r w:rsidR="00C35C58" w:rsidRPr="000C0617">
        <w:rPr>
          <w:rFonts w:asciiTheme="minorBidi" w:hAnsiTheme="minorBidi"/>
          <w:sz w:val="24"/>
          <w:szCs w:val="24"/>
        </w:rPr>
        <w:t xml:space="preserve">. </w:t>
      </w:r>
      <w:r w:rsidR="006B4FD4" w:rsidRPr="000C0617">
        <w:rPr>
          <w:rFonts w:asciiTheme="minorBidi" w:hAnsiTheme="minorBidi"/>
          <w:sz w:val="24"/>
          <w:szCs w:val="24"/>
        </w:rPr>
        <w:t xml:space="preserve">Merci </w:t>
      </w:r>
      <w:r w:rsidR="00C35C58" w:rsidRPr="000C0617">
        <w:rPr>
          <w:rFonts w:asciiTheme="minorBidi" w:hAnsiTheme="minorBidi"/>
          <w:sz w:val="24"/>
          <w:szCs w:val="24"/>
        </w:rPr>
        <w:t>à</w:t>
      </w:r>
      <w:r w:rsidR="006B4FD4" w:rsidRPr="000C0617">
        <w:rPr>
          <w:rFonts w:asciiTheme="minorBidi" w:hAnsiTheme="minorBidi"/>
          <w:sz w:val="24"/>
          <w:szCs w:val="24"/>
        </w:rPr>
        <w:t xml:space="preserve"> vous tous.</w:t>
      </w:r>
      <w:r w:rsidR="00365F2B">
        <w:rPr>
          <w:rFonts w:asciiTheme="minorBidi" w:hAnsiTheme="minorBidi"/>
          <w:sz w:val="24"/>
          <w:szCs w:val="24"/>
        </w:rPr>
        <w:t xml:space="preserve">   </w:t>
      </w:r>
    </w:p>
    <w:sectPr w:rsidR="00047598" w:rsidRPr="00365F2B" w:rsidSect="00E00FA7">
      <w:footerReference w:type="default" r:id="rId9"/>
      <w:footnotePr>
        <w:numRestart w:val="eachPage"/>
      </w:footnotePr>
      <w:pgSz w:w="11906" w:h="16838"/>
      <w:pgMar w:top="993" w:right="1133" w:bottom="1440" w:left="1418" w:header="720" w:footer="1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387" w:rsidRDefault="00394387" w:rsidP="00B81969">
      <w:pPr>
        <w:spacing w:after="0" w:line="240" w:lineRule="auto"/>
      </w:pPr>
      <w:r>
        <w:separator/>
      </w:r>
    </w:p>
  </w:endnote>
  <w:endnote w:type="continuationSeparator" w:id="0">
    <w:p w:rsidR="00394387" w:rsidRDefault="00394387" w:rsidP="00B8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143576"/>
      <w:docPartObj>
        <w:docPartGallery w:val="Page Numbers (Bottom of Page)"/>
        <w:docPartUnique/>
      </w:docPartObj>
    </w:sdtPr>
    <w:sdtEndPr/>
    <w:sdtContent>
      <w:p w:rsidR="00817516" w:rsidRDefault="007D47DF">
        <w:pPr>
          <w:pStyle w:val="Pieddepage"/>
          <w:jc w:val="center"/>
        </w:pPr>
        <w:r>
          <w:rPr>
            <w:noProof/>
            <w:lang w:val="fr-FR" w:eastAsia="fr-FR"/>
          </w:rPr>
          <mc:AlternateContent>
            <mc:Choice Requires="wps">
              <w:drawing>
                <wp:inline distT="0" distB="0" distL="0" distR="0">
                  <wp:extent cx="5933440" cy="54610"/>
                  <wp:effectExtent l="9525" t="19050" r="10160" b="12065"/>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54610"/>
                          </a:xfrm>
                          <a:prstGeom prst="flowChartDecision">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" fillcolor="black [3213]" strokecolor="black [3213]">
                  <w10:anchorlock/>
                </v:shape>
              </w:pict>
            </mc:Fallback>
          </mc:AlternateContent>
        </w:r>
      </w:p>
      <w:p w:rsidR="00817516" w:rsidRDefault="00394387">
        <w:pPr>
          <w:pStyle w:val="Pieddepage"/>
          <w:jc w:val="center"/>
        </w:pPr>
        <w:r>
          <w:fldChar w:fldCharType="begin"/>
        </w:r>
        <w:r>
          <w:instrText xml:space="preserve"> PAGE    \* MERGEFORMAT </w:instrText>
        </w:r>
        <w:r>
          <w:fldChar w:fldCharType="separate"/>
        </w:r>
        <w:r w:rsidR="007D47DF">
          <w:rPr>
            <w:noProof/>
            <w:rtl/>
          </w:rPr>
          <w:t>1</w:t>
        </w:r>
        <w:r>
          <w:rPr>
            <w:noProof/>
          </w:rPr>
          <w:fldChar w:fldCharType="end"/>
        </w:r>
      </w:p>
    </w:sdtContent>
  </w:sdt>
  <w:p w:rsidR="00817516" w:rsidRDefault="0081751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387" w:rsidRDefault="00394387" w:rsidP="00B81969">
      <w:pPr>
        <w:spacing w:after="0" w:line="240" w:lineRule="auto"/>
      </w:pPr>
      <w:r>
        <w:separator/>
      </w:r>
    </w:p>
  </w:footnote>
  <w:footnote w:type="continuationSeparator" w:id="0">
    <w:p w:rsidR="00394387" w:rsidRDefault="00394387" w:rsidP="00B81969">
      <w:pPr>
        <w:spacing w:after="0" w:line="240" w:lineRule="auto"/>
      </w:pPr>
      <w:r>
        <w:continuationSeparator/>
      </w:r>
    </w:p>
  </w:footnote>
  <w:footnote w:id="1">
    <w:p w:rsidR="00E07766" w:rsidRPr="00582C89" w:rsidRDefault="00E07766" w:rsidP="00582C89">
      <w:pPr>
        <w:pStyle w:val="Notedebasdepage"/>
        <w:bidi w:val="0"/>
        <w:ind w:left="142" w:hanging="142"/>
        <w:jc w:val="left"/>
        <w:rPr>
          <w:rFonts w:ascii="Angsana New" w:hAnsi="Angsana New" w:cs="Angsana New"/>
          <w:sz w:val="26"/>
          <w:szCs w:val="26"/>
          <w:lang w:bidi="ar-SA"/>
        </w:rPr>
      </w:pPr>
      <w:r w:rsidRPr="00582C89">
        <w:rPr>
          <w:rStyle w:val="Appelnotedebasdep"/>
          <w:rFonts w:ascii="Angsana New" w:hAnsi="Angsana New" w:cs="Angsana New"/>
          <w:sz w:val="26"/>
          <w:szCs w:val="26"/>
        </w:rPr>
        <w:footnoteRef/>
      </w:r>
      <w:r w:rsidRPr="00582C89">
        <w:rPr>
          <w:rFonts w:ascii="Angsana New" w:hAnsi="Angsana New" w:cs="Angsana New"/>
          <w:sz w:val="26"/>
          <w:szCs w:val="26"/>
          <w:rtl/>
          <w:lang w:bidi="ar-SA"/>
        </w:rPr>
        <w:t xml:space="preserve"> </w:t>
      </w:r>
      <w:r w:rsidRPr="00582C89">
        <w:rPr>
          <w:rFonts w:ascii="Angsana New" w:hAnsi="Angsana New" w:cs="Angsana New"/>
          <w:sz w:val="26"/>
          <w:szCs w:val="26"/>
          <w:lang w:bidi="ar-DZ"/>
        </w:rPr>
        <w:t>Michel Saint-Onge "Moi j'enseigne mais eux apprennent-ils"</w:t>
      </w:r>
      <w:r w:rsidR="00A9672C" w:rsidRPr="00582C89">
        <w:rPr>
          <w:rFonts w:ascii="Angsana New" w:hAnsi="Angsana New" w:cs="Angsana New"/>
          <w:sz w:val="26"/>
          <w:szCs w:val="26"/>
          <w:lang w:bidi="ar-DZ"/>
        </w:rPr>
        <w:t xml:space="preserve"> Hatier 1976,</w:t>
      </w:r>
      <w:r w:rsidRPr="00582C89">
        <w:rPr>
          <w:rFonts w:ascii="Angsana New" w:hAnsi="Angsana New" w:cs="Angsana New"/>
          <w:sz w:val="26"/>
          <w:szCs w:val="26"/>
          <w:lang w:bidi="ar-DZ"/>
        </w:rPr>
        <w:t xml:space="preserve"> p24</w:t>
      </w:r>
      <w:r w:rsidR="00A9672C" w:rsidRPr="00582C89">
        <w:rPr>
          <w:rFonts w:ascii="Angsana New" w:hAnsi="Angsana New" w:cs="Angsana New"/>
          <w:sz w:val="26"/>
          <w:szCs w:val="26"/>
          <w:lang w:bidi="ar-DZ"/>
        </w:rPr>
        <w:t>.</w:t>
      </w:r>
    </w:p>
  </w:footnote>
  <w:footnote w:id="2">
    <w:p w:rsidR="00011B8B" w:rsidRPr="00582C89" w:rsidRDefault="00011B8B" w:rsidP="00582C89">
      <w:pPr>
        <w:pStyle w:val="Notedebasdepage"/>
        <w:bidi w:val="0"/>
        <w:ind w:left="142" w:hanging="142"/>
        <w:jc w:val="left"/>
        <w:rPr>
          <w:rFonts w:ascii="Angsana New" w:hAnsi="Angsana New" w:cs="Angsana New"/>
          <w:sz w:val="26"/>
          <w:szCs w:val="26"/>
        </w:rPr>
      </w:pPr>
      <w:r w:rsidRPr="00582C89">
        <w:rPr>
          <w:rStyle w:val="Appelnotedebasdep"/>
          <w:rFonts w:ascii="Angsana New" w:hAnsi="Angsana New" w:cs="Angsana New"/>
          <w:sz w:val="26"/>
          <w:szCs w:val="26"/>
        </w:rPr>
        <w:footnoteRef/>
      </w:r>
      <w:r w:rsidR="005555E5" w:rsidRPr="00582C89">
        <w:rPr>
          <w:rFonts w:ascii="Angsana New" w:hAnsi="Angsana New" w:cs="Angsana New"/>
          <w:sz w:val="26"/>
          <w:szCs w:val="26"/>
          <w:lang w:bidi="ar-DZ"/>
        </w:rPr>
        <w:t>Coste "</w:t>
      </w:r>
      <w:r w:rsidRPr="00582C89">
        <w:rPr>
          <w:rFonts w:ascii="Angsana New" w:hAnsi="Angsana New" w:cs="Angsana New"/>
          <w:sz w:val="26"/>
          <w:szCs w:val="26"/>
          <w:lang w:bidi="ar-DZ"/>
        </w:rPr>
        <w:t>Un niveau seuil</w:t>
      </w:r>
      <w:r w:rsidR="005555E5" w:rsidRPr="00582C89">
        <w:rPr>
          <w:rFonts w:ascii="Angsana New" w:hAnsi="Angsana New" w:cs="Angsana New"/>
          <w:sz w:val="26"/>
          <w:szCs w:val="26"/>
          <w:lang w:bidi="ar-DZ"/>
        </w:rPr>
        <w:t>"</w:t>
      </w:r>
      <w:r w:rsidRPr="00582C89">
        <w:rPr>
          <w:rFonts w:ascii="Angsana New" w:hAnsi="Angsana New" w:cs="Angsana New"/>
          <w:sz w:val="26"/>
          <w:szCs w:val="26"/>
          <w:lang w:bidi="ar-DZ"/>
        </w:rPr>
        <w:t xml:space="preserve">, Strasbourg, </w:t>
      </w:r>
      <w:r w:rsidR="005555E5" w:rsidRPr="00582C89">
        <w:rPr>
          <w:rFonts w:ascii="Angsana New" w:hAnsi="Angsana New" w:cs="Angsana New"/>
          <w:sz w:val="26"/>
          <w:szCs w:val="26"/>
          <w:lang w:bidi="ar-DZ"/>
        </w:rPr>
        <w:t>"</w:t>
      </w:r>
      <w:r w:rsidRPr="00582C89">
        <w:rPr>
          <w:rFonts w:ascii="Angsana New" w:hAnsi="Angsana New" w:cs="Angsana New"/>
          <w:sz w:val="26"/>
          <w:szCs w:val="26"/>
          <w:lang w:bidi="ar-DZ"/>
        </w:rPr>
        <w:t>conseil de l'Europe</w:t>
      </w:r>
      <w:r w:rsidR="005555E5" w:rsidRPr="00582C89">
        <w:rPr>
          <w:rFonts w:ascii="Angsana New" w:hAnsi="Angsana New" w:cs="Angsana New"/>
          <w:sz w:val="26"/>
          <w:szCs w:val="26"/>
          <w:lang w:bidi="ar-DZ"/>
        </w:rPr>
        <w:t>"</w:t>
      </w:r>
      <w:r w:rsidRPr="00582C89">
        <w:rPr>
          <w:rFonts w:ascii="Angsana New" w:hAnsi="Angsana New" w:cs="Angsana New"/>
          <w:sz w:val="26"/>
          <w:szCs w:val="26"/>
          <w:lang w:bidi="ar-DZ"/>
        </w:rPr>
        <w:t>,1976, page88.</w:t>
      </w:r>
    </w:p>
  </w:footnote>
  <w:footnote w:id="3">
    <w:p w:rsidR="00F47757" w:rsidRPr="00582C89" w:rsidRDefault="00EC7288" w:rsidP="00582C89">
      <w:pPr>
        <w:pStyle w:val="Notedebasdepage"/>
        <w:bidi w:val="0"/>
        <w:ind w:left="142" w:hanging="142"/>
        <w:jc w:val="left"/>
        <w:rPr>
          <w:rFonts w:ascii="Angsana New" w:hAnsi="Angsana New" w:cs="Angsana New"/>
          <w:sz w:val="26"/>
          <w:szCs w:val="26"/>
          <w:lang w:bidi="ar-DZ"/>
        </w:rPr>
      </w:pPr>
      <w:r w:rsidRPr="00582C89">
        <w:rPr>
          <w:rStyle w:val="Appelnotedebasdep"/>
          <w:rFonts w:ascii="Angsana New" w:hAnsi="Angsana New" w:cs="Angsana New"/>
          <w:sz w:val="26"/>
          <w:szCs w:val="26"/>
        </w:rPr>
        <w:footnoteRef/>
      </w:r>
      <w:r w:rsidR="00656F9B" w:rsidRPr="00582C89">
        <w:rPr>
          <w:rFonts w:ascii="Angsana New" w:hAnsi="Angsana New" w:cs="Angsana New"/>
          <w:sz w:val="26"/>
          <w:szCs w:val="26"/>
          <w:lang w:bidi="ar-DZ"/>
        </w:rPr>
        <w:t xml:space="preserve"> Schneider, W- Shiffrin, R.M. (1977), Controlled and automatic human information processing: I. Detection, search and attention, Psychological  Review 84.</w:t>
      </w:r>
    </w:p>
  </w:footnote>
  <w:footnote w:id="4">
    <w:p w:rsidR="00011B8B" w:rsidRPr="00582C89" w:rsidRDefault="00011B8B" w:rsidP="00582C89">
      <w:pPr>
        <w:pStyle w:val="Notedebasdepage"/>
        <w:bidi w:val="0"/>
        <w:ind w:left="142" w:hanging="142"/>
        <w:jc w:val="left"/>
        <w:rPr>
          <w:rFonts w:ascii="Angsana New" w:hAnsi="Angsana New" w:cs="Angsana New"/>
          <w:sz w:val="26"/>
          <w:szCs w:val="26"/>
          <w:lang w:bidi="ar-SA"/>
        </w:rPr>
      </w:pPr>
      <w:r w:rsidRPr="00582C89">
        <w:rPr>
          <w:rStyle w:val="Appelnotedebasdep"/>
          <w:rFonts w:ascii="Angsana New" w:hAnsi="Angsana New" w:cs="Angsana New"/>
          <w:sz w:val="26"/>
          <w:szCs w:val="26"/>
        </w:rPr>
        <w:footnoteRef/>
      </w:r>
      <w:r w:rsidRPr="00582C89">
        <w:rPr>
          <w:rFonts w:ascii="Angsana New" w:hAnsi="Angsana New" w:cs="Angsana New"/>
          <w:sz w:val="26"/>
          <w:szCs w:val="26"/>
          <w:rtl/>
          <w:lang w:bidi="ar-SA"/>
        </w:rPr>
        <w:t xml:space="preserve"> </w:t>
      </w:r>
      <w:r w:rsidR="00656F9B" w:rsidRPr="00582C89">
        <w:rPr>
          <w:rFonts w:ascii="Angsana New" w:hAnsi="Angsana New" w:cs="Angsana New"/>
          <w:sz w:val="26"/>
          <w:szCs w:val="26"/>
          <w:lang w:bidi="ar-DZ"/>
        </w:rPr>
        <w:t>Ibid</w:t>
      </w:r>
      <w:r w:rsidR="00656F9B" w:rsidRPr="00582C89">
        <w:rPr>
          <w:rFonts w:ascii="Angsana New" w:hAnsi="Angsana New" w:cs="Angsana New"/>
          <w:sz w:val="26"/>
          <w:szCs w:val="26"/>
          <w:lang w:bidi="ar-SA"/>
        </w:rPr>
        <w:t>.</w:t>
      </w:r>
    </w:p>
  </w:footnote>
  <w:footnote w:id="5">
    <w:p w:rsidR="00011B8B" w:rsidRPr="00582C89" w:rsidRDefault="00011B8B" w:rsidP="00582C89">
      <w:pPr>
        <w:bidi w:val="0"/>
        <w:spacing w:after="0" w:line="240" w:lineRule="auto"/>
        <w:ind w:left="142" w:hanging="142"/>
        <w:jc w:val="both"/>
        <w:rPr>
          <w:rFonts w:ascii="Angsana New" w:hAnsi="Angsana New" w:cs="Angsana New"/>
          <w:sz w:val="26"/>
          <w:szCs w:val="26"/>
          <w:lang w:val="fr-FR" w:bidi="ar-DZ"/>
        </w:rPr>
      </w:pPr>
      <w:r w:rsidRPr="00582C89">
        <w:rPr>
          <w:rStyle w:val="Appelnotedebasdep"/>
          <w:rFonts w:ascii="Angsana New" w:hAnsi="Angsana New" w:cs="Angsana New"/>
          <w:sz w:val="26"/>
          <w:szCs w:val="26"/>
        </w:rPr>
        <w:footnoteRef/>
      </w:r>
      <w:r w:rsidRPr="00582C89">
        <w:rPr>
          <w:rFonts w:ascii="Angsana New" w:hAnsi="Angsana New" w:cs="Angsana New"/>
          <w:sz w:val="26"/>
          <w:szCs w:val="26"/>
          <w:lang w:val="fr-FR" w:bidi="ar-DZ"/>
        </w:rPr>
        <w:t>Paul Bogaards  dans Aptitude et affectivité dans l'apprentissage des langues étrangères, collection LAL, Ed: HATIER-CREDIF 1988, page30.</w:t>
      </w:r>
    </w:p>
  </w:footnote>
  <w:footnote w:id="6">
    <w:p w:rsidR="009844FE" w:rsidRPr="00F8708D" w:rsidRDefault="009844FE" w:rsidP="00F8708D">
      <w:pPr>
        <w:pStyle w:val="Notedebasdepage"/>
        <w:bidi w:val="0"/>
        <w:ind w:left="142" w:hanging="142"/>
        <w:jc w:val="left"/>
        <w:rPr>
          <w:rFonts w:ascii="Angsana New" w:hAnsi="Angsana New" w:cs="Angsana New"/>
          <w:lang w:bidi="ar-SA"/>
        </w:rPr>
      </w:pPr>
      <w:r w:rsidRPr="00582C89">
        <w:rPr>
          <w:rStyle w:val="Appelnotedebasdep"/>
          <w:rFonts w:ascii="Angsana New" w:hAnsi="Angsana New" w:cs="Angsana New"/>
          <w:sz w:val="26"/>
          <w:szCs w:val="26"/>
        </w:rPr>
        <w:footnoteRef/>
      </w:r>
      <w:r w:rsidR="00D1375B" w:rsidRPr="00582C89">
        <w:rPr>
          <w:rFonts w:ascii="Angsana New" w:hAnsi="Angsana New" w:cs="Angsana New"/>
          <w:sz w:val="26"/>
          <w:szCs w:val="26"/>
          <w:lang w:bidi="ar-DZ"/>
        </w:rPr>
        <w:t>Gisèle Gschwind-Holtzer"Gisèle Gschwind-Holtzer</w:t>
      </w:r>
      <w:r w:rsidR="00D1375B" w:rsidRPr="00582C89">
        <w:rPr>
          <w:rFonts w:ascii="Angsana New" w:hAnsi="Angsana New" w:cs="Angsana New"/>
          <w:sz w:val="26"/>
          <w:szCs w:val="26"/>
          <w:rtl/>
          <w:lang w:bidi="ar-SA"/>
        </w:rPr>
        <w:t>"</w:t>
      </w:r>
      <w:r w:rsidRPr="00582C89">
        <w:rPr>
          <w:rFonts w:ascii="Angsana New" w:hAnsi="Angsana New" w:cs="Angsana New"/>
          <w:sz w:val="26"/>
          <w:szCs w:val="26"/>
          <w:rtl/>
          <w:lang w:bidi="ar-SA"/>
        </w:rPr>
        <w:t xml:space="preserve"> </w:t>
      </w:r>
      <w:r w:rsidRPr="00582C89">
        <w:rPr>
          <w:rFonts w:ascii="Angsana New" w:hAnsi="Angsana New" w:cs="Angsana New"/>
          <w:sz w:val="26"/>
          <w:szCs w:val="26"/>
          <w:lang w:bidi="ar-DZ"/>
        </w:rPr>
        <w:t>Analyse sociolinguistique de la communication et didactique"</w:t>
      </w:r>
      <w:r w:rsidR="00D1375B" w:rsidRPr="00582C89">
        <w:rPr>
          <w:rFonts w:ascii="Angsana New" w:hAnsi="Angsana New" w:cs="Angsana New"/>
          <w:sz w:val="26"/>
          <w:szCs w:val="26"/>
          <w:lang w:bidi="ar-DZ"/>
        </w:rPr>
        <w:t>,</w:t>
      </w:r>
      <w:r w:rsidRPr="00582C89">
        <w:rPr>
          <w:rFonts w:ascii="Angsana New" w:hAnsi="Angsana New" w:cs="Angsana New"/>
          <w:sz w:val="26"/>
          <w:szCs w:val="26"/>
          <w:lang w:bidi="ar-DZ"/>
        </w:rPr>
        <w:t>LAL Hatier</w:t>
      </w:r>
      <w:r w:rsidR="00D1375B" w:rsidRPr="00582C89">
        <w:rPr>
          <w:rFonts w:ascii="Angsana New" w:hAnsi="Angsana New" w:cs="Angsana New"/>
          <w:sz w:val="26"/>
          <w:szCs w:val="26"/>
          <w:lang w:bidi="ar-DZ"/>
        </w:rPr>
        <w:t>,</w:t>
      </w:r>
      <w:r w:rsidRPr="00F8708D">
        <w:rPr>
          <w:rFonts w:ascii="Angsana New" w:hAnsi="Angsana New" w:cs="Angsana New"/>
          <w:lang w:bidi="ar-DZ"/>
        </w:rPr>
        <w:t>page 33.</w:t>
      </w:r>
    </w:p>
  </w:footnote>
  <w:footnote w:id="7">
    <w:p w:rsidR="00724E80" w:rsidRPr="00582C89" w:rsidRDefault="00724E80" w:rsidP="00582C89">
      <w:pPr>
        <w:pStyle w:val="Notedebasdepage"/>
        <w:bidi w:val="0"/>
        <w:ind w:left="142" w:hanging="142"/>
        <w:jc w:val="left"/>
        <w:rPr>
          <w:rFonts w:ascii="Angsana New" w:hAnsi="Angsana New" w:cs="Angsana New"/>
          <w:sz w:val="26"/>
          <w:szCs w:val="26"/>
          <w:lang w:bidi="ar-SA"/>
        </w:rPr>
      </w:pPr>
      <w:r w:rsidRPr="00582C89">
        <w:rPr>
          <w:rStyle w:val="Appelnotedebasdep"/>
          <w:rFonts w:ascii="Angsana New" w:hAnsi="Angsana New" w:cs="Angsana New"/>
          <w:sz w:val="26"/>
          <w:szCs w:val="26"/>
        </w:rPr>
        <w:footnoteRef/>
      </w:r>
      <w:r w:rsidRPr="00582C89">
        <w:rPr>
          <w:rFonts w:ascii="Angsana New" w:hAnsi="Angsana New" w:cs="Angsana New"/>
          <w:sz w:val="26"/>
          <w:szCs w:val="26"/>
          <w:rtl/>
          <w:lang w:bidi="ar-SA"/>
        </w:rPr>
        <w:t xml:space="preserve"> </w:t>
      </w:r>
      <w:r w:rsidRPr="00582C89">
        <w:rPr>
          <w:rFonts w:ascii="Angsana New" w:hAnsi="Angsana New" w:cs="Angsana New"/>
          <w:sz w:val="26"/>
          <w:szCs w:val="26"/>
          <w:lang w:bidi="ar-DZ"/>
        </w:rPr>
        <w:t>Elisabeth Nonnon "L'enseignement de l'oral et les interactions verbales en classe" n°129page122(1999).</w:t>
      </w:r>
    </w:p>
  </w:footnote>
  <w:footnote w:id="8">
    <w:p w:rsidR="00195CD2" w:rsidRPr="00582C89" w:rsidRDefault="005672A9" w:rsidP="00582C89">
      <w:pPr>
        <w:pStyle w:val="Notedebasdepage"/>
        <w:bidi w:val="0"/>
        <w:ind w:left="142" w:hanging="142"/>
        <w:jc w:val="left"/>
        <w:rPr>
          <w:rFonts w:ascii="Angsana New" w:hAnsi="Angsana New" w:cs="Angsana New"/>
          <w:sz w:val="26"/>
          <w:szCs w:val="26"/>
          <w:lang w:bidi="ar-SA"/>
        </w:rPr>
      </w:pPr>
      <w:r w:rsidRPr="00582C89">
        <w:rPr>
          <w:rStyle w:val="Appelnotedebasdep"/>
          <w:rFonts w:ascii="Angsana New" w:hAnsi="Angsana New" w:cs="Angsana New"/>
          <w:sz w:val="26"/>
          <w:szCs w:val="26"/>
        </w:rPr>
        <w:footnoteRef/>
      </w:r>
      <w:r w:rsidR="00195CD2" w:rsidRPr="00582C89">
        <w:rPr>
          <w:rFonts w:ascii="Angsana New" w:hAnsi="Angsana New" w:cs="Angsana New"/>
          <w:sz w:val="26"/>
          <w:szCs w:val="26"/>
          <w:rtl/>
          <w:lang w:bidi="ar-DZ"/>
        </w:rPr>
        <w:t xml:space="preserve"> </w:t>
      </w:r>
      <w:r w:rsidR="00195CD2" w:rsidRPr="00582C89">
        <w:rPr>
          <w:rFonts w:ascii="Angsana New" w:hAnsi="Angsana New" w:cs="Angsana New"/>
          <w:sz w:val="26"/>
          <w:szCs w:val="26"/>
          <w:lang w:bidi="ar-DZ"/>
        </w:rPr>
        <w:t>Fishbein cité par Paul Bogaards,</w:t>
      </w:r>
      <w:r w:rsidR="00195CD2" w:rsidRPr="00582C89">
        <w:rPr>
          <w:rFonts w:ascii="Angsana New" w:hAnsi="Angsana New" w:cs="Angsana New"/>
          <w:sz w:val="26"/>
          <w:szCs w:val="26"/>
          <w:rtl/>
          <w:lang w:bidi="ar-SA"/>
        </w:rPr>
        <w:t xml:space="preserve"> </w:t>
      </w:r>
      <w:r w:rsidR="00195CD2" w:rsidRPr="00582C89">
        <w:rPr>
          <w:rFonts w:ascii="Angsana New" w:hAnsi="Angsana New" w:cs="Angsana New"/>
          <w:sz w:val="26"/>
          <w:szCs w:val="26"/>
          <w:lang w:bidi="ar-DZ"/>
        </w:rPr>
        <w:t>Aptitudes et affectivité dans l'apprentissage des langues étrangères, HATIER-CREDIF1988, page 49.</w:t>
      </w:r>
    </w:p>
    <w:p w:rsidR="005672A9" w:rsidRPr="00582C89" w:rsidRDefault="005672A9" w:rsidP="00582C89">
      <w:pPr>
        <w:pStyle w:val="Notedebasdepage"/>
        <w:bidi w:val="0"/>
        <w:ind w:left="142" w:hanging="142"/>
        <w:rPr>
          <w:rFonts w:ascii="Angsana New" w:hAnsi="Angsana New" w:cs="Angsana New"/>
          <w:sz w:val="26"/>
          <w:szCs w:val="26"/>
          <w:lang w:bidi="ar-DZ"/>
        </w:rPr>
      </w:pPr>
    </w:p>
  </w:footnote>
  <w:footnote w:id="9">
    <w:p w:rsidR="00B81969" w:rsidRPr="00582C89" w:rsidRDefault="00B81969" w:rsidP="00582C89">
      <w:pPr>
        <w:bidi w:val="0"/>
        <w:spacing w:after="0" w:line="240" w:lineRule="auto"/>
        <w:ind w:left="142" w:hanging="142"/>
        <w:jc w:val="left"/>
        <w:rPr>
          <w:rFonts w:ascii="Angsana New" w:hAnsi="Angsana New" w:cs="Angsana New"/>
          <w:sz w:val="26"/>
          <w:szCs w:val="26"/>
        </w:rPr>
      </w:pPr>
      <w:r w:rsidRPr="00582C89">
        <w:rPr>
          <w:rStyle w:val="Appelnotedebasdep"/>
          <w:rFonts w:ascii="Angsana New" w:hAnsi="Angsana New" w:cs="Angsana New"/>
          <w:sz w:val="26"/>
          <w:szCs w:val="26"/>
        </w:rPr>
        <w:footnoteRef/>
      </w:r>
      <w:r w:rsidRPr="00582C89">
        <w:rPr>
          <w:rFonts w:ascii="Angsana New" w:hAnsi="Angsana New" w:cs="Angsana New"/>
          <w:sz w:val="26"/>
          <w:szCs w:val="26"/>
          <w:rtl/>
        </w:rPr>
        <w:t xml:space="preserve"> </w:t>
      </w:r>
      <w:r w:rsidRPr="00582C89">
        <w:rPr>
          <w:rFonts w:ascii="Angsana New" w:hAnsi="Angsana New" w:cs="Angsana New"/>
          <w:sz w:val="26"/>
          <w:szCs w:val="26"/>
          <w:lang w:bidi="ar-DZ"/>
        </w:rPr>
        <w:t>Aude Plaquette " L'expression orale" Aube(1995) page105</w:t>
      </w:r>
      <w:r w:rsidR="00C63B49" w:rsidRPr="00582C89">
        <w:rPr>
          <w:rFonts w:ascii="Angsana New" w:hAnsi="Angsana New" w:cs="Angsana New"/>
          <w:sz w:val="26"/>
          <w:szCs w:val="26"/>
        </w:rPr>
        <w:t>.</w:t>
      </w:r>
    </w:p>
  </w:footnote>
  <w:footnote w:id="10">
    <w:p w:rsidR="00B81969" w:rsidRPr="006B4FD4" w:rsidRDefault="00B81969" w:rsidP="00582C89">
      <w:pPr>
        <w:pStyle w:val="Notedebasdepage"/>
        <w:bidi w:val="0"/>
        <w:ind w:left="142" w:hanging="142"/>
        <w:jc w:val="left"/>
        <w:rPr>
          <w:rFonts w:asciiTheme="majorBidi" w:hAnsiTheme="majorBidi" w:cstheme="majorBidi"/>
          <w:sz w:val="22"/>
          <w:szCs w:val="22"/>
        </w:rPr>
      </w:pPr>
      <w:r w:rsidRPr="00582C89">
        <w:rPr>
          <w:rStyle w:val="Appelnotedebasdep"/>
          <w:rFonts w:ascii="Angsana New" w:hAnsi="Angsana New" w:cs="Angsana New"/>
          <w:sz w:val="26"/>
          <w:szCs w:val="26"/>
        </w:rPr>
        <w:footnoteRef/>
      </w:r>
      <w:r w:rsidRPr="00582C89">
        <w:rPr>
          <w:rFonts w:ascii="Angsana New" w:hAnsi="Angsana New" w:cs="Angsana New"/>
          <w:sz w:val="26"/>
          <w:szCs w:val="26"/>
          <w:rtl/>
          <w:lang w:bidi="ar-SA"/>
        </w:rPr>
        <w:t xml:space="preserve"> </w:t>
      </w:r>
      <w:r w:rsidRPr="00582C89">
        <w:rPr>
          <w:rFonts w:ascii="Angsana New" w:hAnsi="Angsana New" w:cs="Angsana New"/>
          <w:sz w:val="26"/>
          <w:szCs w:val="26"/>
          <w:lang w:bidi="ar-DZ"/>
        </w:rPr>
        <w:t>Marie-Louis Martinez Parler, Recherches n° 22(1995) page223.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A17D3"/>
    <w:multiLevelType w:val="hybridMultilevel"/>
    <w:tmpl w:val="83980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0766F1"/>
    <w:multiLevelType w:val="hybridMultilevel"/>
    <w:tmpl w:val="102A992C"/>
    <w:lvl w:ilvl="0" w:tplc="2EB2D45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14E2CFB"/>
    <w:multiLevelType w:val="hybridMultilevel"/>
    <w:tmpl w:val="AF98F5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712391F"/>
    <w:multiLevelType w:val="hybridMultilevel"/>
    <w:tmpl w:val="BF825B1A"/>
    <w:lvl w:ilvl="0" w:tplc="D1202DF0">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4DA15E91"/>
    <w:multiLevelType w:val="hybridMultilevel"/>
    <w:tmpl w:val="5F98A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F232A75"/>
    <w:multiLevelType w:val="hybridMultilevel"/>
    <w:tmpl w:val="F970D6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C2"/>
    <w:rsid w:val="00011B8B"/>
    <w:rsid w:val="000150A8"/>
    <w:rsid w:val="00023A2A"/>
    <w:rsid w:val="00031082"/>
    <w:rsid w:val="000313E3"/>
    <w:rsid w:val="00031CF1"/>
    <w:rsid w:val="000349BA"/>
    <w:rsid w:val="00041647"/>
    <w:rsid w:val="0004176A"/>
    <w:rsid w:val="00045D32"/>
    <w:rsid w:val="00047598"/>
    <w:rsid w:val="00054E93"/>
    <w:rsid w:val="00055EAC"/>
    <w:rsid w:val="00060728"/>
    <w:rsid w:val="00061D64"/>
    <w:rsid w:val="00067D03"/>
    <w:rsid w:val="00072EBB"/>
    <w:rsid w:val="00081008"/>
    <w:rsid w:val="00081DE1"/>
    <w:rsid w:val="00082CBD"/>
    <w:rsid w:val="00085C00"/>
    <w:rsid w:val="00091C36"/>
    <w:rsid w:val="000A0BF5"/>
    <w:rsid w:val="000A33D3"/>
    <w:rsid w:val="000A4B69"/>
    <w:rsid w:val="000B597E"/>
    <w:rsid w:val="000C0617"/>
    <w:rsid w:val="000C2CEE"/>
    <w:rsid w:val="000D571E"/>
    <w:rsid w:val="000D594F"/>
    <w:rsid w:val="000E0107"/>
    <w:rsid w:val="000E1ADD"/>
    <w:rsid w:val="000E3A10"/>
    <w:rsid w:val="000F03C8"/>
    <w:rsid w:val="00103009"/>
    <w:rsid w:val="00104E37"/>
    <w:rsid w:val="00113373"/>
    <w:rsid w:val="00115BB4"/>
    <w:rsid w:val="00116403"/>
    <w:rsid w:val="00117EEB"/>
    <w:rsid w:val="00130FE5"/>
    <w:rsid w:val="0013288B"/>
    <w:rsid w:val="00134629"/>
    <w:rsid w:val="00134F15"/>
    <w:rsid w:val="0013599E"/>
    <w:rsid w:val="00146082"/>
    <w:rsid w:val="00150BBF"/>
    <w:rsid w:val="0015343B"/>
    <w:rsid w:val="00172F9E"/>
    <w:rsid w:val="00176361"/>
    <w:rsid w:val="001861DE"/>
    <w:rsid w:val="00195CD2"/>
    <w:rsid w:val="001A4629"/>
    <w:rsid w:val="001A6978"/>
    <w:rsid w:val="001B0D8C"/>
    <w:rsid w:val="001B35C9"/>
    <w:rsid w:val="001B713F"/>
    <w:rsid w:val="001C3313"/>
    <w:rsid w:val="001E0A80"/>
    <w:rsid w:val="001F4982"/>
    <w:rsid w:val="002023E3"/>
    <w:rsid w:val="002064D0"/>
    <w:rsid w:val="00210DED"/>
    <w:rsid w:val="002121FA"/>
    <w:rsid w:val="002214E9"/>
    <w:rsid w:val="00222588"/>
    <w:rsid w:val="00245133"/>
    <w:rsid w:val="0025636B"/>
    <w:rsid w:val="00257C6B"/>
    <w:rsid w:val="0026546C"/>
    <w:rsid w:val="00267CF8"/>
    <w:rsid w:val="002714F9"/>
    <w:rsid w:val="00272279"/>
    <w:rsid w:val="00274C37"/>
    <w:rsid w:val="00280DCA"/>
    <w:rsid w:val="00282003"/>
    <w:rsid w:val="00284765"/>
    <w:rsid w:val="00285284"/>
    <w:rsid w:val="0028737E"/>
    <w:rsid w:val="00293CE6"/>
    <w:rsid w:val="002A0EE5"/>
    <w:rsid w:val="002A13B1"/>
    <w:rsid w:val="002A30A5"/>
    <w:rsid w:val="002B0290"/>
    <w:rsid w:val="002C15A3"/>
    <w:rsid w:val="002C3463"/>
    <w:rsid w:val="002C3564"/>
    <w:rsid w:val="002C7C8E"/>
    <w:rsid w:val="002D5041"/>
    <w:rsid w:val="002E7CD1"/>
    <w:rsid w:val="002F130F"/>
    <w:rsid w:val="00312C47"/>
    <w:rsid w:val="00317748"/>
    <w:rsid w:val="00340178"/>
    <w:rsid w:val="00351CEC"/>
    <w:rsid w:val="0035446D"/>
    <w:rsid w:val="00354BF0"/>
    <w:rsid w:val="00360105"/>
    <w:rsid w:val="00365F2B"/>
    <w:rsid w:val="00370BC3"/>
    <w:rsid w:val="00380061"/>
    <w:rsid w:val="0038153B"/>
    <w:rsid w:val="00386B57"/>
    <w:rsid w:val="00394387"/>
    <w:rsid w:val="003A27E9"/>
    <w:rsid w:val="003A61D4"/>
    <w:rsid w:val="003A62D1"/>
    <w:rsid w:val="003A65AA"/>
    <w:rsid w:val="003A7AB8"/>
    <w:rsid w:val="003A7FCE"/>
    <w:rsid w:val="003B1329"/>
    <w:rsid w:val="003B2A1A"/>
    <w:rsid w:val="003B2DA6"/>
    <w:rsid w:val="003B7031"/>
    <w:rsid w:val="003C1E7D"/>
    <w:rsid w:val="003E4342"/>
    <w:rsid w:val="003E694E"/>
    <w:rsid w:val="003F09DF"/>
    <w:rsid w:val="003F3EC2"/>
    <w:rsid w:val="003F510A"/>
    <w:rsid w:val="003F5EFF"/>
    <w:rsid w:val="003F74A9"/>
    <w:rsid w:val="00400122"/>
    <w:rsid w:val="0040395A"/>
    <w:rsid w:val="0040628C"/>
    <w:rsid w:val="00423595"/>
    <w:rsid w:val="00425798"/>
    <w:rsid w:val="00426018"/>
    <w:rsid w:val="00431901"/>
    <w:rsid w:val="004475F8"/>
    <w:rsid w:val="00447C6D"/>
    <w:rsid w:val="004508FF"/>
    <w:rsid w:val="00451CFA"/>
    <w:rsid w:val="00452570"/>
    <w:rsid w:val="004526AA"/>
    <w:rsid w:val="0045394D"/>
    <w:rsid w:val="00454D17"/>
    <w:rsid w:val="0045731B"/>
    <w:rsid w:val="00457C43"/>
    <w:rsid w:val="004624FC"/>
    <w:rsid w:val="00462852"/>
    <w:rsid w:val="004755A1"/>
    <w:rsid w:val="00492844"/>
    <w:rsid w:val="004A2EAA"/>
    <w:rsid w:val="004A69FA"/>
    <w:rsid w:val="004B4145"/>
    <w:rsid w:val="004B7A07"/>
    <w:rsid w:val="004C100C"/>
    <w:rsid w:val="004C252D"/>
    <w:rsid w:val="004C4AE2"/>
    <w:rsid w:val="004D058C"/>
    <w:rsid w:val="004D4ED5"/>
    <w:rsid w:val="004E0A31"/>
    <w:rsid w:val="004E3C3A"/>
    <w:rsid w:val="004E43E5"/>
    <w:rsid w:val="004E5314"/>
    <w:rsid w:val="004F1A33"/>
    <w:rsid w:val="004F1AE3"/>
    <w:rsid w:val="004F1C64"/>
    <w:rsid w:val="004F38AA"/>
    <w:rsid w:val="00500E4C"/>
    <w:rsid w:val="00505D28"/>
    <w:rsid w:val="0051003F"/>
    <w:rsid w:val="0051799D"/>
    <w:rsid w:val="00521F44"/>
    <w:rsid w:val="00531CEA"/>
    <w:rsid w:val="00533367"/>
    <w:rsid w:val="00534D94"/>
    <w:rsid w:val="00541DA8"/>
    <w:rsid w:val="0054219F"/>
    <w:rsid w:val="0054300E"/>
    <w:rsid w:val="00546A8E"/>
    <w:rsid w:val="005525EF"/>
    <w:rsid w:val="005555E5"/>
    <w:rsid w:val="0056464F"/>
    <w:rsid w:val="005672A9"/>
    <w:rsid w:val="00571AD9"/>
    <w:rsid w:val="00571CB0"/>
    <w:rsid w:val="00582C89"/>
    <w:rsid w:val="00595431"/>
    <w:rsid w:val="00595FFB"/>
    <w:rsid w:val="005A664B"/>
    <w:rsid w:val="005B67F6"/>
    <w:rsid w:val="005C228E"/>
    <w:rsid w:val="005C3DF0"/>
    <w:rsid w:val="005E15A6"/>
    <w:rsid w:val="005E2A2F"/>
    <w:rsid w:val="005E2ADD"/>
    <w:rsid w:val="005E67DA"/>
    <w:rsid w:val="005F0667"/>
    <w:rsid w:val="005F1FAC"/>
    <w:rsid w:val="005F427C"/>
    <w:rsid w:val="005F6801"/>
    <w:rsid w:val="0060439D"/>
    <w:rsid w:val="00621947"/>
    <w:rsid w:val="00627362"/>
    <w:rsid w:val="00630691"/>
    <w:rsid w:val="00632F2D"/>
    <w:rsid w:val="006431B3"/>
    <w:rsid w:val="006453FF"/>
    <w:rsid w:val="0064541E"/>
    <w:rsid w:val="006456E9"/>
    <w:rsid w:val="00654D3D"/>
    <w:rsid w:val="00656F9B"/>
    <w:rsid w:val="006674E3"/>
    <w:rsid w:val="00681B58"/>
    <w:rsid w:val="00685129"/>
    <w:rsid w:val="00692FCD"/>
    <w:rsid w:val="00693125"/>
    <w:rsid w:val="006A3EEC"/>
    <w:rsid w:val="006A4C61"/>
    <w:rsid w:val="006A612B"/>
    <w:rsid w:val="006B49B4"/>
    <w:rsid w:val="006B4FD4"/>
    <w:rsid w:val="006D3490"/>
    <w:rsid w:val="006E2711"/>
    <w:rsid w:val="006E3303"/>
    <w:rsid w:val="007041BD"/>
    <w:rsid w:val="007053AF"/>
    <w:rsid w:val="00705542"/>
    <w:rsid w:val="00711DBE"/>
    <w:rsid w:val="00724294"/>
    <w:rsid w:val="00724E80"/>
    <w:rsid w:val="007342C8"/>
    <w:rsid w:val="00737996"/>
    <w:rsid w:val="0074464D"/>
    <w:rsid w:val="0074661B"/>
    <w:rsid w:val="007538FA"/>
    <w:rsid w:val="00754AA1"/>
    <w:rsid w:val="00765D6D"/>
    <w:rsid w:val="00771132"/>
    <w:rsid w:val="00780522"/>
    <w:rsid w:val="0078256C"/>
    <w:rsid w:val="007850DE"/>
    <w:rsid w:val="007902CE"/>
    <w:rsid w:val="007D0107"/>
    <w:rsid w:val="007D4790"/>
    <w:rsid w:val="007D47DF"/>
    <w:rsid w:val="007D562D"/>
    <w:rsid w:val="007E30DD"/>
    <w:rsid w:val="007F0922"/>
    <w:rsid w:val="007F4AF2"/>
    <w:rsid w:val="00800C24"/>
    <w:rsid w:val="00802F3F"/>
    <w:rsid w:val="00803735"/>
    <w:rsid w:val="008045DA"/>
    <w:rsid w:val="0081023F"/>
    <w:rsid w:val="008144E8"/>
    <w:rsid w:val="008155C3"/>
    <w:rsid w:val="00817516"/>
    <w:rsid w:val="00820288"/>
    <w:rsid w:val="0082321F"/>
    <w:rsid w:val="00825918"/>
    <w:rsid w:val="00835DF5"/>
    <w:rsid w:val="00845C7B"/>
    <w:rsid w:val="00850AB5"/>
    <w:rsid w:val="008634E6"/>
    <w:rsid w:val="00875804"/>
    <w:rsid w:val="00877462"/>
    <w:rsid w:val="00877D0C"/>
    <w:rsid w:val="0088557A"/>
    <w:rsid w:val="00885778"/>
    <w:rsid w:val="008874F1"/>
    <w:rsid w:val="00896F63"/>
    <w:rsid w:val="008A23F3"/>
    <w:rsid w:val="008B00DF"/>
    <w:rsid w:val="008B1AA5"/>
    <w:rsid w:val="008B220F"/>
    <w:rsid w:val="008B376F"/>
    <w:rsid w:val="008B7DC1"/>
    <w:rsid w:val="008D13C5"/>
    <w:rsid w:val="008D63E9"/>
    <w:rsid w:val="008D7170"/>
    <w:rsid w:val="008E174F"/>
    <w:rsid w:val="008F14FE"/>
    <w:rsid w:val="00917EC4"/>
    <w:rsid w:val="009213EE"/>
    <w:rsid w:val="0092679D"/>
    <w:rsid w:val="00933D88"/>
    <w:rsid w:val="00936B4F"/>
    <w:rsid w:val="009424D2"/>
    <w:rsid w:val="009438CE"/>
    <w:rsid w:val="0095253A"/>
    <w:rsid w:val="0096662C"/>
    <w:rsid w:val="00975882"/>
    <w:rsid w:val="009775F6"/>
    <w:rsid w:val="009844FE"/>
    <w:rsid w:val="009878CB"/>
    <w:rsid w:val="009908EF"/>
    <w:rsid w:val="00997F46"/>
    <w:rsid w:val="009A5021"/>
    <w:rsid w:val="009B1965"/>
    <w:rsid w:val="009B5084"/>
    <w:rsid w:val="009B59B2"/>
    <w:rsid w:val="009C4BFC"/>
    <w:rsid w:val="009D08D5"/>
    <w:rsid w:val="009D4D2E"/>
    <w:rsid w:val="009D4EA5"/>
    <w:rsid w:val="009D5F1B"/>
    <w:rsid w:val="009E7CB1"/>
    <w:rsid w:val="009F260A"/>
    <w:rsid w:val="009F3DCD"/>
    <w:rsid w:val="00A136E3"/>
    <w:rsid w:val="00A24A98"/>
    <w:rsid w:val="00A253B3"/>
    <w:rsid w:val="00A26C8E"/>
    <w:rsid w:val="00A2701B"/>
    <w:rsid w:val="00A32B49"/>
    <w:rsid w:val="00A400B4"/>
    <w:rsid w:val="00A467D9"/>
    <w:rsid w:val="00A56A92"/>
    <w:rsid w:val="00A6202B"/>
    <w:rsid w:val="00A6482A"/>
    <w:rsid w:val="00A807BA"/>
    <w:rsid w:val="00A81023"/>
    <w:rsid w:val="00A82CFC"/>
    <w:rsid w:val="00A90C93"/>
    <w:rsid w:val="00A91648"/>
    <w:rsid w:val="00A9672C"/>
    <w:rsid w:val="00AB605F"/>
    <w:rsid w:val="00AB7437"/>
    <w:rsid w:val="00AC47A2"/>
    <w:rsid w:val="00AC6E01"/>
    <w:rsid w:val="00AD2F12"/>
    <w:rsid w:val="00AD78EA"/>
    <w:rsid w:val="00AE4805"/>
    <w:rsid w:val="00AE64B6"/>
    <w:rsid w:val="00AF3DB5"/>
    <w:rsid w:val="00AF6E66"/>
    <w:rsid w:val="00AF71B5"/>
    <w:rsid w:val="00B06643"/>
    <w:rsid w:val="00B10C36"/>
    <w:rsid w:val="00B22E06"/>
    <w:rsid w:val="00B27101"/>
    <w:rsid w:val="00B2739E"/>
    <w:rsid w:val="00B329D2"/>
    <w:rsid w:val="00B35265"/>
    <w:rsid w:val="00B3682D"/>
    <w:rsid w:val="00B411A1"/>
    <w:rsid w:val="00B518CE"/>
    <w:rsid w:val="00B54962"/>
    <w:rsid w:val="00B65CC9"/>
    <w:rsid w:val="00B75E20"/>
    <w:rsid w:val="00B81969"/>
    <w:rsid w:val="00B85D13"/>
    <w:rsid w:val="00B9128D"/>
    <w:rsid w:val="00B92909"/>
    <w:rsid w:val="00BA737D"/>
    <w:rsid w:val="00BB1C98"/>
    <w:rsid w:val="00BB1F6E"/>
    <w:rsid w:val="00BB2955"/>
    <w:rsid w:val="00BB71FC"/>
    <w:rsid w:val="00BC29DB"/>
    <w:rsid w:val="00BC5CDD"/>
    <w:rsid w:val="00BC67AF"/>
    <w:rsid w:val="00BE0783"/>
    <w:rsid w:val="00BE4FE8"/>
    <w:rsid w:val="00BE787F"/>
    <w:rsid w:val="00BF27E5"/>
    <w:rsid w:val="00BF5068"/>
    <w:rsid w:val="00BF6225"/>
    <w:rsid w:val="00BF75DD"/>
    <w:rsid w:val="00BF779A"/>
    <w:rsid w:val="00C02ECA"/>
    <w:rsid w:val="00C15D0C"/>
    <w:rsid w:val="00C20004"/>
    <w:rsid w:val="00C31B46"/>
    <w:rsid w:val="00C35C58"/>
    <w:rsid w:val="00C549C2"/>
    <w:rsid w:val="00C5582E"/>
    <w:rsid w:val="00C63B49"/>
    <w:rsid w:val="00C67757"/>
    <w:rsid w:val="00C76407"/>
    <w:rsid w:val="00C90622"/>
    <w:rsid w:val="00C9562C"/>
    <w:rsid w:val="00C975CB"/>
    <w:rsid w:val="00CA02D9"/>
    <w:rsid w:val="00CA5D9B"/>
    <w:rsid w:val="00CC592C"/>
    <w:rsid w:val="00CD60C3"/>
    <w:rsid w:val="00CD7076"/>
    <w:rsid w:val="00CE6609"/>
    <w:rsid w:val="00D04605"/>
    <w:rsid w:val="00D1375B"/>
    <w:rsid w:val="00D139AB"/>
    <w:rsid w:val="00D20DA4"/>
    <w:rsid w:val="00D226DE"/>
    <w:rsid w:val="00D3331B"/>
    <w:rsid w:val="00D419A1"/>
    <w:rsid w:val="00D45C46"/>
    <w:rsid w:val="00D601DB"/>
    <w:rsid w:val="00D61E50"/>
    <w:rsid w:val="00D62EEE"/>
    <w:rsid w:val="00D63378"/>
    <w:rsid w:val="00D80F8A"/>
    <w:rsid w:val="00D861AB"/>
    <w:rsid w:val="00D97254"/>
    <w:rsid w:val="00DA6A22"/>
    <w:rsid w:val="00DA6DF7"/>
    <w:rsid w:val="00DB17FF"/>
    <w:rsid w:val="00DC2129"/>
    <w:rsid w:val="00DE7295"/>
    <w:rsid w:val="00DE7819"/>
    <w:rsid w:val="00DF0168"/>
    <w:rsid w:val="00DF2772"/>
    <w:rsid w:val="00DF2AE2"/>
    <w:rsid w:val="00DF7983"/>
    <w:rsid w:val="00E00FA7"/>
    <w:rsid w:val="00E07766"/>
    <w:rsid w:val="00E15219"/>
    <w:rsid w:val="00E2002B"/>
    <w:rsid w:val="00E20F1A"/>
    <w:rsid w:val="00E23385"/>
    <w:rsid w:val="00E2742B"/>
    <w:rsid w:val="00E27D5D"/>
    <w:rsid w:val="00E43FB2"/>
    <w:rsid w:val="00E46A92"/>
    <w:rsid w:val="00E551BF"/>
    <w:rsid w:val="00E55FD8"/>
    <w:rsid w:val="00E562A8"/>
    <w:rsid w:val="00E66EC1"/>
    <w:rsid w:val="00E7241E"/>
    <w:rsid w:val="00E72A60"/>
    <w:rsid w:val="00E74522"/>
    <w:rsid w:val="00E76055"/>
    <w:rsid w:val="00E802E3"/>
    <w:rsid w:val="00E87540"/>
    <w:rsid w:val="00E95352"/>
    <w:rsid w:val="00E95E3A"/>
    <w:rsid w:val="00E96511"/>
    <w:rsid w:val="00EA43F2"/>
    <w:rsid w:val="00EB1107"/>
    <w:rsid w:val="00EB210A"/>
    <w:rsid w:val="00EB3562"/>
    <w:rsid w:val="00EB446D"/>
    <w:rsid w:val="00EB65DD"/>
    <w:rsid w:val="00EB79C1"/>
    <w:rsid w:val="00EC39A5"/>
    <w:rsid w:val="00EC4D54"/>
    <w:rsid w:val="00EC7288"/>
    <w:rsid w:val="00EC7BDF"/>
    <w:rsid w:val="00ED0084"/>
    <w:rsid w:val="00ED22B3"/>
    <w:rsid w:val="00EE62BD"/>
    <w:rsid w:val="00EF4FF8"/>
    <w:rsid w:val="00EF6A57"/>
    <w:rsid w:val="00EF7F94"/>
    <w:rsid w:val="00F101F2"/>
    <w:rsid w:val="00F24FB9"/>
    <w:rsid w:val="00F3000D"/>
    <w:rsid w:val="00F3368E"/>
    <w:rsid w:val="00F343E8"/>
    <w:rsid w:val="00F36958"/>
    <w:rsid w:val="00F4065E"/>
    <w:rsid w:val="00F40EC5"/>
    <w:rsid w:val="00F47757"/>
    <w:rsid w:val="00F53612"/>
    <w:rsid w:val="00F57BB3"/>
    <w:rsid w:val="00F7499E"/>
    <w:rsid w:val="00F75142"/>
    <w:rsid w:val="00F76A72"/>
    <w:rsid w:val="00F8191A"/>
    <w:rsid w:val="00F8197C"/>
    <w:rsid w:val="00F82C0A"/>
    <w:rsid w:val="00F8594B"/>
    <w:rsid w:val="00F8708D"/>
    <w:rsid w:val="00F87AE6"/>
    <w:rsid w:val="00F90755"/>
    <w:rsid w:val="00F914E8"/>
    <w:rsid w:val="00F941CE"/>
    <w:rsid w:val="00F95080"/>
    <w:rsid w:val="00F95DBD"/>
    <w:rsid w:val="00F95E88"/>
    <w:rsid w:val="00F967EC"/>
    <w:rsid w:val="00F97B36"/>
    <w:rsid w:val="00FA3618"/>
    <w:rsid w:val="00FB0F67"/>
    <w:rsid w:val="00FC1939"/>
    <w:rsid w:val="00FC57DF"/>
    <w:rsid w:val="00FC7F65"/>
    <w:rsid w:val="00FD4A71"/>
    <w:rsid w:val="00FE0188"/>
    <w:rsid w:val="00FF5366"/>
    <w:rsid w:val="00FF7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FD4"/>
    <w:pPr>
      <w:bidi/>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7CF8"/>
    <w:pPr>
      <w:ind w:left="720"/>
      <w:contextualSpacing/>
    </w:pPr>
  </w:style>
  <w:style w:type="table" w:styleId="Grilledutableau">
    <w:name w:val="Table Grid"/>
    <w:basedOn w:val="TableauNormal"/>
    <w:uiPriority w:val="59"/>
    <w:rsid w:val="00457C43"/>
    <w:pPr>
      <w:bidi/>
      <w:spacing w:after="0" w:line="240" w:lineRule="auto"/>
    </w:pPr>
    <w:rPr>
      <w:rFonts w:ascii="Times New Roman" w:eastAsia="Times New Roman" w:hAnsi="Times New Roman" w:cs="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semiHidden/>
    <w:unhideWhenUsed/>
    <w:rsid w:val="00B81969"/>
    <w:pPr>
      <w:spacing w:after="0" w:line="240" w:lineRule="auto"/>
    </w:pPr>
    <w:rPr>
      <w:sz w:val="20"/>
      <w:szCs w:val="20"/>
      <w:lang w:val="fr-FR" w:bidi="en-US"/>
    </w:rPr>
  </w:style>
  <w:style w:type="character" w:customStyle="1" w:styleId="NotedebasdepageCar">
    <w:name w:val="Note de bas de page Car"/>
    <w:basedOn w:val="Policepardfaut"/>
    <w:link w:val="Notedebasdepage"/>
    <w:semiHidden/>
    <w:rsid w:val="00B81969"/>
    <w:rPr>
      <w:sz w:val="20"/>
      <w:szCs w:val="20"/>
      <w:lang w:val="fr-FR" w:bidi="en-US"/>
    </w:rPr>
  </w:style>
  <w:style w:type="character" w:styleId="Appelnotedebasdep">
    <w:name w:val="footnote reference"/>
    <w:basedOn w:val="Policepardfaut"/>
    <w:semiHidden/>
    <w:unhideWhenUsed/>
    <w:rsid w:val="00B81969"/>
    <w:rPr>
      <w:vertAlign w:val="superscript"/>
    </w:rPr>
  </w:style>
  <w:style w:type="character" w:customStyle="1" w:styleId="hps">
    <w:name w:val="hps"/>
    <w:basedOn w:val="Policepardfaut"/>
    <w:rsid w:val="00C90622"/>
  </w:style>
  <w:style w:type="paragraph" w:styleId="En-tte">
    <w:name w:val="header"/>
    <w:basedOn w:val="Normal"/>
    <w:link w:val="En-tteCar"/>
    <w:uiPriority w:val="99"/>
    <w:semiHidden/>
    <w:unhideWhenUsed/>
    <w:rsid w:val="0081751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817516"/>
  </w:style>
  <w:style w:type="paragraph" w:styleId="Pieddepage">
    <w:name w:val="footer"/>
    <w:basedOn w:val="Normal"/>
    <w:link w:val="PieddepageCar"/>
    <w:uiPriority w:val="99"/>
    <w:unhideWhenUsed/>
    <w:rsid w:val="0081751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175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FD4"/>
    <w:pPr>
      <w:bidi/>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7CF8"/>
    <w:pPr>
      <w:ind w:left="720"/>
      <w:contextualSpacing/>
    </w:pPr>
  </w:style>
  <w:style w:type="table" w:styleId="Grilledutableau">
    <w:name w:val="Table Grid"/>
    <w:basedOn w:val="TableauNormal"/>
    <w:uiPriority w:val="59"/>
    <w:rsid w:val="00457C43"/>
    <w:pPr>
      <w:bidi/>
      <w:spacing w:after="0" w:line="240" w:lineRule="auto"/>
    </w:pPr>
    <w:rPr>
      <w:rFonts w:ascii="Times New Roman" w:eastAsia="Times New Roman" w:hAnsi="Times New Roman" w:cs="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semiHidden/>
    <w:unhideWhenUsed/>
    <w:rsid w:val="00B81969"/>
    <w:pPr>
      <w:spacing w:after="0" w:line="240" w:lineRule="auto"/>
    </w:pPr>
    <w:rPr>
      <w:sz w:val="20"/>
      <w:szCs w:val="20"/>
      <w:lang w:val="fr-FR" w:bidi="en-US"/>
    </w:rPr>
  </w:style>
  <w:style w:type="character" w:customStyle="1" w:styleId="NotedebasdepageCar">
    <w:name w:val="Note de bas de page Car"/>
    <w:basedOn w:val="Policepardfaut"/>
    <w:link w:val="Notedebasdepage"/>
    <w:semiHidden/>
    <w:rsid w:val="00B81969"/>
    <w:rPr>
      <w:sz w:val="20"/>
      <w:szCs w:val="20"/>
      <w:lang w:val="fr-FR" w:bidi="en-US"/>
    </w:rPr>
  </w:style>
  <w:style w:type="character" w:styleId="Appelnotedebasdep">
    <w:name w:val="footnote reference"/>
    <w:basedOn w:val="Policepardfaut"/>
    <w:semiHidden/>
    <w:unhideWhenUsed/>
    <w:rsid w:val="00B81969"/>
    <w:rPr>
      <w:vertAlign w:val="superscript"/>
    </w:rPr>
  </w:style>
  <w:style w:type="character" w:customStyle="1" w:styleId="hps">
    <w:name w:val="hps"/>
    <w:basedOn w:val="Policepardfaut"/>
    <w:rsid w:val="00C90622"/>
  </w:style>
  <w:style w:type="paragraph" w:styleId="En-tte">
    <w:name w:val="header"/>
    <w:basedOn w:val="Normal"/>
    <w:link w:val="En-tteCar"/>
    <w:uiPriority w:val="99"/>
    <w:semiHidden/>
    <w:unhideWhenUsed/>
    <w:rsid w:val="0081751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817516"/>
  </w:style>
  <w:style w:type="paragraph" w:styleId="Pieddepage">
    <w:name w:val="footer"/>
    <w:basedOn w:val="Normal"/>
    <w:link w:val="PieddepageCar"/>
    <w:uiPriority w:val="99"/>
    <w:unhideWhenUsed/>
    <w:rsid w:val="0081751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1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1478">
      <w:bodyDiv w:val="1"/>
      <w:marLeft w:val="0"/>
      <w:marRight w:val="0"/>
      <w:marTop w:val="0"/>
      <w:marBottom w:val="0"/>
      <w:divBdr>
        <w:top w:val="none" w:sz="0" w:space="0" w:color="auto"/>
        <w:left w:val="none" w:sz="0" w:space="0" w:color="auto"/>
        <w:bottom w:val="none" w:sz="0" w:space="0" w:color="auto"/>
        <w:right w:val="none" w:sz="0" w:space="0" w:color="auto"/>
      </w:divBdr>
    </w:div>
    <w:div w:id="191582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E100A-9CE4-4353-95FE-5094B528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5345</Words>
  <Characters>29401</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dc:creator>
  <cp:lastModifiedBy>pc 2021</cp:lastModifiedBy>
  <cp:revision>2</cp:revision>
  <cp:lastPrinted>2015-05-10T15:02:00Z</cp:lastPrinted>
  <dcterms:created xsi:type="dcterms:W3CDTF">2023-03-22T21:07:00Z</dcterms:created>
  <dcterms:modified xsi:type="dcterms:W3CDTF">2023-03-22T21:07:00Z</dcterms:modified>
</cp:coreProperties>
</file>